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7518D0" w:rsidRDefault="0065325D" w:rsidP="00FF4349">
      <w:pPr>
        <w:jc w:val="center"/>
        <w:rPr>
          <w:b/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 w:rsidRPr="007518D0">
        <w:rPr>
          <w:b/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1D5FA4" w:rsidP="004B5021">
      <w:pPr>
        <w:rPr>
          <w:szCs w:val="28"/>
        </w:rPr>
      </w:pPr>
      <w:r>
        <w:rPr>
          <w:szCs w:val="28"/>
        </w:rPr>
        <w:t>27.10.2023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62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65341E" w:rsidRDefault="0065341E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Регламент Смоленского районного Собрания 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путатов Алтайского края</w:t>
            </w:r>
          </w:p>
          <w:p w:rsidR="00412FD9" w:rsidRPr="00BB2D23" w:rsidRDefault="00412FD9" w:rsidP="006534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793018" w:rsidRDefault="002E739F" w:rsidP="00793018">
      <w:pPr>
        <w:tabs>
          <w:tab w:val="left" w:pos="720"/>
          <w:tab w:val="left" w:pos="900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793018">
        <w:rPr>
          <w:szCs w:val="28"/>
        </w:rPr>
        <w:t xml:space="preserve">В соответствии с пунктом </w:t>
      </w:r>
      <w:r w:rsidR="00CA2547">
        <w:rPr>
          <w:szCs w:val="28"/>
        </w:rPr>
        <w:t>2 статьи 26</w:t>
      </w:r>
      <w:r w:rsidR="00793018">
        <w:rPr>
          <w:szCs w:val="28"/>
        </w:rPr>
        <w:t xml:space="preserve"> Устава муниципального образов</w:t>
      </w:r>
      <w:r w:rsidR="00793018">
        <w:rPr>
          <w:szCs w:val="28"/>
        </w:rPr>
        <w:t>а</w:t>
      </w:r>
      <w:r w:rsidR="00793018">
        <w:rPr>
          <w:szCs w:val="28"/>
        </w:rPr>
        <w:t xml:space="preserve">ния Смоленский район Алтайского края, статьей 60 Регламента Смоленского районного Собрания депутатов Алтайского края, Смоленское </w:t>
      </w:r>
      <w:r w:rsidR="00793018">
        <w:rPr>
          <w:color w:val="000000"/>
          <w:szCs w:val="28"/>
        </w:rPr>
        <w:t>районное Собр</w:t>
      </w:r>
      <w:r w:rsidR="00793018">
        <w:rPr>
          <w:color w:val="000000"/>
          <w:szCs w:val="28"/>
        </w:rPr>
        <w:t>а</w:t>
      </w:r>
      <w:r w:rsidR="00793018">
        <w:rPr>
          <w:color w:val="000000"/>
          <w:szCs w:val="28"/>
        </w:rPr>
        <w:t>ние депутатов РЕШИЛО:</w:t>
      </w:r>
    </w:p>
    <w:p w:rsidR="00793018" w:rsidRDefault="00793018" w:rsidP="00793018">
      <w:pPr>
        <w:tabs>
          <w:tab w:val="left" w:pos="720"/>
          <w:tab w:val="left" w:pos="900"/>
        </w:tabs>
        <w:jc w:val="both"/>
        <w:rPr>
          <w:color w:val="000000"/>
          <w:szCs w:val="28"/>
        </w:rPr>
      </w:pPr>
    </w:p>
    <w:p w:rsidR="00793018" w:rsidRDefault="00793018" w:rsidP="00793018">
      <w:pPr>
        <w:tabs>
          <w:tab w:val="left" w:pos="0"/>
        </w:tabs>
        <w:ind w:firstLine="645"/>
        <w:jc w:val="both"/>
        <w:rPr>
          <w:szCs w:val="28"/>
        </w:rPr>
      </w:pPr>
      <w:r>
        <w:rPr>
          <w:szCs w:val="28"/>
        </w:rPr>
        <w:t xml:space="preserve"> 1.Внести в  Регламент Смоленского районного Собрания депутатов А</w:t>
      </w:r>
      <w:r>
        <w:rPr>
          <w:szCs w:val="28"/>
        </w:rPr>
        <w:t>л</w:t>
      </w:r>
      <w:r>
        <w:rPr>
          <w:szCs w:val="28"/>
        </w:rPr>
        <w:t>тайского края, утвержденный  решением Смоленского районного Собрания д</w:t>
      </w:r>
      <w:r>
        <w:rPr>
          <w:szCs w:val="28"/>
        </w:rPr>
        <w:t>е</w:t>
      </w:r>
      <w:r>
        <w:rPr>
          <w:szCs w:val="28"/>
        </w:rPr>
        <w:t>путатов от 16.06.2017 № 32 следующие изменения:</w:t>
      </w:r>
    </w:p>
    <w:p w:rsidR="001123D1" w:rsidRPr="0038571A" w:rsidRDefault="0038571A" w:rsidP="001123D1">
      <w:pPr>
        <w:pStyle w:val="af0"/>
        <w:widowControl w:val="0"/>
        <w:tabs>
          <w:tab w:val="left" w:pos="567"/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>1)п</w:t>
      </w:r>
      <w:r w:rsidR="00CA2547">
        <w:rPr>
          <w:szCs w:val="24"/>
        </w:rPr>
        <w:t>ункт 8 статьи 5</w:t>
      </w:r>
      <w:r w:rsidR="00793018">
        <w:rPr>
          <w:szCs w:val="24"/>
        </w:rPr>
        <w:t xml:space="preserve"> изложить в следующей редакции:</w:t>
      </w:r>
      <w:r w:rsidR="001123D1" w:rsidRPr="001123D1">
        <w:rPr>
          <w:szCs w:val="24"/>
        </w:rPr>
        <w:t xml:space="preserve"> </w:t>
      </w:r>
      <w:r w:rsidR="001123D1">
        <w:rPr>
          <w:szCs w:val="24"/>
        </w:rPr>
        <w:t>«8. Избранным на должность председателя районного Собрания считается кандидат, получивший в результате голосования</w:t>
      </w:r>
      <w:r>
        <w:rPr>
          <w:szCs w:val="24"/>
        </w:rPr>
        <w:t xml:space="preserve"> </w:t>
      </w:r>
      <w:r w:rsidRPr="0038571A">
        <w:rPr>
          <w:szCs w:val="28"/>
        </w:rPr>
        <w:t>большинство голосов от числа присутствующих на сессии депутатов</w:t>
      </w:r>
      <w:r w:rsidR="005963F1">
        <w:rPr>
          <w:szCs w:val="28"/>
        </w:rPr>
        <w:t>»;</w:t>
      </w:r>
    </w:p>
    <w:p w:rsidR="00B05515" w:rsidRPr="00B05515" w:rsidRDefault="002E739F" w:rsidP="00B05515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5515">
        <w:rPr>
          <w:rFonts w:ascii="Times New Roman" w:hAnsi="Times New Roman" w:cs="Times New Roman"/>
          <w:sz w:val="28"/>
          <w:szCs w:val="28"/>
        </w:rPr>
        <w:t>)</w:t>
      </w:r>
      <w:r w:rsidR="005963F1" w:rsidRPr="00B05515">
        <w:rPr>
          <w:rFonts w:ascii="Times New Roman" w:hAnsi="Times New Roman" w:cs="Times New Roman"/>
          <w:sz w:val="28"/>
          <w:szCs w:val="28"/>
        </w:rPr>
        <w:t xml:space="preserve"> </w:t>
      </w:r>
      <w:r w:rsidR="00B05515">
        <w:rPr>
          <w:rFonts w:ascii="Times New Roman" w:hAnsi="Times New Roman" w:cs="Times New Roman"/>
          <w:sz w:val="28"/>
          <w:szCs w:val="28"/>
        </w:rPr>
        <w:t xml:space="preserve">пункт 6 статьи 8 </w:t>
      </w:r>
      <w:r w:rsidR="005963F1" w:rsidRPr="00B05515">
        <w:rPr>
          <w:rFonts w:ascii="Times New Roman" w:hAnsi="Times New Roman" w:cs="Times New Roman"/>
          <w:sz w:val="28"/>
          <w:szCs w:val="28"/>
        </w:rPr>
        <w:t>изложить в следующей редакции: «6.</w:t>
      </w:r>
      <w:r w:rsidR="00B05515" w:rsidRPr="00B05515">
        <w:rPr>
          <w:rFonts w:ascii="Times New Roman" w:hAnsi="Times New Roman" w:cs="Times New Roman"/>
          <w:sz w:val="28"/>
          <w:szCs w:val="28"/>
        </w:rPr>
        <w:t xml:space="preserve"> Избранным на должность заместителя председателя р</w:t>
      </w:r>
      <w:r w:rsidR="00B05515" w:rsidRPr="00B05515">
        <w:rPr>
          <w:rFonts w:ascii="Times New Roman" w:hAnsi="Times New Roman" w:cs="Times New Roman"/>
          <w:color w:val="000000"/>
          <w:sz w:val="28"/>
          <w:szCs w:val="28"/>
        </w:rPr>
        <w:t>айонного Собрания</w:t>
      </w:r>
      <w:r w:rsidR="00B05515" w:rsidRPr="00B05515">
        <w:rPr>
          <w:rFonts w:ascii="Times New Roman" w:hAnsi="Times New Roman" w:cs="Times New Roman"/>
          <w:sz w:val="28"/>
          <w:szCs w:val="28"/>
        </w:rPr>
        <w:t xml:space="preserve"> считается кандидат, получивший в результате голосования большинство голосов</w:t>
      </w:r>
      <w:r w:rsidR="00B05515" w:rsidRPr="00B05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515" w:rsidRPr="00B05515">
        <w:rPr>
          <w:rFonts w:ascii="Times New Roman" w:hAnsi="Times New Roman" w:cs="Times New Roman"/>
          <w:sz w:val="28"/>
          <w:szCs w:val="28"/>
        </w:rPr>
        <w:t>от числа присутствующих на сессии депутатов»;</w:t>
      </w:r>
    </w:p>
    <w:p w:rsidR="00B05515" w:rsidRPr="00B05515" w:rsidRDefault="002E739F" w:rsidP="00B0551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05515" w:rsidRPr="00B05515">
        <w:rPr>
          <w:szCs w:val="28"/>
        </w:rPr>
        <w:t>) в статье 9:</w:t>
      </w:r>
    </w:p>
    <w:p w:rsidR="00B05515" w:rsidRDefault="00B05515" w:rsidP="00B05515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05515">
        <w:rPr>
          <w:rFonts w:ascii="Times New Roman" w:hAnsi="Times New Roman" w:cs="Times New Roman"/>
          <w:sz w:val="28"/>
          <w:szCs w:val="28"/>
        </w:rPr>
        <w:t>пункт 6 и</w:t>
      </w:r>
      <w:r>
        <w:rPr>
          <w:rFonts w:ascii="Times New Roman" w:hAnsi="Times New Roman" w:cs="Times New Roman"/>
          <w:sz w:val="28"/>
          <w:szCs w:val="28"/>
        </w:rPr>
        <w:t>зложить в следующей редакции: «6</w:t>
      </w:r>
      <w:r w:rsidRPr="00B05515">
        <w:rPr>
          <w:rFonts w:ascii="Times New Roman" w:hAnsi="Times New Roman" w:cs="Times New Roman"/>
          <w:sz w:val="28"/>
          <w:szCs w:val="28"/>
        </w:rPr>
        <w:t>.</w:t>
      </w:r>
      <w:r w:rsidRPr="00B055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551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B05515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B05515">
        <w:rPr>
          <w:rFonts w:ascii="Times New Roman" w:hAnsi="Times New Roman" w:cs="Times New Roman"/>
          <w:sz w:val="28"/>
          <w:szCs w:val="28"/>
        </w:rPr>
        <w:t>досрочном прекращении полномочий заместителя председателя р</w:t>
      </w:r>
      <w:r w:rsidRPr="00B05515">
        <w:rPr>
          <w:rFonts w:ascii="Times New Roman" w:hAnsi="Times New Roman" w:cs="Times New Roman"/>
          <w:color w:val="000000"/>
          <w:sz w:val="28"/>
          <w:szCs w:val="28"/>
        </w:rPr>
        <w:t>айонного Собрания по основаниям, предусмотренным Федеральным</w:t>
      </w:r>
      <w:r>
        <w:rPr>
          <w:rFonts w:ascii="Times New Roman" w:hAnsi="Times New Roman"/>
          <w:color w:val="000000"/>
          <w:sz w:val="28"/>
          <w:szCs w:val="24"/>
        </w:rPr>
        <w:t xml:space="preserve"> законом,</w:t>
      </w:r>
      <w:r>
        <w:rPr>
          <w:rFonts w:ascii="Times New Roman" w:hAnsi="Times New Roman"/>
          <w:sz w:val="28"/>
          <w:szCs w:val="24"/>
        </w:rPr>
        <w:t xml:space="preserve"> принимается открытым голосованием </w:t>
      </w:r>
      <w:r w:rsidRPr="00B05515">
        <w:rPr>
          <w:rFonts w:ascii="Times New Roman" w:hAnsi="Times New Roman" w:cs="Times New Roman"/>
          <w:sz w:val="28"/>
          <w:szCs w:val="28"/>
        </w:rPr>
        <w:t>большинство голосов</w:t>
      </w:r>
      <w:r w:rsidRPr="00B05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515">
        <w:rPr>
          <w:rFonts w:ascii="Times New Roman" w:hAnsi="Times New Roman" w:cs="Times New Roman"/>
          <w:sz w:val="28"/>
          <w:szCs w:val="28"/>
        </w:rPr>
        <w:t>от числа присутствующих на сессии депутатов»;</w:t>
      </w:r>
    </w:p>
    <w:p w:rsidR="00B05515" w:rsidRPr="00C463A7" w:rsidRDefault="00B05515" w:rsidP="00C463A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05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7</w:t>
      </w:r>
      <w:r w:rsidR="00CF60F3">
        <w:rPr>
          <w:rFonts w:ascii="Times New Roman" w:hAnsi="Times New Roman" w:cs="Times New Roman"/>
          <w:sz w:val="28"/>
          <w:szCs w:val="28"/>
        </w:rPr>
        <w:t xml:space="preserve"> </w:t>
      </w:r>
      <w:r w:rsidRPr="00B0551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зложить в следующей редакции: «7</w:t>
      </w:r>
      <w:r w:rsidRPr="00B05515">
        <w:rPr>
          <w:rFonts w:ascii="Times New Roman" w:hAnsi="Times New Roman" w:cs="Times New Roman"/>
          <w:sz w:val="28"/>
          <w:szCs w:val="28"/>
        </w:rPr>
        <w:t>.</w:t>
      </w:r>
      <w:r w:rsidRPr="00B0551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 </w:t>
      </w:r>
      <w:r>
        <w:rPr>
          <w:rFonts w:ascii="Times New Roman" w:hAnsi="Times New Roman"/>
          <w:sz w:val="28"/>
          <w:szCs w:val="24"/>
        </w:rPr>
        <w:t>досрочном прекращении полномочий заместителя председателя р</w:t>
      </w:r>
      <w:r>
        <w:rPr>
          <w:rFonts w:ascii="Times New Roman" w:hAnsi="Times New Roman"/>
          <w:color w:val="000000"/>
          <w:sz w:val="28"/>
          <w:szCs w:val="24"/>
        </w:rPr>
        <w:t xml:space="preserve">айонного Собрания по инициативе районного Собрания </w:t>
      </w:r>
      <w:r>
        <w:rPr>
          <w:rFonts w:ascii="Times New Roman" w:hAnsi="Times New Roman"/>
          <w:sz w:val="28"/>
          <w:szCs w:val="24"/>
        </w:rPr>
        <w:t xml:space="preserve">принимается тайным голосованием </w:t>
      </w:r>
      <w:r w:rsidRPr="00B05515">
        <w:rPr>
          <w:rFonts w:ascii="Times New Roman" w:hAnsi="Times New Roman" w:cs="Times New Roman"/>
          <w:sz w:val="28"/>
          <w:szCs w:val="28"/>
        </w:rPr>
        <w:t>большинство голосов</w:t>
      </w:r>
      <w:r w:rsidRPr="00B05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515">
        <w:rPr>
          <w:rFonts w:ascii="Times New Roman" w:hAnsi="Times New Roman" w:cs="Times New Roman"/>
          <w:sz w:val="28"/>
          <w:szCs w:val="28"/>
        </w:rPr>
        <w:t>от числа присутствующих на сессии депутатов»;</w:t>
      </w:r>
    </w:p>
    <w:p w:rsidR="00CF60F3" w:rsidRPr="00B05515" w:rsidRDefault="002E739F" w:rsidP="00CF60F3">
      <w:pPr>
        <w:widowControl w:val="0"/>
        <w:ind w:firstLine="709"/>
        <w:jc w:val="both"/>
        <w:rPr>
          <w:szCs w:val="28"/>
        </w:rPr>
      </w:pPr>
      <w:r>
        <w:rPr>
          <w:szCs w:val="24"/>
        </w:rPr>
        <w:t>4</w:t>
      </w:r>
      <w:r w:rsidR="00CF60F3">
        <w:rPr>
          <w:szCs w:val="24"/>
        </w:rPr>
        <w:t>)</w:t>
      </w:r>
      <w:r w:rsidR="00CF60F3" w:rsidRPr="00CF60F3">
        <w:rPr>
          <w:szCs w:val="28"/>
        </w:rPr>
        <w:t xml:space="preserve"> </w:t>
      </w:r>
      <w:r w:rsidR="00CF60F3">
        <w:rPr>
          <w:szCs w:val="28"/>
        </w:rPr>
        <w:t>в статье 10</w:t>
      </w:r>
      <w:r w:rsidR="00CF60F3" w:rsidRPr="00B05515">
        <w:rPr>
          <w:szCs w:val="28"/>
        </w:rPr>
        <w:t>:</w:t>
      </w:r>
    </w:p>
    <w:p w:rsidR="00C463A7" w:rsidRPr="00C463A7" w:rsidRDefault="00CF60F3" w:rsidP="00C463A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а)пункт 5 </w:t>
      </w:r>
      <w:r w:rsidRPr="00B055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зложить в следующей редакции: «5</w:t>
      </w:r>
      <w:r w:rsidRPr="00B055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3A7">
        <w:rPr>
          <w:rFonts w:ascii="Times New Roman" w:hAnsi="Times New Roman" w:cs="Times New Roman"/>
          <w:sz w:val="28"/>
          <w:szCs w:val="28"/>
        </w:rPr>
        <w:t xml:space="preserve">Образование постоянной комиссии районного Собрания депутатов оформляется решением районного Собрания, принятым </w:t>
      </w:r>
      <w:r w:rsidR="00C463A7" w:rsidRPr="00B05515">
        <w:rPr>
          <w:rFonts w:ascii="Times New Roman" w:hAnsi="Times New Roman" w:cs="Times New Roman"/>
          <w:sz w:val="28"/>
          <w:szCs w:val="28"/>
        </w:rPr>
        <w:t>большинство голосов</w:t>
      </w:r>
      <w:r w:rsidR="00C463A7" w:rsidRPr="00B05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3A7" w:rsidRPr="00B05515">
        <w:rPr>
          <w:rFonts w:ascii="Times New Roman" w:hAnsi="Times New Roman" w:cs="Times New Roman"/>
          <w:sz w:val="28"/>
          <w:szCs w:val="28"/>
        </w:rPr>
        <w:t>от числа присутствующих на сессии депутатов»;</w:t>
      </w:r>
    </w:p>
    <w:p w:rsidR="00C463A7" w:rsidRDefault="00CF60F3" w:rsidP="00BE2E65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3A7">
        <w:rPr>
          <w:rFonts w:ascii="Times New Roman" w:hAnsi="Times New Roman" w:cs="Times New Roman"/>
          <w:sz w:val="28"/>
          <w:szCs w:val="28"/>
        </w:rPr>
        <w:t>б) пункт 7 изложить в следующей редакции: «7.</w:t>
      </w:r>
      <w:r w:rsidR="00C463A7" w:rsidRPr="00C463A7">
        <w:rPr>
          <w:rFonts w:ascii="Times New Roman" w:hAnsi="Times New Roman" w:cs="Times New Roman"/>
          <w:sz w:val="28"/>
          <w:szCs w:val="24"/>
        </w:rPr>
        <w:t xml:space="preserve"> Председатели и заместители председателей постоянных комиссий утверждаются решением </w:t>
      </w:r>
      <w:r w:rsidR="00C463A7" w:rsidRPr="00C463A7">
        <w:rPr>
          <w:rFonts w:ascii="Times New Roman" w:hAnsi="Times New Roman" w:cs="Times New Roman"/>
          <w:sz w:val="28"/>
          <w:szCs w:val="24"/>
        </w:rPr>
        <w:lastRenderedPageBreak/>
        <w:t xml:space="preserve">районного Собрания, принятым </w:t>
      </w:r>
      <w:r w:rsidR="00C463A7" w:rsidRPr="00B05515">
        <w:rPr>
          <w:rFonts w:ascii="Times New Roman" w:hAnsi="Times New Roman" w:cs="Times New Roman"/>
          <w:sz w:val="28"/>
          <w:szCs w:val="28"/>
        </w:rPr>
        <w:t>большинство голосов</w:t>
      </w:r>
      <w:r w:rsidR="00C463A7" w:rsidRPr="00B05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3A7" w:rsidRPr="00B05515">
        <w:rPr>
          <w:rFonts w:ascii="Times New Roman" w:hAnsi="Times New Roman" w:cs="Times New Roman"/>
          <w:sz w:val="28"/>
          <w:szCs w:val="28"/>
        </w:rPr>
        <w:t>от числа присутствующих на сессии депутатов»;</w:t>
      </w:r>
    </w:p>
    <w:p w:rsidR="00BE2E65" w:rsidRDefault="00BE2E65" w:rsidP="00BE2E6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4"/>
        </w:rPr>
      </w:pPr>
      <w:r>
        <w:rPr>
          <w:szCs w:val="28"/>
        </w:rPr>
        <w:t>в</w:t>
      </w:r>
      <w:r w:rsidR="00C463A7">
        <w:rPr>
          <w:szCs w:val="28"/>
        </w:rPr>
        <w:t>)</w:t>
      </w:r>
      <w:r w:rsidRPr="00BE2E65">
        <w:rPr>
          <w:szCs w:val="28"/>
        </w:rPr>
        <w:t xml:space="preserve"> </w:t>
      </w:r>
      <w:r>
        <w:rPr>
          <w:szCs w:val="28"/>
        </w:rPr>
        <w:t>пункт 10</w:t>
      </w:r>
      <w:r w:rsidRPr="00C463A7">
        <w:rPr>
          <w:szCs w:val="28"/>
        </w:rPr>
        <w:t xml:space="preserve"> и</w:t>
      </w:r>
      <w:r>
        <w:rPr>
          <w:szCs w:val="28"/>
        </w:rPr>
        <w:t>зложить в следующей редакции: «10</w:t>
      </w:r>
      <w:r w:rsidRPr="00C463A7">
        <w:rPr>
          <w:szCs w:val="28"/>
        </w:rPr>
        <w:t>.</w:t>
      </w:r>
      <w:r w:rsidRPr="00BE2E65">
        <w:rPr>
          <w:szCs w:val="24"/>
        </w:rPr>
        <w:t xml:space="preserve"> </w:t>
      </w:r>
      <w:r>
        <w:rPr>
          <w:szCs w:val="24"/>
        </w:rPr>
        <w:t>Досрочное прекращ</w:t>
      </w:r>
      <w:r>
        <w:rPr>
          <w:szCs w:val="24"/>
        </w:rPr>
        <w:t>е</w:t>
      </w:r>
      <w:r>
        <w:rPr>
          <w:szCs w:val="24"/>
        </w:rPr>
        <w:t xml:space="preserve">ние полномочий председателя, заместителя председателя постоянной комиссии оформляется решением районного Собрания, принятым </w:t>
      </w:r>
      <w:r w:rsidRPr="00B05515">
        <w:rPr>
          <w:szCs w:val="28"/>
        </w:rPr>
        <w:t>большинство</w:t>
      </w:r>
      <w:r w:rsidR="001368C9">
        <w:rPr>
          <w:szCs w:val="28"/>
        </w:rPr>
        <w:t>м</w:t>
      </w:r>
      <w:r w:rsidRPr="00B05515">
        <w:rPr>
          <w:szCs w:val="28"/>
        </w:rPr>
        <w:t xml:space="preserve"> голосов</w:t>
      </w:r>
      <w:r w:rsidRPr="00B05515">
        <w:rPr>
          <w:b/>
          <w:szCs w:val="28"/>
        </w:rPr>
        <w:t xml:space="preserve"> </w:t>
      </w:r>
      <w:r w:rsidRPr="00B05515">
        <w:rPr>
          <w:szCs w:val="28"/>
        </w:rPr>
        <w:t>от числа присутствующих на сессии депутатов»;</w:t>
      </w:r>
    </w:p>
    <w:p w:rsidR="001368C9" w:rsidRDefault="002E739F" w:rsidP="001368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4"/>
        </w:rPr>
      </w:pPr>
      <w:r>
        <w:rPr>
          <w:szCs w:val="28"/>
          <w:lang w:eastAsia="ar-SA"/>
        </w:rPr>
        <w:t>5</w:t>
      </w:r>
      <w:r w:rsidR="00BE2E65">
        <w:rPr>
          <w:szCs w:val="28"/>
          <w:lang w:eastAsia="ar-SA"/>
        </w:rPr>
        <w:t>)пункт 2 статьи 12</w:t>
      </w:r>
      <w:r w:rsidR="00BE2E65" w:rsidRPr="00BE2E65">
        <w:rPr>
          <w:szCs w:val="28"/>
        </w:rPr>
        <w:t xml:space="preserve"> </w:t>
      </w:r>
      <w:r w:rsidR="00BE2E65" w:rsidRPr="00B05515">
        <w:rPr>
          <w:szCs w:val="28"/>
        </w:rPr>
        <w:t>и</w:t>
      </w:r>
      <w:r w:rsidR="00BE2E65">
        <w:rPr>
          <w:szCs w:val="28"/>
        </w:rPr>
        <w:t>зложить в следующей редакции: «2</w:t>
      </w:r>
      <w:r w:rsidR="00BE2E65" w:rsidRPr="00B05515">
        <w:rPr>
          <w:szCs w:val="28"/>
        </w:rPr>
        <w:t>.</w:t>
      </w:r>
      <w:r w:rsidR="001368C9" w:rsidRPr="001368C9">
        <w:rPr>
          <w:szCs w:val="24"/>
        </w:rPr>
        <w:t xml:space="preserve"> </w:t>
      </w:r>
      <w:r w:rsidR="001368C9">
        <w:rPr>
          <w:szCs w:val="24"/>
        </w:rPr>
        <w:t>Секретариат и</w:t>
      </w:r>
      <w:r w:rsidR="001368C9">
        <w:rPr>
          <w:szCs w:val="24"/>
        </w:rPr>
        <w:t>з</w:t>
      </w:r>
      <w:r w:rsidR="001368C9">
        <w:rPr>
          <w:szCs w:val="24"/>
        </w:rPr>
        <w:t xml:space="preserve">бирается на первой </w:t>
      </w:r>
      <w:r w:rsidR="001368C9" w:rsidRPr="00CB2DA2">
        <w:rPr>
          <w:szCs w:val="24"/>
        </w:rPr>
        <w:t>сессии районного Собрания</w:t>
      </w:r>
      <w:r w:rsidR="001368C9">
        <w:rPr>
          <w:b/>
          <w:szCs w:val="24"/>
        </w:rPr>
        <w:t xml:space="preserve"> </w:t>
      </w:r>
      <w:r w:rsidR="001368C9" w:rsidRPr="00B05515">
        <w:rPr>
          <w:szCs w:val="28"/>
        </w:rPr>
        <w:t>большинство</w:t>
      </w:r>
      <w:r w:rsidR="001368C9">
        <w:rPr>
          <w:szCs w:val="28"/>
        </w:rPr>
        <w:t>м</w:t>
      </w:r>
      <w:r w:rsidR="001368C9" w:rsidRPr="00B05515">
        <w:rPr>
          <w:szCs w:val="28"/>
        </w:rPr>
        <w:t xml:space="preserve"> голосов</w:t>
      </w:r>
      <w:r w:rsidR="001368C9" w:rsidRPr="00B05515">
        <w:rPr>
          <w:b/>
          <w:szCs w:val="28"/>
        </w:rPr>
        <w:t xml:space="preserve"> </w:t>
      </w:r>
      <w:r w:rsidR="001368C9" w:rsidRPr="00B05515">
        <w:rPr>
          <w:szCs w:val="28"/>
        </w:rPr>
        <w:t>от числа прис</w:t>
      </w:r>
      <w:r w:rsidR="001368C9">
        <w:rPr>
          <w:szCs w:val="28"/>
        </w:rPr>
        <w:t>утствующих на сессии депутатов</w:t>
      </w:r>
      <w:r w:rsidR="001368C9">
        <w:rPr>
          <w:szCs w:val="24"/>
        </w:rPr>
        <w:t xml:space="preserve"> в количестве двух человек. Голосование может проводиться как по каждой кандидатуре члена секретариата, так и по всему его составу в целом»;</w:t>
      </w:r>
    </w:p>
    <w:p w:rsidR="001368C9" w:rsidRDefault="002E739F" w:rsidP="001368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4"/>
        </w:rPr>
      </w:pPr>
      <w:r>
        <w:rPr>
          <w:szCs w:val="24"/>
        </w:rPr>
        <w:t>6</w:t>
      </w:r>
      <w:r w:rsidR="001368C9">
        <w:rPr>
          <w:szCs w:val="24"/>
        </w:rPr>
        <w:t>)в статье 15:</w:t>
      </w:r>
    </w:p>
    <w:p w:rsidR="00EE716C" w:rsidRDefault="001368C9" w:rsidP="00EE71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4"/>
        </w:rPr>
      </w:pPr>
      <w:r w:rsidRPr="00EE716C">
        <w:rPr>
          <w:szCs w:val="28"/>
        </w:rPr>
        <w:t>а)</w:t>
      </w:r>
      <w:r w:rsidRPr="00EE716C">
        <w:rPr>
          <w:szCs w:val="28"/>
          <w:lang w:eastAsia="ar-SA"/>
        </w:rPr>
        <w:t xml:space="preserve"> пункт 11 </w:t>
      </w:r>
      <w:r w:rsidRPr="00EE716C">
        <w:rPr>
          <w:szCs w:val="28"/>
        </w:rPr>
        <w:t>изложить в следующей редакции: «11.</w:t>
      </w:r>
      <w:r w:rsidR="00EE716C" w:rsidRPr="00EE716C">
        <w:rPr>
          <w:szCs w:val="28"/>
        </w:rPr>
        <w:t xml:space="preserve"> Вопрос о формиров</w:t>
      </w:r>
      <w:r w:rsidR="00EE716C" w:rsidRPr="00EE716C">
        <w:rPr>
          <w:szCs w:val="28"/>
        </w:rPr>
        <w:t>а</w:t>
      </w:r>
      <w:r w:rsidR="00EE716C" w:rsidRPr="00EE716C">
        <w:rPr>
          <w:szCs w:val="28"/>
        </w:rPr>
        <w:t>нии Мандатной</w:t>
      </w:r>
      <w:r w:rsidR="00EE716C">
        <w:rPr>
          <w:szCs w:val="24"/>
        </w:rPr>
        <w:t xml:space="preserve"> комиссии районного Собрания включается в повестку дня се</w:t>
      </w:r>
      <w:r w:rsidR="00EE716C">
        <w:rPr>
          <w:szCs w:val="24"/>
        </w:rPr>
        <w:t>с</w:t>
      </w:r>
      <w:r w:rsidR="00EE716C">
        <w:rPr>
          <w:szCs w:val="24"/>
        </w:rPr>
        <w:t>сии и заслушивается до рассмотрения других вопросов. Образование Манда</w:t>
      </w:r>
      <w:r w:rsidR="00EE716C">
        <w:rPr>
          <w:szCs w:val="24"/>
        </w:rPr>
        <w:t>т</w:t>
      </w:r>
      <w:r w:rsidR="00EE716C">
        <w:rPr>
          <w:szCs w:val="24"/>
        </w:rPr>
        <w:t>ной комиссии районного Собрания оформляется решением р</w:t>
      </w:r>
      <w:r w:rsidR="00EE716C">
        <w:rPr>
          <w:color w:val="000000"/>
          <w:szCs w:val="24"/>
        </w:rPr>
        <w:t>айонного Собр</w:t>
      </w:r>
      <w:r w:rsidR="00EE716C">
        <w:rPr>
          <w:color w:val="000000"/>
          <w:szCs w:val="24"/>
        </w:rPr>
        <w:t>а</w:t>
      </w:r>
      <w:r w:rsidR="00EE716C">
        <w:rPr>
          <w:color w:val="000000"/>
          <w:szCs w:val="24"/>
        </w:rPr>
        <w:t xml:space="preserve">ния, </w:t>
      </w:r>
      <w:r w:rsidR="00EE716C">
        <w:rPr>
          <w:szCs w:val="24"/>
        </w:rPr>
        <w:t xml:space="preserve">принятым </w:t>
      </w:r>
      <w:r w:rsidR="00EE716C" w:rsidRPr="00B05515">
        <w:rPr>
          <w:szCs w:val="28"/>
        </w:rPr>
        <w:t>большинство</w:t>
      </w:r>
      <w:r w:rsidR="00EE716C">
        <w:rPr>
          <w:szCs w:val="28"/>
        </w:rPr>
        <w:t>м</w:t>
      </w:r>
      <w:r w:rsidR="00EE716C" w:rsidRPr="00B05515">
        <w:rPr>
          <w:szCs w:val="28"/>
        </w:rPr>
        <w:t xml:space="preserve"> голосов</w:t>
      </w:r>
      <w:r w:rsidR="00EE716C" w:rsidRPr="00B05515">
        <w:rPr>
          <w:b/>
          <w:szCs w:val="28"/>
        </w:rPr>
        <w:t xml:space="preserve"> </w:t>
      </w:r>
      <w:r w:rsidR="00EE716C" w:rsidRPr="00B05515">
        <w:rPr>
          <w:szCs w:val="28"/>
        </w:rPr>
        <w:t>от числа присутствующих на сессии д</w:t>
      </w:r>
      <w:r w:rsidR="00EE716C" w:rsidRPr="00B05515">
        <w:rPr>
          <w:szCs w:val="28"/>
        </w:rPr>
        <w:t>е</w:t>
      </w:r>
      <w:r w:rsidR="00EE716C" w:rsidRPr="00B05515">
        <w:rPr>
          <w:szCs w:val="28"/>
        </w:rPr>
        <w:t>путатов»;</w:t>
      </w:r>
    </w:p>
    <w:p w:rsidR="00EE716C" w:rsidRDefault="001368C9" w:rsidP="00EE71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4"/>
        </w:rPr>
      </w:pPr>
      <w:r>
        <w:rPr>
          <w:szCs w:val="24"/>
        </w:rPr>
        <w:t>б)</w:t>
      </w:r>
      <w:r w:rsidRPr="001368C9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пункт 13 </w:t>
      </w:r>
      <w:r w:rsidRPr="00B05515">
        <w:rPr>
          <w:szCs w:val="28"/>
        </w:rPr>
        <w:t>и</w:t>
      </w:r>
      <w:r>
        <w:rPr>
          <w:szCs w:val="28"/>
        </w:rPr>
        <w:t>зложить в следующей редакции: «13</w:t>
      </w:r>
      <w:r w:rsidRPr="00B05515">
        <w:rPr>
          <w:szCs w:val="28"/>
        </w:rPr>
        <w:t>.</w:t>
      </w:r>
      <w:r w:rsidR="00EE716C" w:rsidRPr="00EE716C">
        <w:rPr>
          <w:szCs w:val="24"/>
        </w:rPr>
        <w:t xml:space="preserve"> </w:t>
      </w:r>
      <w:r w:rsidR="00EE716C">
        <w:rPr>
          <w:szCs w:val="24"/>
        </w:rPr>
        <w:t xml:space="preserve">Решение районного Собрания о признании (непризнании) полномочий депутатов, правомочности районного Собрания принимается </w:t>
      </w:r>
      <w:r w:rsidR="00EE716C" w:rsidRPr="00B05515">
        <w:rPr>
          <w:szCs w:val="28"/>
        </w:rPr>
        <w:t>большинство</w:t>
      </w:r>
      <w:r w:rsidR="00EE716C">
        <w:rPr>
          <w:szCs w:val="28"/>
        </w:rPr>
        <w:t>м</w:t>
      </w:r>
      <w:r w:rsidR="00EE716C" w:rsidRPr="00B05515">
        <w:rPr>
          <w:szCs w:val="28"/>
        </w:rPr>
        <w:t xml:space="preserve"> голосов</w:t>
      </w:r>
      <w:r w:rsidR="00EE716C" w:rsidRPr="00B05515">
        <w:rPr>
          <w:b/>
          <w:szCs w:val="28"/>
        </w:rPr>
        <w:t xml:space="preserve"> </w:t>
      </w:r>
      <w:r w:rsidR="00EE716C" w:rsidRPr="00B05515">
        <w:rPr>
          <w:szCs w:val="28"/>
        </w:rPr>
        <w:t>от числа присутс</w:t>
      </w:r>
      <w:r w:rsidR="00EE716C" w:rsidRPr="00B05515">
        <w:rPr>
          <w:szCs w:val="28"/>
        </w:rPr>
        <w:t>т</w:t>
      </w:r>
      <w:r w:rsidR="00EE716C" w:rsidRPr="00B05515">
        <w:rPr>
          <w:szCs w:val="28"/>
        </w:rPr>
        <w:t>вующих на сессии депутатов»;</w:t>
      </w:r>
    </w:p>
    <w:p w:rsidR="009075F5" w:rsidRDefault="002E739F" w:rsidP="00EE716C">
      <w:pPr>
        <w:pStyle w:val="ac"/>
        <w:widowControl w:val="0"/>
        <w:ind w:firstLine="0"/>
        <w:rPr>
          <w:szCs w:val="28"/>
          <w:lang w:eastAsia="ar-SA"/>
        </w:rPr>
      </w:pPr>
      <w:r>
        <w:rPr>
          <w:szCs w:val="24"/>
        </w:rPr>
        <w:tab/>
        <w:t>7</w:t>
      </w:r>
      <w:r w:rsidR="00EE716C">
        <w:rPr>
          <w:szCs w:val="24"/>
        </w:rPr>
        <w:t>)</w:t>
      </w:r>
      <w:r w:rsidR="00EE716C" w:rsidRPr="00EE716C">
        <w:rPr>
          <w:szCs w:val="28"/>
          <w:lang w:eastAsia="ar-SA"/>
        </w:rPr>
        <w:t xml:space="preserve"> </w:t>
      </w:r>
      <w:r w:rsidR="005430C1">
        <w:rPr>
          <w:szCs w:val="28"/>
          <w:lang w:eastAsia="ar-SA"/>
        </w:rPr>
        <w:t>в статье 29</w:t>
      </w:r>
      <w:r w:rsidR="009075F5">
        <w:rPr>
          <w:szCs w:val="28"/>
          <w:lang w:eastAsia="ar-SA"/>
        </w:rPr>
        <w:t>:</w:t>
      </w:r>
    </w:p>
    <w:p w:rsidR="00B05515" w:rsidRDefault="005430C1" w:rsidP="005430C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4"/>
        </w:rPr>
      </w:pPr>
      <w:r>
        <w:rPr>
          <w:szCs w:val="28"/>
          <w:lang w:eastAsia="ar-SA"/>
        </w:rPr>
        <w:t>а) пункт 3</w:t>
      </w:r>
      <w:r w:rsidR="00EE716C" w:rsidRPr="00BE2E65">
        <w:rPr>
          <w:szCs w:val="28"/>
        </w:rPr>
        <w:t xml:space="preserve"> </w:t>
      </w:r>
      <w:r w:rsidR="00EE716C" w:rsidRPr="00B05515">
        <w:rPr>
          <w:szCs w:val="28"/>
        </w:rPr>
        <w:t>и</w:t>
      </w:r>
      <w:r>
        <w:rPr>
          <w:szCs w:val="28"/>
        </w:rPr>
        <w:t>зложить в следующей редакции: «3</w:t>
      </w:r>
      <w:r w:rsidR="00EE716C" w:rsidRPr="00B05515">
        <w:rPr>
          <w:szCs w:val="28"/>
        </w:rPr>
        <w:t>.</w:t>
      </w:r>
      <w:r w:rsidRPr="005430C1">
        <w:rPr>
          <w:szCs w:val="24"/>
        </w:rPr>
        <w:t xml:space="preserve"> </w:t>
      </w:r>
      <w:r>
        <w:rPr>
          <w:szCs w:val="24"/>
        </w:rPr>
        <w:t>Решения районного Со</w:t>
      </w:r>
      <w:r>
        <w:rPr>
          <w:szCs w:val="24"/>
        </w:rPr>
        <w:t>б</w:t>
      </w:r>
      <w:r>
        <w:rPr>
          <w:szCs w:val="24"/>
        </w:rPr>
        <w:t>рания, устанавливающие правила, обязательные для исполнения на территории муниципального района, принимаются большинством голосов от установле</w:t>
      </w:r>
      <w:r>
        <w:rPr>
          <w:szCs w:val="24"/>
        </w:rPr>
        <w:t>н</w:t>
      </w:r>
      <w:r>
        <w:rPr>
          <w:szCs w:val="24"/>
        </w:rPr>
        <w:t xml:space="preserve">ной численности депутатов, если иное не установлено </w:t>
      </w:r>
      <w:r>
        <w:rPr>
          <w:color w:val="000000"/>
          <w:spacing w:val="-3"/>
          <w:szCs w:val="24"/>
        </w:rPr>
        <w:t>Федеральным законом от 6 октября 2003 года № 131-ФЗ»;</w:t>
      </w:r>
      <w:r>
        <w:rPr>
          <w:szCs w:val="24"/>
        </w:rPr>
        <w:t xml:space="preserve"> </w:t>
      </w:r>
    </w:p>
    <w:p w:rsidR="005430C1" w:rsidRDefault="009075F5" w:rsidP="005430C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4"/>
        </w:rPr>
      </w:pPr>
      <w:r>
        <w:rPr>
          <w:szCs w:val="24"/>
        </w:rPr>
        <w:t>б)</w:t>
      </w:r>
      <w:r w:rsidRPr="009075F5">
        <w:rPr>
          <w:szCs w:val="28"/>
          <w:lang w:eastAsia="ar-SA"/>
        </w:rPr>
        <w:t xml:space="preserve"> </w:t>
      </w:r>
      <w:r w:rsidR="005430C1">
        <w:rPr>
          <w:szCs w:val="28"/>
          <w:lang w:eastAsia="ar-SA"/>
        </w:rPr>
        <w:t>пункт 4</w:t>
      </w:r>
      <w:r w:rsidRPr="00BE2E65">
        <w:rPr>
          <w:szCs w:val="28"/>
        </w:rPr>
        <w:t xml:space="preserve"> </w:t>
      </w:r>
      <w:r w:rsidRPr="00B05515">
        <w:rPr>
          <w:szCs w:val="28"/>
        </w:rPr>
        <w:t>и</w:t>
      </w:r>
      <w:r w:rsidR="005430C1">
        <w:rPr>
          <w:szCs w:val="28"/>
        </w:rPr>
        <w:t>зложить в следующей редакции: «4</w:t>
      </w:r>
      <w:r w:rsidRPr="00B05515">
        <w:rPr>
          <w:szCs w:val="28"/>
        </w:rPr>
        <w:t>.</w:t>
      </w:r>
      <w:r w:rsidR="005430C1">
        <w:rPr>
          <w:szCs w:val="28"/>
        </w:rPr>
        <w:t xml:space="preserve"> </w:t>
      </w:r>
      <w:r w:rsidR="005430C1" w:rsidRPr="005430C1">
        <w:rPr>
          <w:szCs w:val="24"/>
        </w:rPr>
        <w:t>Иные</w:t>
      </w:r>
      <w:r w:rsidR="005430C1">
        <w:rPr>
          <w:szCs w:val="24"/>
        </w:rPr>
        <w:t xml:space="preserve"> нормативные, а также ненормативные решения</w:t>
      </w:r>
      <w:r w:rsidR="005430C1" w:rsidRPr="005430C1">
        <w:rPr>
          <w:szCs w:val="24"/>
        </w:rPr>
        <w:t xml:space="preserve"> принимаются </w:t>
      </w:r>
      <w:r w:rsidR="005430C1" w:rsidRPr="00B05515">
        <w:rPr>
          <w:szCs w:val="28"/>
        </w:rPr>
        <w:t>большинство</w:t>
      </w:r>
      <w:r w:rsidR="005430C1">
        <w:rPr>
          <w:szCs w:val="28"/>
        </w:rPr>
        <w:t>м</w:t>
      </w:r>
      <w:r w:rsidR="005430C1" w:rsidRPr="00B05515">
        <w:rPr>
          <w:szCs w:val="28"/>
        </w:rPr>
        <w:t xml:space="preserve"> голосов</w:t>
      </w:r>
      <w:r w:rsidR="005430C1" w:rsidRPr="00B05515">
        <w:rPr>
          <w:b/>
          <w:szCs w:val="28"/>
        </w:rPr>
        <w:t xml:space="preserve"> </w:t>
      </w:r>
      <w:r w:rsidR="005430C1" w:rsidRPr="00B05515">
        <w:rPr>
          <w:szCs w:val="28"/>
        </w:rPr>
        <w:t>от числа присутст</w:t>
      </w:r>
      <w:r w:rsidR="005430C1">
        <w:rPr>
          <w:szCs w:val="28"/>
        </w:rPr>
        <w:t xml:space="preserve">вующих на сессии депутатов, </w:t>
      </w:r>
      <w:r w:rsidR="005430C1" w:rsidRPr="005430C1">
        <w:rPr>
          <w:szCs w:val="24"/>
        </w:rPr>
        <w:t xml:space="preserve">если иное не установлено </w:t>
      </w:r>
      <w:r w:rsidR="005430C1">
        <w:rPr>
          <w:color w:val="000000"/>
          <w:spacing w:val="-3"/>
          <w:szCs w:val="24"/>
        </w:rPr>
        <w:t>Федеральным законом от 6 октября 2003 года № 131-ФЗ</w:t>
      </w:r>
      <w:r w:rsidR="005430C1">
        <w:rPr>
          <w:szCs w:val="24"/>
        </w:rPr>
        <w:t xml:space="preserve"> и </w:t>
      </w:r>
      <w:r w:rsidR="005430C1" w:rsidRPr="005430C1">
        <w:rPr>
          <w:szCs w:val="24"/>
        </w:rPr>
        <w:t>Уставом рай</w:t>
      </w:r>
      <w:r w:rsidR="005430C1">
        <w:rPr>
          <w:szCs w:val="24"/>
        </w:rPr>
        <w:t>она»;</w:t>
      </w:r>
    </w:p>
    <w:p w:rsidR="00334155" w:rsidRDefault="002E739F" w:rsidP="00334155">
      <w:pPr>
        <w:widowControl w:val="0"/>
        <w:ind w:firstLineChars="252" w:firstLine="706"/>
        <w:jc w:val="both"/>
        <w:rPr>
          <w:szCs w:val="24"/>
        </w:rPr>
      </w:pPr>
      <w:r>
        <w:rPr>
          <w:szCs w:val="24"/>
        </w:rPr>
        <w:t>8</w:t>
      </w:r>
      <w:r w:rsidR="005430C1">
        <w:rPr>
          <w:szCs w:val="24"/>
        </w:rPr>
        <w:t>)</w:t>
      </w:r>
      <w:r w:rsidR="005430C1" w:rsidRPr="005430C1">
        <w:rPr>
          <w:szCs w:val="28"/>
          <w:lang w:eastAsia="ar-SA"/>
        </w:rPr>
        <w:t xml:space="preserve"> </w:t>
      </w:r>
      <w:r w:rsidR="005430C1">
        <w:rPr>
          <w:szCs w:val="28"/>
          <w:lang w:eastAsia="ar-SA"/>
        </w:rPr>
        <w:t>пункт 7 статьи 30</w:t>
      </w:r>
      <w:r w:rsidR="005430C1" w:rsidRPr="00BE2E65">
        <w:rPr>
          <w:szCs w:val="28"/>
        </w:rPr>
        <w:t xml:space="preserve"> </w:t>
      </w:r>
      <w:r w:rsidR="005430C1" w:rsidRPr="00B05515">
        <w:rPr>
          <w:szCs w:val="28"/>
        </w:rPr>
        <w:t>и</w:t>
      </w:r>
      <w:r w:rsidR="005430C1">
        <w:rPr>
          <w:szCs w:val="28"/>
        </w:rPr>
        <w:t>зложить в следующей редакции: «7</w:t>
      </w:r>
      <w:r w:rsidR="005430C1" w:rsidRPr="00B05515">
        <w:rPr>
          <w:szCs w:val="28"/>
        </w:rPr>
        <w:t>.</w:t>
      </w:r>
      <w:r w:rsidR="00334155">
        <w:rPr>
          <w:szCs w:val="24"/>
        </w:rPr>
        <w:t> Кандидат на должность главы района считается избранным, если за его избрание проголос</w:t>
      </w:r>
      <w:r w:rsidR="00334155">
        <w:rPr>
          <w:szCs w:val="24"/>
        </w:rPr>
        <w:t>о</w:t>
      </w:r>
      <w:r w:rsidR="00334155">
        <w:rPr>
          <w:szCs w:val="24"/>
        </w:rPr>
        <w:t xml:space="preserve">вало </w:t>
      </w:r>
      <w:r w:rsidR="00334155" w:rsidRPr="00B05515">
        <w:rPr>
          <w:szCs w:val="28"/>
        </w:rPr>
        <w:t>большинство</w:t>
      </w:r>
      <w:r w:rsidR="00334155">
        <w:rPr>
          <w:szCs w:val="28"/>
        </w:rPr>
        <w:t xml:space="preserve"> </w:t>
      </w:r>
      <w:r w:rsidR="00334155" w:rsidRPr="00B05515">
        <w:rPr>
          <w:szCs w:val="28"/>
        </w:rPr>
        <w:t>от числа присутст</w:t>
      </w:r>
      <w:r w:rsidR="00334155">
        <w:rPr>
          <w:szCs w:val="28"/>
        </w:rPr>
        <w:t xml:space="preserve">вующих на сессии депутатов, </w:t>
      </w:r>
      <w:r w:rsidR="00334155" w:rsidRPr="005430C1">
        <w:rPr>
          <w:szCs w:val="24"/>
        </w:rPr>
        <w:t xml:space="preserve">если иное не установлено </w:t>
      </w:r>
      <w:r w:rsidR="00334155">
        <w:rPr>
          <w:color w:val="000000"/>
          <w:spacing w:val="-3"/>
          <w:szCs w:val="24"/>
        </w:rPr>
        <w:t>Федеральным законом от 6 октября 2003 года № 131-ФЗ</w:t>
      </w:r>
      <w:r w:rsidR="00334155">
        <w:rPr>
          <w:szCs w:val="24"/>
        </w:rPr>
        <w:t xml:space="preserve"> и </w:t>
      </w:r>
      <w:r w:rsidR="00334155" w:rsidRPr="005430C1">
        <w:rPr>
          <w:szCs w:val="24"/>
        </w:rPr>
        <w:t>Уставом рай</w:t>
      </w:r>
      <w:r w:rsidR="00334155">
        <w:rPr>
          <w:szCs w:val="24"/>
        </w:rPr>
        <w:t>она»;</w:t>
      </w:r>
    </w:p>
    <w:p w:rsidR="00D003AF" w:rsidRDefault="002E739F" w:rsidP="00D003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4"/>
        </w:rPr>
        <w:t>9</w:t>
      </w:r>
      <w:r w:rsidR="00334155">
        <w:rPr>
          <w:szCs w:val="24"/>
        </w:rPr>
        <w:t>)</w:t>
      </w:r>
      <w:r w:rsidR="00334155" w:rsidRPr="00334155">
        <w:rPr>
          <w:szCs w:val="28"/>
          <w:lang w:eastAsia="ar-SA"/>
        </w:rPr>
        <w:t xml:space="preserve"> </w:t>
      </w:r>
      <w:r w:rsidR="00334155">
        <w:rPr>
          <w:szCs w:val="28"/>
          <w:lang w:eastAsia="ar-SA"/>
        </w:rPr>
        <w:t>пункт 5 статьи 31</w:t>
      </w:r>
      <w:r w:rsidR="00334155" w:rsidRPr="00BE2E65">
        <w:rPr>
          <w:szCs w:val="28"/>
        </w:rPr>
        <w:t xml:space="preserve"> </w:t>
      </w:r>
      <w:r w:rsidR="00334155" w:rsidRPr="00B05515">
        <w:rPr>
          <w:szCs w:val="28"/>
        </w:rPr>
        <w:t>и</w:t>
      </w:r>
      <w:r w:rsidR="00334155">
        <w:rPr>
          <w:szCs w:val="28"/>
        </w:rPr>
        <w:t>зложить в следующей редакции: «5</w:t>
      </w:r>
      <w:r w:rsidR="00334155" w:rsidRPr="00B05515">
        <w:rPr>
          <w:szCs w:val="28"/>
        </w:rPr>
        <w:t>.</w:t>
      </w:r>
      <w:r w:rsidR="00334155">
        <w:rPr>
          <w:szCs w:val="24"/>
        </w:rPr>
        <w:t> </w:t>
      </w:r>
      <w:r w:rsidR="00D003AF">
        <w:rPr>
          <w:szCs w:val="24"/>
        </w:rPr>
        <w:t>Решение ра</w:t>
      </w:r>
      <w:r w:rsidR="00D003AF">
        <w:rPr>
          <w:szCs w:val="24"/>
        </w:rPr>
        <w:t>й</w:t>
      </w:r>
      <w:r w:rsidR="00D003AF">
        <w:rPr>
          <w:szCs w:val="24"/>
        </w:rPr>
        <w:t xml:space="preserve">онного Собрания о назначении исполняющего обязанности главы района </w:t>
      </w:r>
      <w:r w:rsidR="00D003AF" w:rsidRPr="00D003AF">
        <w:rPr>
          <w:szCs w:val="24"/>
        </w:rPr>
        <w:t>пр</w:t>
      </w:r>
      <w:r w:rsidR="00D003AF" w:rsidRPr="00D003AF">
        <w:rPr>
          <w:szCs w:val="24"/>
        </w:rPr>
        <w:t>и</w:t>
      </w:r>
      <w:r w:rsidR="00D003AF" w:rsidRPr="00D003AF">
        <w:rPr>
          <w:szCs w:val="24"/>
        </w:rPr>
        <w:t xml:space="preserve">нимается </w:t>
      </w:r>
      <w:r w:rsidR="00D003AF" w:rsidRPr="00B05515">
        <w:rPr>
          <w:szCs w:val="28"/>
        </w:rPr>
        <w:t>большинство</w:t>
      </w:r>
      <w:r w:rsidR="00D003AF">
        <w:rPr>
          <w:szCs w:val="28"/>
        </w:rPr>
        <w:t>м</w:t>
      </w:r>
      <w:r w:rsidR="00D003AF" w:rsidRPr="00B05515">
        <w:rPr>
          <w:szCs w:val="28"/>
        </w:rPr>
        <w:t xml:space="preserve"> голосов</w:t>
      </w:r>
      <w:r w:rsidR="00D003AF" w:rsidRPr="00B05515">
        <w:rPr>
          <w:b/>
          <w:szCs w:val="28"/>
        </w:rPr>
        <w:t xml:space="preserve"> </w:t>
      </w:r>
      <w:r w:rsidR="00D003AF" w:rsidRPr="00B05515">
        <w:rPr>
          <w:szCs w:val="28"/>
        </w:rPr>
        <w:t>от числа присутствующих на сессии депут</w:t>
      </w:r>
      <w:r w:rsidR="00D003AF" w:rsidRPr="00B05515">
        <w:rPr>
          <w:szCs w:val="28"/>
        </w:rPr>
        <w:t>а</w:t>
      </w:r>
      <w:r w:rsidR="00D003AF" w:rsidRPr="00B05515">
        <w:rPr>
          <w:szCs w:val="28"/>
        </w:rPr>
        <w:t>тов»;</w:t>
      </w:r>
    </w:p>
    <w:p w:rsidR="00D003AF" w:rsidRDefault="002E739F" w:rsidP="00D003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10</w:t>
      </w:r>
      <w:r w:rsidR="00D003AF">
        <w:rPr>
          <w:szCs w:val="28"/>
        </w:rPr>
        <w:t>) статью 32 – исключить;</w:t>
      </w:r>
    </w:p>
    <w:p w:rsidR="00F2663E" w:rsidRPr="00F2663E" w:rsidRDefault="002E739F" w:rsidP="00F266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4"/>
        </w:rPr>
      </w:pPr>
      <w:r>
        <w:rPr>
          <w:szCs w:val="28"/>
        </w:rPr>
        <w:t>11</w:t>
      </w:r>
      <w:r w:rsidR="00D003AF">
        <w:rPr>
          <w:szCs w:val="28"/>
        </w:rPr>
        <w:t>)</w:t>
      </w:r>
      <w:r w:rsidR="00D003AF" w:rsidRPr="00D003AF">
        <w:rPr>
          <w:szCs w:val="28"/>
          <w:lang w:eastAsia="ar-SA"/>
        </w:rPr>
        <w:t xml:space="preserve"> </w:t>
      </w:r>
      <w:r w:rsidR="00D003AF">
        <w:rPr>
          <w:szCs w:val="28"/>
          <w:lang w:eastAsia="ar-SA"/>
        </w:rPr>
        <w:t>пункт 5 статьи 33</w:t>
      </w:r>
      <w:r w:rsidR="00D003AF" w:rsidRPr="00BE2E65">
        <w:rPr>
          <w:szCs w:val="28"/>
        </w:rPr>
        <w:t xml:space="preserve"> </w:t>
      </w:r>
      <w:r w:rsidR="00D003AF" w:rsidRPr="00B05515">
        <w:rPr>
          <w:szCs w:val="28"/>
        </w:rPr>
        <w:t>и</w:t>
      </w:r>
      <w:r w:rsidR="00D003AF">
        <w:rPr>
          <w:szCs w:val="28"/>
        </w:rPr>
        <w:t>зложить в следующей редакции: «5</w:t>
      </w:r>
      <w:r w:rsidR="00D003AF" w:rsidRPr="00B05515">
        <w:rPr>
          <w:szCs w:val="28"/>
        </w:rPr>
        <w:t>.</w:t>
      </w:r>
      <w:r w:rsidR="00D003AF">
        <w:rPr>
          <w:szCs w:val="24"/>
        </w:rPr>
        <w:t> </w:t>
      </w:r>
      <w:r w:rsidR="00F2663E">
        <w:rPr>
          <w:bCs/>
          <w:szCs w:val="24"/>
        </w:rPr>
        <w:t>Решение о реализации права законодательной инициативы в Алтайском краевом Закон</w:t>
      </w:r>
      <w:r w:rsidR="00F2663E">
        <w:rPr>
          <w:bCs/>
          <w:szCs w:val="24"/>
        </w:rPr>
        <w:t>о</w:t>
      </w:r>
      <w:r w:rsidR="00F2663E">
        <w:rPr>
          <w:bCs/>
          <w:szCs w:val="24"/>
        </w:rPr>
        <w:t xml:space="preserve">дательном Собрании </w:t>
      </w:r>
      <w:r w:rsidR="00F2663E" w:rsidRPr="00F2663E">
        <w:rPr>
          <w:bCs/>
          <w:szCs w:val="24"/>
        </w:rPr>
        <w:t>принимается</w:t>
      </w:r>
      <w:r w:rsidR="00F2663E">
        <w:rPr>
          <w:b/>
          <w:bCs/>
          <w:szCs w:val="24"/>
        </w:rPr>
        <w:t xml:space="preserve"> </w:t>
      </w:r>
      <w:r w:rsidR="00F2663E" w:rsidRPr="00B05515">
        <w:rPr>
          <w:szCs w:val="28"/>
        </w:rPr>
        <w:t>большинство</w:t>
      </w:r>
      <w:r w:rsidR="00F2663E">
        <w:rPr>
          <w:szCs w:val="28"/>
        </w:rPr>
        <w:t>м</w:t>
      </w:r>
      <w:r w:rsidR="00F2663E" w:rsidRPr="00B05515">
        <w:rPr>
          <w:szCs w:val="28"/>
        </w:rPr>
        <w:t xml:space="preserve"> голосов</w:t>
      </w:r>
      <w:r w:rsidR="00F2663E" w:rsidRPr="00B05515">
        <w:rPr>
          <w:b/>
          <w:szCs w:val="28"/>
        </w:rPr>
        <w:t xml:space="preserve"> </w:t>
      </w:r>
      <w:r w:rsidR="00F2663E" w:rsidRPr="00B05515">
        <w:rPr>
          <w:szCs w:val="28"/>
        </w:rPr>
        <w:t>от числа присутс</w:t>
      </w:r>
      <w:r w:rsidR="00F2663E" w:rsidRPr="00B05515">
        <w:rPr>
          <w:szCs w:val="28"/>
        </w:rPr>
        <w:t>т</w:t>
      </w:r>
      <w:r w:rsidR="00F2663E" w:rsidRPr="00B05515">
        <w:rPr>
          <w:szCs w:val="28"/>
        </w:rPr>
        <w:lastRenderedPageBreak/>
        <w:t>вующих на сессии де</w:t>
      </w:r>
      <w:r w:rsidR="00F2663E">
        <w:rPr>
          <w:szCs w:val="28"/>
        </w:rPr>
        <w:t>путатов».</w:t>
      </w:r>
      <w:r w:rsidR="00F2663E" w:rsidRPr="00F2663E">
        <w:rPr>
          <w:szCs w:val="24"/>
        </w:rPr>
        <w:t xml:space="preserve"> В</w:t>
      </w:r>
      <w:r w:rsidR="00F2663E">
        <w:rPr>
          <w:szCs w:val="24"/>
        </w:rPr>
        <w:t xml:space="preserve"> решении районного Собрания указывается лицо, уполномоченное представлять соответствующий проект </w:t>
      </w:r>
      <w:r w:rsidR="00F2663E">
        <w:rPr>
          <w:bCs/>
          <w:szCs w:val="24"/>
        </w:rPr>
        <w:t>в Алтайском краевом Законодательном Собрании;</w:t>
      </w:r>
    </w:p>
    <w:p w:rsidR="00862B98" w:rsidRDefault="002E739F" w:rsidP="00862B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4"/>
        </w:rPr>
        <w:t>12</w:t>
      </w:r>
      <w:r w:rsidR="00F2663E">
        <w:rPr>
          <w:szCs w:val="24"/>
        </w:rPr>
        <w:t>)</w:t>
      </w:r>
      <w:r w:rsidR="00F2663E" w:rsidRPr="00F2663E">
        <w:rPr>
          <w:szCs w:val="28"/>
          <w:lang w:eastAsia="ar-SA"/>
        </w:rPr>
        <w:t xml:space="preserve"> </w:t>
      </w:r>
      <w:r w:rsidR="00F2663E">
        <w:rPr>
          <w:szCs w:val="28"/>
          <w:lang w:eastAsia="ar-SA"/>
        </w:rPr>
        <w:t>пункт 3 статьи 34</w:t>
      </w:r>
      <w:r w:rsidR="00F2663E" w:rsidRPr="00BE2E65">
        <w:rPr>
          <w:szCs w:val="28"/>
        </w:rPr>
        <w:t xml:space="preserve"> </w:t>
      </w:r>
      <w:r w:rsidR="00F2663E" w:rsidRPr="00B05515">
        <w:rPr>
          <w:szCs w:val="28"/>
        </w:rPr>
        <w:t>и</w:t>
      </w:r>
      <w:r w:rsidR="00F2663E">
        <w:rPr>
          <w:szCs w:val="28"/>
        </w:rPr>
        <w:t>зложить в следующей редакции: «3</w:t>
      </w:r>
      <w:r w:rsidR="00F2663E" w:rsidRPr="00B05515">
        <w:rPr>
          <w:szCs w:val="28"/>
        </w:rPr>
        <w:t>.</w:t>
      </w:r>
      <w:r w:rsidR="00862B98" w:rsidRPr="00862B98">
        <w:rPr>
          <w:bCs/>
          <w:szCs w:val="24"/>
        </w:rPr>
        <w:t xml:space="preserve"> </w:t>
      </w:r>
      <w:r w:rsidR="00862B98">
        <w:rPr>
          <w:bCs/>
          <w:szCs w:val="24"/>
        </w:rPr>
        <w:t>Решение ра</w:t>
      </w:r>
      <w:r w:rsidR="00862B98">
        <w:rPr>
          <w:bCs/>
          <w:szCs w:val="24"/>
        </w:rPr>
        <w:t>й</w:t>
      </w:r>
      <w:r w:rsidR="00862B98">
        <w:rPr>
          <w:bCs/>
          <w:szCs w:val="24"/>
        </w:rPr>
        <w:t xml:space="preserve">онного Собрания о назначении местного референдума </w:t>
      </w:r>
      <w:r w:rsidR="00862B98" w:rsidRPr="00862B98">
        <w:rPr>
          <w:bCs/>
          <w:szCs w:val="24"/>
        </w:rPr>
        <w:t>принимается</w:t>
      </w:r>
      <w:r w:rsidR="00862B98">
        <w:rPr>
          <w:b/>
          <w:bCs/>
          <w:szCs w:val="24"/>
        </w:rPr>
        <w:t xml:space="preserve"> </w:t>
      </w:r>
      <w:r w:rsidR="00862B98" w:rsidRPr="00B05515">
        <w:rPr>
          <w:szCs w:val="28"/>
        </w:rPr>
        <w:t>больши</w:t>
      </w:r>
      <w:r w:rsidR="00862B98" w:rsidRPr="00B05515">
        <w:rPr>
          <w:szCs w:val="28"/>
        </w:rPr>
        <w:t>н</w:t>
      </w:r>
      <w:r w:rsidR="00862B98" w:rsidRPr="00B05515">
        <w:rPr>
          <w:szCs w:val="28"/>
        </w:rPr>
        <w:t>ство</w:t>
      </w:r>
      <w:r w:rsidR="00862B98">
        <w:rPr>
          <w:szCs w:val="28"/>
        </w:rPr>
        <w:t>м</w:t>
      </w:r>
      <w:r w:rsidR="00862B98" w:rsidRPr="00B05515">
        <w:rPr>
          <w:szCs w:val="28"/>
        </w:rPr>
        <w:t xml:space="preserve"> голосов</w:t>
      </w:r>
      <w:r w:rsidR="00862B98" w:rsidRPr="00B05515">
        <w:rPr>
          <w:b/>
          <w:szCs w:val="28"/>
        </w:rPr>
        <w:t xml:space="preserve"> </w:t>
      </w:r>
      <w:r w:rsidR="00862B98" w:rsidRPr="00B05515">
        <w:rPr>
          <w:szCs w:val="28"/>
        </w:rPr>
        <w:t>от числа присутствующих на сессии де</w:t>
      </w:r>
      <w:r w:rsidR="00862B98">
        <w:rPr>
          <w:szCs w:val="28"/>
        </w:rPr>
        <w:t>путатов»;</w:t>
      </w:r>
    </w:p>
    <w:p w:rsidR="00181ED8" w:rsidRDefault="002E739F" w:rsidP="00181ED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4"/>
        </w:rPr>
        <w:t>13</w:t>
      </w:r>
      <w:r w:rsidR="00862B98" w:rsidRPr="00862B98">
        <w:rPr>
          <w:szCs w:val="24"/>
        </w:rPr>
        <w:t>)</w:t>
      </w:r>
      <w:r w:rsidR="00F2663E" w:rsidRPr="00862B98">
        <w:rPr>
          <w:szCs w:val="24"/>
        </w:rPr>
        <w:t> </w:t>
      </w:r>
      <w:r w:rsidR="00862B98">
        <w:rPr>
          <w:szCs w:val="28"/>
          <w:lang w:eastAsia="ar-SA"/>
        </w:rPr>
        <w:t>пункт 3 статьи 35</w:t>
      </w:r>
      <w:r w:rsidR="00862B98" w:rsidRPr="00BE2E65">
        <w:rPr>
          <w:szCs w:val="28"/>
        </w:rPr>
        <w:t xml:space="preserve"> </w:t>
      </w:r>
      <w:r w:rsidR="00862B98" w:rsidRPr="00B05515">
        <w:rPr>
          <w:szCs w:val="28"/>
        </w:rPr>
        <w:t>и</w:t>
      </w:r>
      <w:r w:rsidR="00862B98">
        <w:rPr>
          <w:szCs w:val="28"/>
        </w:rPr>
        <w:t>зложить в следующей редакции: «3</w:t>
      </w:r>
      <w:r w:rsidR="00862B98" w:rsidRPr="00B05515">
        <w:rPr>
          <w:szCs w:val="28"/>
        </w:rPr>
        <w:t>.</w:t>
      </w:r>
      <w:r w:rsidR="00181ED8" w:rsidRPr="00181ED8">
        <w:rPr>
          <w:szCs w:val="24"/>
        </w:rPr>
        <w:t xml:space="preserve"> </w:t>
      </w:r>
      <w:r w:rsidR="00181ED8">
        <w:rPr>
          <w:szCs w:val="24"/>
        </w:rPr>
        <w:t>Решение ра</w:t>
      </w:r>
      <w:r w:rsidR="00181ED8">
        <w:rPr>
          <w:szCs w:val="24"/>
        </w:rPr>
        <w:t>й</w:t>
      </w:r>
      <w:r w:rsidR="00181ED8">
        <w:rPr>
          <w:szCs w:val="24"/>
        </w:rPr>
        <w:t xml:space="preserve">онного Собрания о назначении выборов депутатов (депутата) районного </w:t>
      </w:r>
      <w:r w:rsidR="00181ED8" w:rsidRPr="00181ED8">
        <w:rPr>
          <w:szCs w:val="24"/>
        </w:rPr>
        <w:t>Со</w:t>
      </w:r>
      <w:r w:rsidR="00181ED8" w:rsidRPr="00181ED8">
        <w:rPr>
          <w:szCs w:val="24"/>
        </w:rPr>
        <w:t>б</w:t>
      </w:r>
      <w:r w:rsidR="00181ED8" w:rsidRPr="00181ED8">
        <w:rPr>
          <w:szCs w:val="24"/>
        </w:rPr>
        <w:t>рания</w:t>
      </w:r>
      <w:r w:rsidR="00181ED8">
        <w:rPr>
          <w:b/>
          <w:szCs w:val="24"/>
        </w:rPr>
        <w:t xml:space="preserve"> </w:t>
      </w:r>
      <w:r w:rsidR="00181ED8" w:rsidRPr="00862B98">
        <w:rPr>
          <w:bCs/>
          <w:szCs w:val="24"/>
        </w:rPr>
        <w:t>принимается</w:t>
      </w:r>
      <w:r w:rsidR="00181ED8">
        <w:rPr>
          <w:b/>
          <w:bCs/>
          <w:szCs w:val="24"/>
        </w:rPr>
        <w:t xml:space="preserve"> </w:t>
      </w:r>
      <w:r w:rsidR="00181ED8" w:rsidRPr="00B05515">
        <w:rPr>
          <w:szCs w:val="28"/>
        </w:rPr>
        <w:t>большинство</w:t>
      </w:r>
      <w:r w:rsidR="00181ED8">
        <w:rPr>
          <w:szCs w:val="28"/>
        </w:rPr>
        <w:t>м</w:t>
      </w:r>
      <w:r w:rsidR="00181ED8" w:rsidRPr="00B05515">
        <w:rPr>
          <w:szCs w:val="28"/>
        </w:rPr>
        <w:t xml:space="preserve"> голосов</w:t>
      </w:r>
      <w:r w:rsidR="00181ED8" w:rsidRPr="00B05515">
        <w:rPr>
          <w:b/>
          <w:szCs w:val="28"/>
        </w:rPr>
        <w:t xml:space="preserve"> </w:t>
      </w:r>
      <w:r w:rsidR="00181ED8" w:rsidRPr="00B05515">
        <w:rPr>
          <w:szCs w:val="28"/>
        </w:rPr>
        <w:t>от числа присутствующих на сессии де</w:t>
      </w:r>
      <w:r w:rsidR="00181ED8">
        <w:rPr>
          <w:szCs w:val="28"/>
        </w:rPr>
        <w:t>путатов»;</w:t>
      </w:r>
    </w:p>
    <w:p w:rsidR="009E2916" w:rsidRDefault="002E739F" w:rsidP="009E291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4"/>
        </w:rPr>
      </w:pPr>
      <w:r>
        <w:rPr>
          <w:szCs w:val="24"/>
        </w:rPr>
        <w:t>14</w:t>
      </w:r>
      <w:r w:rsidR="00181ED8" w:rsidRPr="00181ED8">
        <w:rPr>
          <w:szCs w:val="24"/>
        </w:rPr>
        <w:t>)</w:t>
      </w:r>
      <w:r w:rsidR="00181ED8" w:rsidRPr="00181ED8">
        <w:rPr>
          <w:szCs w:val="28"/>
          <w:lang w:eastAsia="ar-SA"/>
        </w:rPr>
        <w:t xml:space="preserve"> </w:t>
      </w:r>
      <w:r w:rsidR="00181ED8">
        <w:rPr>
          <w:szCs w:val="28"/>
          <w:lang w:eastAsia="ar-SA"/>
        </w:rPr>
        <w:t>пункт 4 статьи 36</w:t>
      </w:r>
      <w:r w:rsidR="00181ED8" w:rsidRPr="00BE2E65">
        <w:rPr>
          <w:szCs w:val="28"/>
        </w:rPr>
        <w:t xml:space="preserve"> </w:t>
      </w:r>
      <w:r w:rsidR="00181ED8" w:rsidRPr="00B05515">
        <w:rPr>
          <w:szCs w:val="28"/>
        </w:rPr>
        <w:t>и</w:t>
      </w:r>
      <w:r w:rsidR="00181ED8">
        <w:rPr>
          <w:szCs w:val="28"/>
        </w:rPr>
        <w:t>зложить в следующей редакции: «4</w:t>
      </w:r>
      <w:r w:rsidR="00181ED8" w:rsidRPr="00B05515">
        <w:rPr>
          <w:szCs w:val="28"/>
        </w:rPr>
        <w:t>.</w:t>
      </w:r>
      <w:r w:rsidR="009E2916" w:rsidRPr="009E2916">
        <w:rPr>
          <w:szCs w:val="24"/>
        </w:rPr>
        <w:t xml:space="preserve"> </w:t>
      </w:r>
      <w:r w:rsidR="009E2916">
        <w:rPr>
          <w:szCs w:val="24"/>
        </w:rPr>
        <w:t>Решение ра</w:t>
      </w:r>
      <w:r w:rsidR="009E2916">
        <w:rPr>
          <w:szCs w:val="24"/>
        </w:rPr>
        <w:t>й</w:t>
      </w:r>
      <w:r w:rsidR="009E2916">
        <w:rPr>
          <w:szCs w:val="24"/>
        </w:rPr>
        <w:t xml:space="preserve">онного Собрания о назначении голосования по отзыву депутата </w:t>
      </w:r>
      <w:r w:rsidR="009E2916" w:rsidRPr="009E2916">
        <w:rPr>
          <w:szCs w:val="24"/>
        </w:rPr>
        <w:t xml:space="preserve">принимается </w:t>
      </w:r>
      <w:r w:rsidR="009E2916" w:rsidRPr="00B05515">
        <w:rPr>
          <w:szCs w:val="28"/>
        </w:rPr>
        <w:t>большинство</w:t>
      </w:r>
      <w:r w:rsidR="009E2916">
        <w:rPr>
          <w:szCs w:val="28"/>
        </w:rPr>
        <w:t>м</w:t>
      </w:r>
      <w:r w:rsidR="009E2916" w:rsidRPr="00B05515">
        <w:rPr>
          <w:szCs w:val="28"/>
        </w:rPr>
        <w:t xml:space="preserve"> голосов</w:t>
      </w:r>
      <w:r w:rsidR="009E2916" w:rsidRPr="00B05515">
        <w:rPr>
          <w:b/>
          <w:szCs w:val="28"/>
        </w:rPr>
        <w:t xml:space="preserve"> </w:t>
      </w:r>
      <w:r w:rsidR="009E2916" w:rsidRPr="00B05515">
        <w:rPr>
          <w:szCs w:val="28"/>
        </w:rPr>
        <w:t>от числа присутствующих на сессии де</w:t>
      </w:r>
      <w:r w:rsidR="009E2916">
        <w:rPr>
          <w:szCs w:val="28"/>
        </w:rPr>
        <w:t>путатов.</w:t>
      </w:r>
      <w:r w:rsidR="009E2916">
        <w:rPr>
          <w:b/>
          <w:szCs w:val="24"/>
        </w:rPr>
        <w:t xml:space="preserve"> </w:t>
      </w:r>
      <w:r w:rsidR="009E2916" w:rsidRPr="009E2916">
        <w:rPr>
          <w:szCs w:val="24"/>
        </w:rPr>
        <w:t>При</w:t>
      </w:r>
      <w:r w:rsidR="009E2916">
        <w:rPr>
          <w:b/>
          <w:szCs w:val="24"/>
        </w:rPr>
        <w:t xml:space="preserve"> </w:t>
      </w:r>
      <w:r w:rsidR="009E2916" w:rsidRPr="009E2916">
        <w:rPr>
          <w:szCs w:val="24"/>
        </w:rPr>
        <w:t>принятии решения депутат</w:t>
      </w:r>
      <w:r w:rsidR="009E2916">
        <w:rPr>
          <w:szCs w:val="24"/>
        </w:rPr>
        <w:t>, в отношении которого выдвинута инициатива пр</w:t>
      </w:r>
      <w:r w:rsidR="009E2916">
        <w:rPr>
          <w:szCs w:val="24"/>
        </w:rPr>
        <w:t>о</w:t>
      </w:r>
      <w:r w:rsidR="009E2916">
        <w:rPr>
          <w:szCs w:val="24"/>
        </w:rPr>
        <w:t>ведения голосования по отзыву, в голосовании не участвует;</w:t>
      </w:r>
    </w:p>
    <w:p w:rsidR="001528BF" w:rsidRDefault="002E739F" w:rsidP="001528BF">
      <w:pPr>
        <w:pStyle w:val="Con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E2916" w:rsidRPr="001528BF">
        <w:rPr>
          <w:rFonts w:ascii="Times New Roman" w:hAnsi="Times New Roman" w:cs="Times New Roman"/>
          <w:sz w:val="28"/>
          <w:szCs w:val="28"/>
        </w:rPr>
        <w:t>) пункт 2 статьи 37 изложить в следующей редакции: «2.</w:t>
      </w:r>
      <w:r w:rsidR="001528BF" w:rsidRPr="001528BF">
        <w:rPr>
          <w:rFonts w:ascii="Times New Roman" w:hAnsi="Times New Roman" w:cs="Times New Roman"/>
          <w:sz w:val="28"/>
          <w:szCs w:val="28"/>
        </w:rPr>
        <w:t>Решение о досрочном прекращении полномочий депутата принимается большинством голосов</w:t>
      </w:r>
      <w:r w:rsidR="001528BF" w:rsidRPr="00152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8BF" w:rsidRPr="001528BF">
        <w:rPr>
          <w:rFonts w:ascii="Times New Roman" w:hAnsi="Times New Roman" w:cs="Times New Roman"/>
          <w:sz w:val="28"/>
          <w:szCs w:val="28"/>
        </w:rPr>
        <w:t>от числа присутствующих на сессии депутатов.</w:t>
      </w:r>
      <w:r w:rsidR="001528BF">
        <w:rPr>
          <w:rFonts w:ascii="Times New Roman" w:hAnsi="Times New Roman"/>
          <w:sz w:val="28"/>
          <w:szCs w:val="24"/>
        </w:rPr>
        <w:t xml:space="preserve"> В решении одновременно устанавливается дата досрочного прекращения полномочий депутата;</w:t>
      </w:r>
    </w:p>
    <w:p w:rsidR="00CB2BF8" w:rsidRDefault="002E739F" w:rsidP="00CB2BF8">
      <w:pPr>
        <w:ind w:firstLine="720"/>
        <w:jc w:val="both"/>
        <w:rPr>
          <w:szCs w:val="28"/>
        </w:rPr>
      </w:pPr>
      <w:r>
        <w:rPr>
          <w:szCs w:val="24"/>
        </w:rPr>
        <w:t>16</w:t>
      </w:r>
      <w:r w:rsidR="001528BF">
        <w:rPr>
          <w:szCs w:val="24"/>
        </w:rPr>
        <w:t>)</w:t>
      </w:r>
      <w:r w:rsidR="001528BF" w:rsidRPr="001528BF">
        <w:rPr>
          <w:szCs w:val="28"/>
        </w:rPr>
        <w:t xml:space="preserve"> </w:t>
      </w:r>
      <w:r w:rsidR="007B7138">
        <w:rPr>
          <w:szCs w:val="28"/>
        </w:rPr>
        <w:t>пункт 3</w:t>
      </w:r>
      <w:r w:rsidR="001528BF" w:rsidRPr="001528BF">
        <w:rPr>
          <w:szCs w:val="28"/>
        </w:rPr>
        <w:t xml:space="preserve"> стат</w:t>
      </w:r>
      <w:r w:rsidR="007B7138">
        <w:rPr>
          <w:szCs w:val="28"/>
        </w:rPr>
        <w:t>ьи 40</w:t>
      </w:r>
      <w:r w:rsidR="001528BF" w:rsidRPr="001528BF">
        <w:rPr>
          <w:szCs w:val="28"/>
        </w:rPr>
        <w:t xml:space="preserve"> и</w:t>
      </w:r>
      <w:r w:rsidR="007B7138">
        <w:rPr>
          <w:szCs w:val="28"/>
        </w:rPr>
        <w:t>зложить в следующей редакции: «3</w:t>
      </w:r>
      <w:r w:rsidR="001528BF" w:rsidRPr="001528BF">
        <w:rPr>
          <w:szCs w:val="28"/>
        </w:rPr>
        <w:t>.</w:t>
      </w:r>
      <w:r w:rsidR="007B7138" w:rsidRPr="007B7138">
        <w:rPr>
          <w:szCs w:val="24"/>
        </w:rPr>
        <w:t xml:space="preserve"> </w:t>
      </w:r>
      <w:r w:rsidR="00CB2BF8">
        <w:rPr>
          <w:szCs w:val="28"/>
        </w:rPr>
        <w:t xml:space="preserve">Структура Администрации  района </w:t>
      </w:r>
      <w:r w:rsidR="00CB2BF8" w:rsidRPr="00CB2BF8">
        <w:rPr>
          <w:szCs w:val="28"/>
        </w:rPr>
        <w:t xml:space="preserve">утверждается </w:t>
      </w:r>
      <w:r w:rsidR="00CB2BF8" w:rsidRPr="001528BF">
        <w:rPr>
          <w:szCs w:val="28"/>
        </w:rPr>
        <w:t>большинством голосов</w:t>
      </w:r>
      <w:r w:rsidR="00CB2BF8" w:rsidRPr="001528BF">
        <w:rPr>
          <w:b/>
          <w:szCs w:val="28"/>
        </w:rPr>
        <w:t xml:space="preserve"> </w:t>
      </w:r>
      <w:r w:rsidR="00CB2BF8" w:rsidRPr="001528BF">
        <w:rPr>
          <w:szCs w:val="28"/>
        </w:rPr>
        <w:t>от числа прису</w:t>
      </w:r>
      <w:r w:rsidR="00CB2BF8" w:rsidRPr="001528BF">
        <w:rPr>
          <w:szCs w:val="28"/>
        </w:rPr>
        <w:t>т</w:t>
      </w:r>
      <w:r w:rsidR="00CB2BF8" w:rsidRPr="001528BF">
        <w:rPr>
          <w:szCs w:val="28"/>
        </w:rPr>
        <w:t>ствующих на сессии депутатов</w:t>
      </w:r>
      <w:r w:rsidR="00CB2BF8">
        <w:rPr>
          <w:szCs w:val="28"/>
        </w:rPr>
        <w:t>»;</w:t>
      </w:r>
    </w:p>
    <w:p w:rsidR="00590FF7" w:rsidRDefault="002E739F" w:rsidP="00590FF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17</w:t>
      </w:r>
      <w:r w:rsidR="00CB2BF8" w:rsidRPr="00754807">
        <w:rPr>
          <w:szCs w:val="28"/>
        </w:rPr>
        <w:t xml:space="preserve">) </w:t>
      </w:r>
      <w:r w:rsidR="00754807">
        <w:rPr>
          <w:szCs w:val="28"/>
        </w:rPr>
        <w:t>пункт 3</w:t>
      </w:r>
      <w:r w:rsidR="00CB2BF8" w:rsidRPr="00754807">
        <w:rPr>
          <w:szCs w:val="28"/>
        </w:rPr>
        <w:t xml:space="preserve"> стат</w:t>
      </w:r>
      <w:r w:rsidR="00754807">
        <w:rPr>
          <w:szCs w:val="28"/>
        </w:rPr>
        <w:t>ьи 54</w:t>
      </w:r>
      <w:r w:rsidR="00CB2BF8" w:rsidRPr="00754807">
        <w:rPr>
          <w:szCs w:val="28"/>
        </w:rPr>
        <w:t xml:space="preserve"> и</w:t>
      </w:r>
      <w:r w:rsidR="00754807">
        <w:rPr>
          <w:szCs w:val="28"/>
        </w:rPr>
        <w:t>зложить в следующей редакции: «3</w:t>
      </w:r>
      <w:r w:rsidR="00590FF7">
        <w:rPr>
          <w:szCs w:val="28"/>
        </w:rPr>
        <w:t>.</w:t>
      </w:r>
      <w:r w:rsidR="00590FF7" w:rsidRPr="00590FF7">
        <w:rPr>
          <w:color w:val="000000"/>
          <w:szCs w:val="24"/>
        </w:rPr>
        <w:t xml:space="preserve"> </w:t>
      </w:r>
      <w:r w:rsidR="00590FF7">
        <w:rPr>
          <w:color w:val="000000"/>
          <w:szCs w:val="24"/>
        </w:rPr>
        <w:t>Решение ра</w:t>
      </w:r>
      <w:r w:rsidR="00590FF7">
        <w:rPr>
          <w:color w:val="000000"/>
          <w:szCs w:val="24"/>
        </w:rPr>
        <w:t>й</w:t>
      </w:r>
      <w:r w:rsidR="00590FF7">
        <w:rPr>
          <w:color w:val="000000"/>
          <w:szCs w:val="24"/>
        </w:rPr>
        <w:t xml:space="preserve">онного </w:t>
      </w:r>
      <w:r w:rsidR="00590FF7" w:rsidRPr="00590FF7">
        <w:rPr>
          <w:color w:val="000000"/>
          <w:szCs w:val="24"/>
        </w:rPr>
        <w:t xml:space="preserve">Собрания о проведении депутатского расследования принимается </w:t>
      </w:r>
      <w:r w:rsidR="00590FF7" w:rsidRPr="001528BF">
        <w:rPr>
          <w:szCs w:val="28"/>
        </w:rPr>
        <w:t>большинством голосов</w:t>
      </w:r>
      <w:r w:rsidR="00590FF7" w:rsidRPr="001528BF">
        <w:rPr>
          <w:b/>
          <w:szCs w:val="28"/>
        </w:rPr>
        <w:t xml:space="preserve"> </w:t>
      </w:r>
      <w:r w:rsidR="00590FF7" w:rsidRPr="001528BF">
        <w:rPr>
          <w:szCs w:val="28"/>
        </w:rPr>
        <w:t>от числа присутствующих на сессии депута</w:t>
      </w:r>
      <w:r w:rsidR="00590FF7">
        <w:rPr>
          <w:szCs w:val="28"/>
        </w:rPr>
        <w:t>тов»;</w:t>
      </w:r>
    </w:p>
    <w:p w:rsidR="00FB55A3" w:rsidRDefault="002E739F" w:rsidP="00FB55A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18</w:t>
      </w:r>
      <w:r w:rsidR="00590FF7">
        <w:rPr>
          <w:szCs w:val="28"/>
        </w:rPr>
        <w:t>)</w:t>
      </w:r>
      <w:r w:rsidR="00590FF7" w:rsidRPr="00590FF7">
        <w:rPr>
          <w:szCs w:val="28"/>
        </w:rPr>
        <w:t xml:space="preserve"> </w:t>
      </w:r>
      <w:r w:rsidR="00590FF7">
        <w:rPr>
          <w:szCs w:val="28"/>
        </w:rPr>
        <w:t>пункт 6</w:t>
      </w:r>
      <w:r w:rsidR="00590FF7" w:rsidRPr="001528BF">
        <w:rPr>
          <w:szCs w:val="28"/>
        </w:rPr>
        <w:t xml:space="preserve"> стат</w:t>
      </w:r>
      <w:r w:rsidR="00590FF7">
        <w:rPr>
          <w:szCs w:val="28"/>
        </w:rPr>
        <w:t>ьи 57</w:t>
      </w:r>
      <w:r w:rsidR="00590FF7" w:rsidRPr="001528BF">
        <w:rPr>
          <w:szCs w:val="28"/>
        </w:rPr>
        <w:t xml:space="preserve"> и</w:t>
      </w:r>
      <w:r w:rsidR="00590FF7">
        <w:rPr>
          <w:szCs w:val="28"/>
        </w:rPr>
        <w:t>зложить в следующей редакции: «6</w:t>
      </w:r>
      <w:r w:rsidR="00590FF7" w:rsidRPr="001528BF">
        <w:rPr>
          <w:szCs w:val="28"/>
        </w:rPr>
        <w:t>.</w:t>
      </w:r>
      <w:r w:rsidR="00FB55A3" w:rsidRPr="00FB55A3">
        <w:rPr>
          <w:szCs w:val="28"/>
        </w:rPr>
        <w:t xml:space="preserve"> </w:t>
      </w:r>
      <w:r w:rsidR="00FB55A3">
        <w:rPr>
          <w:szCs w:val="28"/>
        </w:rPr>
        <w:t>Решения о принятии к депутату</w:t>
      </w:r>
      <w:r w:rsidR="00FB55A3">
        <w:rPr>
          <w:b/>
          <w:szCs w:val="28"/>
        </w:rPr>
        <w:t xml:space="preserve">, </w:t>
      </w:r>
      <w:r w:rsidR="00FB55A3" w:rsidRPr="00FB55A3">
        <w:rPr>
          <w:szCs w:val="28"/>
        </w:rPr>
        <w:t>нарушившему депутатскую этику, мер воздействия пр</w:t>
      </w:r>
      <w:r w:rsidR="00FB55A3" w:rsidRPr="00FB55A3">
        <w:rPr>
          <w:szCs w:val="28"/>
        </w:rPr>
        <w:t>и</w:t>
      </w:r>
      <w:r w:rsidR="00FB55A3" w:rsidRPr="00FB55A3">
        <w:rPr>
          <w:szCs w:val="28"/>
        </w:rPr>
        <w:t>нимается</w:t>
      </w:r>
      <w:r w:rsidR="00FB55A3">
        <w:rPr>
          <w:b/>
          <w:szCs w:val="28"/>
        </w:rPr>
        <w:t xml:space="preserve"> </w:t>
      </w:r>
      <w:r w:rsidR="00FB55A3" w:rsidRPr="001528BF">
        <w:rPr>
          <w:szCs w:val="28"/>
        </w:rPr>
        <w:t>большинством голосов</w:t>
      </w:r>
      <w:r w:rsidR="00FB55A3" w:rsidRPr="001528BF">
        <w:rPr>
          <w:b/>
          <w:szCs w:val="28"/>
        </w:rPr>
        <w:t xml:space="preserve"> </w:t>
      </w:r>
      <w:r w:rsidR="00FB55A3" w:rsidRPr="001528BF">
        <w:rPr>
          <w:szCs w:val="28"/>
        </w:rPr>
        <w:t>от числа присутствующих на сессии депут</w:t>
      </w:r>
      <w:r w:rsidR="00FB55A3" w:rsidRPr="001528BF">
        <w:rPr>
          <w:szCs w:val="28"/>
        </w:rPr>
        <w:t>а</w:t>
      </w:r>
      <w:r w:rsidR="00FB55A3">
        <w:rPr>
          <w:szCs w:val="28"/>
        </w:rPr>
        <w:t>тов»;</w:t>
      </w:r>
    </w:p>
    <w:p w:rsidR="00754807" w:rsidRPr="00D801DA" w:rsidRDefault="002E739F" w:rsidP="00D801D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FB55A3">
        <w:rPr>
          <w:szCs w:val="28"/>
        </w:rPr>
        <w:t>)пункт 2</w:t>
      </w:r>
      <w:r w:rsidR="00FB55A3" w:rsidRPr="00754807">
        <w:rPr>
          <w:szCs w:val="28"/>
        </w:rPr>
        <w:t xml:space="preserve"> стат</w:t>
      </w:r>
      <w:r w:rsidR="00FB55A3">
        <w:rPr>
          <w:szCs w:val="28"/>
        </w:rPr>
        <w:t>ьи 60</w:t>
      </w:r>
      <w:r w:rsidR="00FB55A3" w:rsidRPr="00754807">
        <w:rPr>
          <w:szCs w:val="28"/>
        </w:rPr>
        <w:t xml:space="preserve"> и</w:t>
      </w:r>
      <w:r w:rsidR="00FB55A3">
        <w:rPr>
          <w:szCs w:val="28"/>
        </w:rPr>
        <w:t>зложить в следующей редакции: «2.</w:t>
      </w:r>
      <w:r w:rsidR="00D801DA" w:rsidRPr="00D801DA">
        <w:rPr>
          <w:szCs w:val="28"/>
        </w:rPr>
        <w:t xml:space="preserve"> </w:t>
      </w:r>
      <w:r w:rsidR="00D801DA">
        <w:rPr>
          <w:szCs w:val="28"/>
        </w:rPr>
        <w:t>Решение ра</w:t>
      </w:r>
      <w:r w:rsidR="00D801DA">
        <w:rPr>
          <w:szCs w:val="28"/>
        </w:rPr>
        <w:t>й</w:t>
      </w:r>
      <w:r w:rsidR="00D801DA">
        <w:rPr>
          <w:szCs w:val="28"/>
        </w:rPr>
        <w:t xml:space="preserve">онного Собрания о внесении в Регламент изменений и дополнений </w:t>
      </w:r>
      <w:r w:rsidR="00D801DA" w:rsidRPr="00D801DA">
        <w:rPr>
          <w:szCs w:val="28"/>
        </w:rPr>
        <w:t>принимае</w:t>
      </w:r>
      <w:r w:rsidR="00D801DA" w:rsidRPr="00D801DA">
        <w:rPr>
          <w:szCs w:val="28"/>
        </w:rPr>
        <w:t>т</w:t>
      </w:r>
      <w:r w:rsidR="00D801DA" w:rsidRPr="00D801DA">
        <w:rPr>
          <w:szCs w:val="28"/>
        </w:rPr>
        <w:t>ся большинством голосов от числа п</w:t>
      </w:r>
      <w:r w:rsidR="00D801DA" w:rsidRPr="001528BF">
        <w:rPr>
          <w:szCs w:val="28"/>
        </w:rPr>
        <w:t>рисутствующих на сессии депута</w:t>
      </w:r>
      <w:r w:rsidR="00D801DA">
        <w:rPr>
          <w:szCs w:val="28"/>
        </w:rPr>
        <w:t>тов».</w:t>
      </w:r>
    </w:p>
    <w:p w:rsidR="00D801DA" w:rsidRDefault="00793018" w:rsidP="00D801DA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3. Настоящее решение обнародовать 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793018" w:rsidRDefault="00D801DA" w:rsidP="00D801DA">
      <w:pPr>
        <w:tabs>
          <w:tab w:val="left" w:pos="0"/>
        </w:tabs>
        <w:jc w:val="both"/>
      </w:pPr>
      <w:r>
        <w:rPr>
          <w:szCs w:val="28"/>
        </w:rPr>
        <w:tab/>
      </w:r>
      <w:r w:rsidR="00793018">
        <w:t>4. Контроль за исполнением настоящего решения возложить на Манда</w:t>
      </w:r>
      <w:r w:rsidR="00793018">
        <w:t>т</w:t>
      </w:r>
      <w:r w:rsidR="00793018">
        <w:t>ную комиссию районного Собрания депутатов.</w:t>
      </w: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B06391" w:rsidRPr="00B06391" w:rsidRDefault="00DB4C78" w:rsidP="00DB4C78">
      <w:pPr>
        <w:rPr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Глава района                                                                                     Л.В. Моисеева</w:t>
      </w:r>
    </w:p>
    <w:sectPr w:rsidR="00DB4C78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E4F" w:rsidRDefault="00DB1E4F" w:rsidP="00CB49DE">
      <w:r>
        <w:separator/>
      </w:r>
    </w:p>
  </w:endnote>
  <w:endnote w:type="continuationSeparator" w:id="1">
    <w:p w:rsidR="00DB1E4F" w:rsidRDefault="00DB1E4F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E4F" w:rsidRDefault="00DB1E4F" w:rsidP="00CB49DE">
      <w:r>
        <w:separator/>
      </w:r>
    </w:p>
  </w:footnote>
  <w:footnote w:type="continuationSeparator" w:id="1">
    <w:p w:rsidR="00DB1E4F" w:rsidRDefault="00DB1E4F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BF677E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7613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1929"/>
    <w:rsid w:val="00015967"/>
    <w:rsid w:val="00023898"/>
    <w:rsid w:val="00030E5A"/>
    <w:rsid w:val="00035C35"/>
    <w:rsid w:val="00050310"/>
    <w:rsid w:val="00051280"/>
    <w:rsid w:val="000520AF"/>
    <w:rsid w:val="00067BBC"/>
    <w:rsid w:val="000863EB"/>
    <w:rsid w:val="00086FA7"/>
    <w:rsid w:val="0009158A"/>
    <w:rsid w:val="00092DC5"/>
    <w:rsid w:val="00095AAA"/>
    <w:rsid w:val="000A3EBB"/>
    <w:rsid w:val="000C3CD3"/>
    <w:rsid w:val="000D1755"/>
    <w:rsid w:val="000E4B95"/>
    <w:rsid w:val="000E5052"/>
    <w:rsid w:val="000F4004"/>
    <w:rsid w:val="000F61AC"/>
    <w:rsid w:val="001123D1"/>
    <w:rsid w:val="00112CF2"/>
    <w:rsid w:val="0011797B"/>
    <w:rsid w:val="0012265D"/>
    <w:rsid w:val="001368C9"/>
    <w:rsid w:val="001417AE"/>
    <w:rsid w:val="00141820"/>
    <w:rsid w:val="00143F5D"/>
    <w:rsid w:val="00144204"/>
    <w:rsid w:val="001528BF"/>
    <w:rsid w:val="00160B76"/>
    <w:rsid w:val="001620B8"/>
    <w:rsid w:val="00171671"/>
    <w:rsid w:val="00173FFE"/>
    <w:rsid w:val="00181ED8"/>
    <w:rsid w:val="00195A56"/>
    <w:rsid w:val="001B28F9"/>
    <w:rsid w:val="001B5862"/>
    <w:rsid w:val="001B5CD4"/>
    <w:rsid w:val="001D3E12"/>
    <w:rsid w:val="001D4848"/>
    <w:rsid w:val="001D4B91"/>
    <w:rsid w:val="001D5FA4"/>
    <w:rsid w:val="001D7B73"/>
    <w:rsid w:val="002043B1"/>
    <w:rsid w:val="00205503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A6721"/>
    <w:rsid w:val="002C1E0B"/>
    <w:rsid w:val="002D45DC"/>
    <w:rsid w:val="002D57BC"/>
    <w:rsid w:val="002E739F"/>
    <w:rsid w:val="002F038B"/>
    <w:rsid w:val="002F2F41"/>
    <w:rsid w:val="0030178A"/>
    <w:rsid w:val="00306A70"/>
    <w:rsid w:val="00321F0F"/>
    <w:rsid w:val="0032643E"/>
    <w:rsid w:val="00334155"/>
    <w:rsid w:val="00335F45"/>
    <w:rsid w:val="00350AF1"/>
    <w:rsid w:val="003666E1"/>
    <w:rsid w:val="003729B9"/>
    <w:rsid w:val="00376668"/>
    <w:rsid w:val="0038571A"/>
    <w:rsid w:val="00392B2A"/>
    <w:rsid w:val="003941FB"/>
    <w:rsid w:val="003A5FFC"/>
    <w:rsid w:val="003C209C"/>
    <w:rsid w:val="003D5BDA"/>
    <w:rsid w:val="003E0D44"/>
    <w:rsid w:val="003E29C0"/>
    <w:rsid w:val="004074BC"/>
    <w:rsid w:val="00412FD9"/>
    <w:rsid w:val="004211F9"/>
    <w:rsid w:val="00423B3E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96311"/>
    <w:rsid w:val="004A0C49"/>
    <w:rsid w:val="004A4401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430C1"/>
    <w:rsid w:val="00560172"/>
    <w:rsid w:val="00573EA7"/>
    <w:rsid w:val="00575331"/>
    <w:rsid w:val="00590FF7"/>
    <w:rsid w:val="005943EF"/>
    <w:rsid w:val="005963F1"/>
    <w:rsid w:val="0059752A"/>
    <w:rsid w:val="005A3ACD"/>
    <w:rsid w:val="005C00E1"/>
    <w:rsid w:val="005C2FE5"/>
    <w:rsid w:val="005C31F7"/>
    <w:rsid w:val="005C3C1D"/>
    <w:rsid w:val="005C4B53"/>
    <w:rsid w:val="005D1ECD"/>
    <w:rsid w:val="005D2E79"/>
    <w:rsid w:val="005D40C5"/>
    <w:rsid w:val="005E0B5D"/>
    <w:rsid w:val="005E6112"/>
    <w:rsid w:val="005F3A88"/>
    <w:rsid w:val="00602339"/>
    <w:rsid w:val="006041AD"/>
    <w:rsid w:val="00604BA8"/>
    <w:rsid w:val="00613291"/>
    <w:rsid w:val="006259A8"/>
    <w:rsid w:val="006268D4"/>
    <w:rsid w:val="006333F4"/>
    <w:rsid w:val="00640F65"/>
    <w:rsid w:val="0065325D"/>
    <w:rsid w:val="0065341E"/>
    <w:rsid w:val="006639B4"/>
    <w:rsid w:val="0067025C"/>
    <w:rsid w:val="00670852"/>
    <w:rsid w:val="0067107C"/>
    <w:rsid w:val="006756F3"/>
    <w:rsid w:val="00680503"/>
    <w:rsid w:val="0069135E"/>
    <w:rsid w:val="006A35E4"/>
    <w:rsid w:val="006B29E5"/>
    <w:rsid w:val="006B31D4"/>
    <w:rsid w:val="006D294A"/>
    <w:rsid w:val="006E1C61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518D0"/>
    <w:rsid w:val="00754807"/>
    <w:rsid w:val="00774FA6"/>
    <w:rsid w:val="00782229"/>
    <w:rsid w:val="00793018"/>
    <w:rsid w:val="007A21AF"/>
    <w:rsid w:val="007A6021"/>
    <w:rsid w:val="007A7FC7"/>
    <w:rsid w:val="007B2BBD"/>
    <w:rsid w:val="007B7138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6E7E"/>
    <w:rsid w:val="008275B2"/>
    <w:rsid w:val="00853ED2"/>
    <w:rsid w:val="008542E3"/>
    <w:rsid w:val="00854720"/>
    <w:rsid w:val="00861331"/>
    <w:rsid w:val="00862B98"/>
    <w:rsid w:val="00863C48"/>
    <w:rsid w:val="00873AC7"/>
    <w:rsid w:val="00876889"/>
    <w:rsid w:val="00895DCD"/>
    <w:rsid w:val="008970FE"/>
    <w:rsid w:val="008B0AC8"/>
    <w:rsid w:val="008B1B3C"/>
    <w:rsid w:val="008E23FE"/>
    <w:rsid w:val="008F1DB3"/>
    <w:rsid w:val="008F31EE"/>
    <w:rsid w:val="008F39D6"/>
    <w:rsid w:val="008F70B7"/>
    <w:rsid w:val="009075F5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96775"/>
    <w:rsid w:val="009A3370"/>
    <w:rsid w:val="009A69E6"/>
    <w:rsid w:val="009B1970"/>
    <w:rsid w:val="009B6BEC"/>
    <w:rsid w:val="009D20D1"/>
    <w:rsid w:val="009E2916"/>
    <w:rsid w:val="009E44F5"/>
    <w:rsid w:val="009F25CF"/>
    <w:rsid w:val="009F7A2F"/>
    <w:rsid w:val="00A010F8"/>
    <w:rsid w:val="00A029DA"/>
    <w:rsid w:val="00A0527D"/>
    <w:rsid w:val="00A10406"/>
    <w:rsid w:val="00A11CD5"/>
    <w:rsid w:val="00A16EC1"/>
    <w:rsid w:val="00A22AAC"/>
    <w:rsid w:val="00A30982"/>
    <w:rsid w:val="00A32DF0"/>
    <w:rsid w:val="00A37CA7"/>
    <w:rsid w:val="00A43705"/>
    <w:rsid w:val="00A54244"/>
    <w:rsid w:val="00A566D4"/>
    <w:rsid w:val="00A62CC8"/>
    <w:rsid w:val="00A6630F"/>
    <w:rsid w:val="00A6785A"/>
    <w:rsid w:val="00A87239"/>
    <w:rsid w:val="00AC5707"/>
    <w:rsid w:val="00AD3BE8"/>
    <w:rsid w:val="00AD7284"/>
    <w:rsid w:val="00AE0AE8"/>
    <w:rsid w:val="00B00A00"/>
    <w:rsid w:val="00B00B76"/>
    <w:rsid w:val="00B02568"/>
    <w:rsid w:val="00B05515"/>
    <w:rsid w:val="00B06391"/>
    <w:rsid w:val="00B070C1"/>
    <w:rsid w:val="00B25DB9"/>
    <w:rsid w:val="00B30795"/>
    <w:rsid w:val="00B322CE"/>
    <w:rsid w:val="00B35E8F"/>
    <w:rsid w:val="00B4417F"/>
    <w:rsid w:val="00B66DFE"/>
    <w:rsid w:val="00B745F3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D7CC0"/>
    <w:rsid w:val="00BE2E65"/>
    <w:rsid w:val="00BE32B7"/>
    <w:rsid w:val="00BE5A78"/>
    <w:rsid w:val="00BE6611"/>
    <w:rsid w:val="00BF25AF"/>
    <w:rsid w:val="00BF4CB1"/>
    <w:rsid w:val="00BF677E"/>
    <w:rsid w:val="00C0102F"/>
    <w:rsid w:val="00C14C20"/>
    <w:rsid w:val="00C214E9"/>
    <w:rsid w:val="00C335A5"/>
    <w:rsid w:val="00C463A7"/>
    <w:rsid w:val="00C46731"/>
    <w:rsid w:val="00C54AB3"/>
    <w:rsid w:val="00C55192"/>
    <w:rsid w:val="00C741E7"/>
    <w:rsid w:val="00C819F3"/>
    <w:rsid w:val="00C90396"/>
    <w:rsid w:val="00C908E8"/>
    <w:rsid w:val="00C9273B"/>
    <w:rsid w:val="00C9674D"/>
    <w:rsid w:val="00CA2547"/>
    <w:rsid w:val="00CA3475"/>
    <w:rsid w:val="00CB2BF8"/>
    <w:rsid w:val="00CB2DA2"/>
    <w:rsid w:val="00CB3C8C"/>
    <w:rsid w:val="00CB49DE"/>
    <w:rsid w:val="00CC1981"/>
    <w:rsid w:val="00CC61D7"/>
    <w:rsid w:val="00CC7E95"/>
    <w:rsid w:val="00CF0298"/>
    <w:rsid w:val="00CF575B"/>
    <w:rsid w:val="00CF60F3"/>
    <w:rsid w:val="00D003AF"/>
    <w:rsid w:val="00D051DA"/>
    <w:rsid w:val="00D14936"/>
    <w:rsid w:val="00D17265"/>
    <w:rsid w:val="00D271AE"/>
    <w:rsid w:val="00D27405"/>
    <w:rsid w:val="00D40B55"/>
    <w:rsid w:val="00D4170A"/>
    <w:rsid w:val="00D550EE"/>
    <w:rsid w:val="00D579BB"/>
    <w:rsid w:val="00D61DCA"/>
    <w:rsid w:val="00D801DA"/>
    <w:rsid w:val="00D84D1C"/>
    <w:rsid w:val="00D85C10"/>
    <w:rsid w:val="00DA4EAF"/>
    <w:rsid w:val="00DA571B"/>
    <w:rsid w:val="00DB1B5C"/>
    <w:rsid w:val="00DB1E4F"/>
    <w:rsid w:val="00DB40BB"/>
    <w:rsid w:val="00DB4C78"/>
    <w:rsid w:val="00DC15D4"/>
    <w:rsid w:val="00DC4A19"/>
    <w:rsid w:val="00DE1946"/>
    <w:rsid w:val="00DE7296"/>
    <w:rsid w:val="00DE7640"/>
    <w:rsid w:val="00DF2E9E"/>
    <w:rsid w:val="00DF4C51"/>
    <w:rsid w:val="00DF60E5"/>
    <w:rsid w:val="00E01F4D"/>
    <w:rsid w:val="00E02928"/>
    <w:rsid w:val="00E04F98"/>
    <w:rsid w:val="00E1097D"/>
    <w:rsid w:val="00E160E0"/>
    <w:rsid w:val="00E26BCE"/>
    <w:rsid w:val="00E30C7E"/>
    <w:rsid w:val="00E41964"/>
    <w:rsid w:val="00E4646D"/>
    <w:rsid w:val="00E46B9E"/>
    <w:rsid w:val="00E46D0A"/>
    <w:rsid w:val="00E60DE5"/>
    <w:rsid w:val="00E67DF8"/>
    <w:rsid w:val="00E7259F"/>
    <w:rsid w:val="00E8387E"/>
    <w:rsid w:val="00E965A1"/>
    <w:rsid w:val="00EA1A7D"/>
    <w:rsid w:val="00ED36BE"/>
    <w:rsid w:val="00ED3BBC"/>
    <w:rsid w:val="00EE5025"/>
    <w:rsid w:val="00EE716C"/>
    <w:rsid w:val="00EF6D2A"/>
    <w:rsid w:val="00EF786B"/>
    <w:rsid w:val="00F06C51"/>
    <w:rsid w:val="00F24C89"/>
    <w:rsid w:val="00F2663E"/>
    <w:rsid w:val="00F31092"/>
    <w:rsid w:val="00F36525"/>
    <w:rsid w:val="00F458EB"/>
    <w:rsid w:val="00F52DB4"/>
    <w:rsid w:val="00F535C1"/>
    <w:rsid w:val="00F735EA"/>
    <w:rsid w:val="00F73AE8"/>
    <w:rsid w:val="00F80F3D"/>
    <w:rsid w:val="00F87693"/>
    <w:rsid w:val="00F902B0"/>
    <w:rsid w:val="00F91964"/>
    <w:rsid w:val="00FA44FB"/>
    <w:rsid w:val="00FB55A3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63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1"/>
    <w:locked/>
    <w:rsid w:val="0046762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No Spacing"/>
    <w:uiPriority w:val="1"/>
    <w:qFormat/>
    <w:rsid w:val="00793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1123D1"/>
    <w:pPr>
      <w:jc w:val="center"/>
    </w:pPr>
  </w:style>
  <w:style w:type="character" w:customStyle="1" w:styleId="af1">
    <w:name w:val="Название Знак"/>
    <w:basedOn w:val="a0"/>
    <w:link w:val="af0"/>
    <w:rsid w:val="001123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63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Web">
    <w:name w:val="Обычный (Web)"/>
    <w:basedOn w:val="a"/>
    <w:rsid w:val="00E419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111</cp:revision>
  <cp:lastPrinted>2023-10-17T02:31:00Z</cp:lastPrinted>
  <dcterms:created xsi:type="dcterms:W3CDTF">2021-12-08T01:50:00Z</dcterms:created>
  <dcterms:modified xsi:type="dcterms:W3CDTF">2023-11-01T02:52:00Z</dcterms:modified>
</cp:coreProperties>
</file>