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CC" w:rsidRPr="004933CC" w:rsidRDefault="004933CC" w:rsidP="004933CC">
      <w:pPr>
        <w:jc w:val="center"/>
        <w:rPr>
          <w:b/>
          <w:sz w:val="32"/>
          <w:szCs w:val="32"/>
          <w:lang w:val="ru-RU"/>
        </w:rPr>
      </w:pPr>
      <w:r w:rsidRPr="004933CC">
        <w:rPr>
          <w:b/>
          <w:sz w:val="32"/>
          <w:szCs w:val="32"/>
          <w:lang w:val="ru-RU"/>
        </w:rPr>
        <w:t>КОНТРОЛЬНО-СЧЁТН</w:t>
      </w:r>
      <w:r w:rsidR="00940AFE">
        <w:rPr>
          <w:b/>
          <w:sz w:val="32"/>
          <w:szCs w:val="32"/>
          <w:lang w:val="ru-RU"/>
        </w:rPr>
        <w:t>АЯ ПАЛАТА</w:t>
      </w:r>
    </w:p>
    <w:p w:rsidR="004933CC" w:rsidRPr="004933CC" w:rsidRDefault="004933CC" w:rsidP="004933CC">
      <w:pPr>
        <w:jc w:val="center"/>
        <w:rPr>
          <w:b/>
          <w:sz w:val="32"/>
          <w:szCs w:val="32"/>
          <w:lang w:val="ru-RU"/>
        </w:rPr>
      </w:pPr>
      <w:r w:rsidRPr="004933CC">
        <w:rPr>
          <w:b/>
          <w:sz w:val="32"/>
          <w:szCs w:val="32"/>
          <w:lang w:val="ru-RU"/>
        </w:rPr>
        <w:t>СМОЛЕНСКОГО РАЙОНА АЛТАЙСКОГО КРАЯ</w:t>
      </w:r>
    </w:p>
    <w:p w:rsidR="002F3C0E" w:rsidRPr="008226F3" w:rsidRDefault="002F3C0E" w:rsidP="002F3C0E">
      <w:pPr>
        <w:tabs>
          <w:tab w:val="left" w:pos="12474"/>
        </w:tabs>
        <w:ind w:firstLine="567"/>
        <w:jc w:val="right"/>
        <w:rPr>
          <w:sz w:val="28"/>
          <w:szCs w:val="28"/>
          <w:lang w:val="ru-RU"/>
        </w:rPr>
      </w:pPr>
    </w:p>
    <w:p w:rsidR="002F3C0E" w:rsidRPr="002F3C0E" w:rsidRDefault="002F3C0E" w:rsidP="002F3C0E">
      <w:pPr>
        <w:jc w:val="right"/>
        <w:rPr>
          <w:b/>
          <w:sz w:val="32"/>
          <w:szCs w:val="32"/>
          <w:lang w:val="ru-RU"/>
        </w:rPr>
      </w:pPr>
    </w:p>
    <w:p w:rsidR="002F3C0E" w:rsidRPr="002F3C0E" w:rsidRDefault="002F3C0E" w:rsidP="002F3C0E">
      <w:pPr>
        <w:jc w:val="center"/>
        <w:rPr>
          <w:b/>
          <w:sz w:val="32"/>
          <w:szCs w:val="32"/>
          <w:lang w:val="ru-RU"/>
        </w:rPr>
      </w:pPr>
    </w:p>
    <w:p w:rsidR="002F3C0E" w:rsidRPr="002F3C0E" w:rsidRDefault="002F3C0E" w:rsidP="002F3C0E">
      <w:pPr>
        <w:tabs>
          <w:tab w:val="left" w:pos="1134"/>
        </w:tabs>
        <w:suppressAutoHyphens/>
        <w:jc w:val="right"/>
        <w:rPr>
          <w:szCs w:val="28"/>
          <w:lang w:val="ru-RU" w:eastAsia="ar-SA"/>
        </w:rPr>
      </w:pPr>
      <w:r w:rsidRPr="002F3C0E">
        <w:rPr>
          <w:szCs w:val="28"/>
          <w:lang w:val="ru-RU" w:eastAsia="ar-SA"/>
        </w:rPr>
        <w:t xml:space="preserve">                       </w:t>
      </w: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2F3C0E" w:rsidRPr="002F3C0E" w:rsidRDefault="002F3C0E" w:rsidP="002F3C0E">
      <w:pPr>
        <w:jc w:val="center"/>
        <w:outlineLvl w:val="2"/>
        <w:rPr>
          <w:b/>
          <w:bCs/>
          <w:szCs w:val="28"/>
          <w:lang w:val="ru-RU"/>
        </w:rPr>
      </w:pPr>
    </w:p>
    <w:p w:rsidR="00743581" w:rsidRPr="00743581" w:rsidRDefault="002F3C0E" w:rsidP="004933CC">
      <w:pPr>
        <w:jc w:val="center"/>
        <w:outlineLvl w:val="3"/>
        <w:rPr>
          <w:sz w:val="28"/>
          <w:szCs w:val="28"/>
          <w:lang w:val="ru-RU" w:eastAsia="ar-SA"/>
        </w:rPr>
      </w:pPr>
      <w:r w:rsidRPr="004933CC">
        <w:rPr>
          <w:b/>
          <w:bCs/>
          <w:sz w:val="28"/>
          <w:szCs w:val="28"/>
          <w:lang w:val="ru-RU"/>
        </w:rPr>
        <w:t>СТАНДАРТ ВНЕШНЕГО МУНИЦИПАЛЬНОГО</w:t>
      </w:r>
      <w:r w:rsidR="004933CC">
        <w:rPr>
          <w:b/>
          <w:bCs/>
          <w:sz w:val="28"/>
          <w:szCs w:val="28"/>
          <w:lang w:val="ru-RU"/>
        </w:rPr>
        <w:t xml:space="preserve"> </w:t>
      </w:r>
      <w:r w:rsidRPr="004933CC">
        <w:rPr>
          <w:b/>
          <w:bCs/>
          <w:sz w:val="28"/>
          <w:szCs w:val="28"/>
          <w:lang w:val="ru-RU"/>
        </w:rPr>
        <w:t>ФИНАНСОВОГО КОНТРОЛЯ</w:t>
      </w:r>
      <w:r w:rsidR="00743581" w:rsidRPr="00743581">
        <w:rPr>
          <w:sz w:val="28"/>
          <w:szCs w:val="28"/>
          <w:lang w:val="ru-RU" w:eastAsia="ar-SA"/>
        </w:rPr>
        <w:t xml:space="preserve">                      </w:t>
      </w:r>
    </w:p>
    <w:p w:rsidR="00743581" w:rsidRPr="00743581" w:rsidRDefault="00743581" w:rsidP="00743581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743581" w:rsidRPr="00743581" w:rsidRDefault="00743581" w:rsidP="00743581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6E6C13" w:rsidRPr="00743581" w:rsidRDefault="006E6C13" w:rsidP="00A445EE">
      <w:pPr>
        <w:spacing w:line="276" w:lineRule="auto"/>
        <w:rPr>
          <w:rFonts w:ascii="Courier New" w:hAnsi="Courier New"/>
          <w:sz w:val="28"/>
          <w:szCs w:val="28"/>
          <w:lang w:val="ru-RU" w:eastAsia="ru-RU"/>
        </w:rPr>
      </w:pPr>
    </w:p>
    <w:p w:rsidR="006E6C13" w:rsidRPr="00743581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743581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743581" w:rsidRDefault="006E6C13" w:rsidP="00A445EE">
      <w:pPr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E6C13" w:rsidRPr="00743581" w:rsidRDefault="00743581" w:rsidP="00A445EE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743581">
        <w:rPr>
          <w:b/>
          <w:sz w:val="28"/>
          <w:szCs w:val="28"/>
          <w:lang w:val="ru-RU" w:eastAsia="ru-RU"/>
        </w:rPr>
        <w:t xml:space="preserve"> </w:t>
      </w:r>
      <w:r w:rsidRPr="00743581">
        <w:rPr>
          <w:b/>
          <w:sz w:val="28"/>
          <w:szCs w:val="28"/>
          <w:lang w:val="ru-RU"/>
        </w:rPr>
        <w:t>«</w:t>
      </w:r>
      <w:r w:rsidR="006E6C13" w:rsidRPr="00743581">
        <w:rPr>
          <w:b/>
          <w:sz w:val="28"/>
          <w:szCs w:val="28"/>
          <w:lang w:val="ru-RU" w:eastAsia="ru-RU"/>
        </w:rPr>
        <w:t>ОБЩИЕ ПРАВИЛА ПРОВЕДЕНИЯ</w:t>
      </w:r>
    </w:p>
    <w:p w:rsidR="006E6C13" w:rsidRDefault="006E6C13" w:rsidP="004933C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43581">
        <w:rPr>
          <w:b/>
          <w:sz w:val="28"/>
          <w:szCs w:val="28"/>
          <w:lang w:val="ru-RU" w:eastAsia="ru-RU"/>
        </w:rPr>
        <w:t>ЭКСПЕРТНО-АНАЛИТИЧЕСКИХ МЕРОПРИЯТИЙ</w:t>
      </w:r>
      <w:r w:rsidR="00743581" w:rsidRPr="00743581">
        <w:rPr>
          <w:b/>
          <w:sz w:val="28"/>
          <w:szCs w:val="28"/>
          <w:lang w:val="ru-RU"/>
        </w:rPr>
        <w:t>»</w:t>
      </w:r>
    </w:p>
    <w:p w:rsidR="004933CC" w:rsidRDefault="004933CC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  <w:r w:rsidRPr="004933CC">
        <w:rPr>
          <w:b/>
          <w:sz w:val="32"/>
          <w:szCs w:val="32"/>
          <w:lang w:val="ru-RU" w:eastAsia="ru-RU"/>
        </w:rPr>
        <w:t>(СВМФК 02)</w:t>
      </w:r>
    </w:p>
    <w:p w:rsidR="004933CC" w:rsidRPr="004933CC" w:rsidRDefault="004933CC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</w:p>
    <w:p w:rsidR="004933CC" w:rsidRPr="003B2365" w:rsidRDefault="004933CC" w:rsidP="004933CC">
      <w:pPr>
        <w:jc w:val="center"/>
        <w:rPr>
          <w:sz w:val="24"/>
          <w:szCs w:val="24"/>
          <w:lang w:val="ru-RU"/>
        </w:rPr>
      </w:pPr>
      <w:r w:rsidRPr="004933CC">
        <w:rPr>
          <w:sz w:val="24"/>
          <w:szCs w:val="24"/>
          <w:lang w:val="ru-RU"/>
        </w:rPr>
        <w:t>(</w:t>
      </w:r>
      <w:proofErr w:type="gramStart"/>
      <w:r w:rsidRPr="004933CC">
        <w:rPr>
          <w:sz w:val="24"/>
          <w:szCs w:val="24"/>
          <w:lang w:val="ru-RU"/>
        </w:rPr>
        <w:t>Утвержден</w:t>
      </w:r>
      <w:proofErr w:type="gramEnd"/>
      <w:r w:rsidRPr="004933CC">
        <w:rPr>
          <w:sz w:val="24"/>
          <w:szCs w:val="24"/>
          <w:lang w:val="ru-RU"/>
        </w:rPr>
        <w:t xml:space="preserve"> распоряжением контрольно-счётной палаты  Смоленского района Алтайского края </w:t>
      </w:r>
      <w:r w:rsidRPr="003B2365">
        <w:rPr>
          <w:sz w:val="24"/>
          <w:szCs w:val="24"/>
          <w:lang w:val="ru-RU"/>
        </w:rPr>
        <w:t>от 2</w:t>
      </w:r>
      <w:r w:rsidR="0001337F" w:rsidRPr="003B2365">
        <w:rPr>
          <w:sz w:val="24"/>
          <w:szCs w:val="24"/>
          <w:lang w:val="ru-RU"/>
        </w:rPr>
        <w:t>5</w:t>
      </w:r>
      <w:r w:rsidRPr="003B2365">
        <w:rPr>
          <w:sz w:val="24"/>
          <w:szCs w:val="24"/>
          <w:lang w:val="ru-RU"/>
        </w:rPr>
        <w:t>.0</w:t>
      </w:r>
      <w:r w:rsidR="00940AFE" w:rsidRPr="003B2365">
        <w:rPr>
          <w:sz w:val="24"/>
          <w:szCs w:val="24"/>
          <w:lang w:val="ru-RU"/>
        </w:rPr>
        <w:t>5</w:t>
      </w:r>
      <w:r w:rsidRPr="003B2365">
        <w:rPr>
          <w:sz w:val="24"/>
          <w:szCs w:val="24"/>
          <w:lang w:val="ru-RU"/>
        </w:rPr>
        <w:t xml:space="preserve">.2021 № </w:t>
      </w:r>
      <w:r w:rsidR="00940AFE" w:rsidRPr="003B2365">
        <w:rPr>
          <w:sz w:val="24"/>
          <w:szCs w:val="24"/>
          <w:lang w:val="ru-RU"/>
        </w:rPr>
        <w:t>5</w:t>
      </w:r>
      <w:r w:rsidRPr="003B2365">
        <w:rPr>
          <w:sz w:val="24"/>
          <w:szCs w:val="24"/>
          <w:lang w:val="ru-RU"/>
        </w:rPr>
        <w:t>)</w:t>
      </w:r>
    </w:p>
    <w:p w:rsidR="004933CC" w:rsidRPr="00743581" w:rsidRDefault="004933CC" w:rsidP="004933CC">
      <w:pPr>
        <w:spacing w:line="276" w:lineRule="auto"/>
        <w:jc w:val="center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743581" w:rsidRDefault="00743581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4933CC" w:rsidRDefault="004933CC" w:rsidP="00557543">
      <w:pPr>
        <w:pStyle w:val="a3"/>
        <w:jc w:val="center"/>
        <w:rPr>
          <w:b/>
          <w:lang w:val="ru-RU" w:eastAsia="ru-RU"/>
        </w:rPr>
      </w:pPr>
      <w:proofErr w:type="gramStart"/>
      <w:r w:rsidRPr="004933CC">
        <w:rPr>
          <w:b/>
          <w:lang w:val="ru-RU" w:eastAsia="ru-RU"/>
        </w:rPr>
        <w:t>с</w:t>
      </w:r>
      <w:proofErr w:type="gramEnd"/>
      <w:r w:rsidRPr="004933CC">
        <w:rPr>
          <w:b/>
          <w:lang w:val="ru-RU" w:eastAsia="ru-RU"/>
        </w:rPr>
        <w:t xml:space="preserve">. Смоленское </w:t>
      </w:r>
      <w:r w:rsidR="00743581" w:rsidRPr="004933CC">
        <w:rPr>
          <w:b/>
          <w:lang w:val="ru-RU" w:eastAsia="ru-RU"/>
        </w:rPr>
        <w:t>202</w:t>
      </w:r>
      <w:r w:rsidRPr="004933CC">
        <w:rPr>
          <w:b/>
          <w:lang w:val="ru-RU" w:eastAsia="ru-RU"/>
        </w:rPr>
        <w:t>1</w:t>
      </w:r>
    </w:p>
    <w:p w:rsidR="006E6C13" w:rsidRPr="00743581" w:rsidRDefault="006E6C13" w:rsidP="00743581">
      <w:pPr>
        <w:pStyle w:val="a3"/>
        <w:jc w:val="center"/>
        <w:rPr>
          <w:b/>
          <w:lang w:val="ru-RU" w:eastAsia="ru-RU"/>
        </w:rPr>
      </w:pPr>
      <w:r w:rsidRPr="00570B47">
        <w:rPr>
          <w:lang w:val="ru-RU"/>
        </w:rPr>
        <w:br w:type="page"/>
      </w:r>
      <w:r w:rsidR="00743581" w:rsidRPr="00743581">
        <w:rPr>
          <w:b/>
          <w:lang w:val="ru-RU"/>
        </w:rPr>
        <w:lastRenderedPageBreak/>
        <w:t>Содержание</w:t>
      </w:r>
    </w:p>
    <w:p w:rsidR="006E6C13" w:rsidRPr="00570B47" w:rsidRDefault="006E6C13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9923" w:type="dxa"/>
        <w:tblLook w:val="00A0"/>
      </w:tblPr>
      <w:tblGrid>
        <w:gridCol w:w="769"/>
        <w:gridCol w:w="8838"/>
        <w:gridCol w:w="316"/>
      </w:tblGrid>
      <w:tr w:rsidR="006E6C13" w:rsidRPr="004933CC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8834" w:type="dxa"/>
          </w:tcPr>
          <w:p w:rsidR="006E6C13" w:rsidRPr="001A6755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Общие положения…………………………………………………</w:t>
            </w:r>
            <w:r w:rsidR="008B2C40">
              <w:rPr>
                <w:sz w:val="28"/>
                <w:szCs w:val="28"/>
                <w:lang w:val="ru-RU" w:eastAsia="ru-RU"/>
              </w:rPr>
              <w:t>………3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4933CC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8834" w:type="dxa"/>
          </w:tcPr>
          <w:p w:rsidR="006E6C13" w:rsidRPr="001A6755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0"/>
                <w:lang w:val="ru-RU" w:eastAsia="ru-RU"/>
              </w:rPr>
              <w:t xml:space="preserve">Содержание экспертно-аналитического </w:t>
            </w:r>
            <w:r w:rsidRPr="000B379E">
              <w:rPr>
                <w:sz w:val="28"/>
                <w:szCs w:val="28"/>
                <w:lang w:val="ru-RU" w:eastAsia="ru-RU"/>
              </w:rPr>
              <w:t>мероприятия……………</w:t>
            </w:r>
            <w:r w:rsidR="001A6755">
              <w:rPr>
                <w:sz w:val="28"/>
                <w:szCs w:val="28"/>
                <w:lang w:val="ru-RU" w:eastAsia="ru-RU"/>
              </w:rPr>
              <w:t>…….3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1A6755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8834" w:type="dxa"/>
          </w:tcPr>
          <w:p w:rsidR="006E6C13" w:rsidRPr="001A6755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Организация экспертно-аналитического мероприятия……………</w:t>
            </w:r>
            <w:r w:rsidR="001A6755">
              <w:rPr>
                <w:sz w:val="28"/>
                <w:szCs w:val="28"/>
                <w:lang w:val="ru-RU" w:eastAsia="ru-RU"/>
              </w:rPr>
              <w:t>……</w:t>
            </w:r>
            <w:r w:rsidR="00E62DE7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3B2365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8834" w:type="dxa"/>
          </w:tcPr>
          <w:p w:rsidR="006E6C13" w:rsidRPr="001A6755" w:rsidRDefault="006E6C13" w:rsidP="000D012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Подготовительный этап экспе</w:t>
            </w:r>
            <w:r w:rsidR="001A6755">
              <w:rPr>
                <w:sz w:val="28"/>
                <w:szCs w:val="28"/>
                <w:lang w:val="ru-RU" w:eastAsia="ru-RU"/>
              </w:rPr>
              <w:t>ртно-аналитического мероприятия…….</w:t>
            </w:r>
            <w:r w:rsidR="000D012F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3B2365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8834" w:type="dxa"/>
          </w:tcPr>
          <w:p w:rsidR="006E6C13" w:rsidRPr="001A6755" w:rsidRDefault="006E6C13" w:rsidP="000D012F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Основной этап экспертно-аналитического мероприятия…………</w:t>
            </w:r>
            <w:r w:rsidR="001A6755">
              <w:rPr>
                <w:sz w:val="28"/>
                <w:szCs w:val="28"/>
                <w:lang w:val="ru-RU" w:eastAsia="ru-RU"/>
              </w:rPr>
              <w:t>…...1</w:t>
            </w:r>
            <w:r w:rsidR="000D012F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743581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8834" w:type="dxa"/>
          </w:tcPr>
          <w:p w:rsidR="006E6C13" w:rsidRPr="001A6755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Заключительный этап экспертно-аналитического мероприятия…</w:t>
            </w:r>
            <w:r w:rsidR="001A6755">
              <w:rPr>
                <w:sz w:val="28"/>
                <w:szCs w:val="28"/>
                <w:lang w:val="ru-RU" w:eastAsia="ru-RU"/>
              </w:rPr>
              <w:t>...…</w:t>
            </w:r>
            <w:r w:rsidR="00E62DE7">
              <w:rPr>
                <w:sz w:val="28"/>
                <w:szCs w:val="28"/>
                <w:lang w:val="ru-RU" w:eastAsia="ru-RU"/>
              </w:rPr>
              <w:t>14</w:t>
            </w:r>
          </w:p>
          <w:p w:rsidR="00743581" w:rsidRPr="00743581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43581">
              <w:rPr>
                <w:sz w:val="28"/>
                <w:szCs w:val="28"/>
                <w:lang w:val="ru-RU" w:eastAsia="ru-RU"/>
              </w:rPr>
              <w:t>Приложения</w:t>
            </w:r>
            <w:r w:rsidR="001A6755">
              <w:rPr>
                <w:sz w:val="28"/>
                <w:szCs w:val="28"/>
                <w:lang w:val="ru-RU" w:eastAsia="ru-RU"/>
              </w:rPr>
              <w:t>…………………………………………………………….…18</w:t>
            </w:r>
          </w:p>
          <w:p w:rsidR="00743581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6358AB">
      <w:pPr>
        <w:pStyle w:val="a3"/>
        <w:rPr>
          <w:lang w:val="ru-RU"/>
        </w:rPr>
      </w:pPr>
      <w:bookmarkStart w:id="0" w:name="_TOC_250003"/>
      <w:r w:rsidRPr="00570B47">
        <w:rPr>
          <w:lang w:val="ru-RU"/>
        </w:rPr>
        <w:br w:type="page"/>
      </w:r>
    </w:p>
    <w:p w:rsidR="006E6C13" w:rsidRDefault="006E6C13" w:rsidP="00044C2E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570B47">
        <w:rPr>
          <w:b/>
          <w:spacing w:val="0"/>
          <w:sz w:val="28"/>
          <w:szCs w:val="28"/>
          <w:lang w:val="ru-RU"/>
        </w:rPr>
        <w:lastRenderedPageBreak/>
        <w:t>1. Общие положения</w:t>
      </w:r>
    </w:p>
    <w:p w:rsidR="00D86F3E" w:rsidRPr="00570B47" w:rsidRDefault="00D86F3E" w:rsidP="00044C2E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1.1. </w:t>
      </w:r>
      <w:proofErr w:type="gramStart"/>
      <w:r w:rsidRPr="00570B47">
        <w:rPr>
          <w:rStyle w:val="12"/>
          <w:lang w:val="ru-RU"/>
        </w:rPr>
        <w:t xml:space="preserve">Стандарт внешнего </w:t>
      </w:r>
      <w:r w:rsidR="00743581">
        <w:rPr>
          <w:rStyle w:val="12"/>
          <w:lang w:val="ru-RU"/>
        </w:rPr>
        <w:t>муниципального</w:t>
      </w:r>
      <w:r w:rsidRPr="00570B47">
        <w:rPr>
          <w:rStyle w:val="12"/>
          <w:lang w:val="ru-RU"/>
        </w:rPr>
        <w:t xml:space="preserve"> финансового контроля «Общие правила проведения экспертно-аналитических мероприятий» (далее – Стандарт) предназначен для методологического обеспечения осуществления </w:t>
      </w:r>
      <w:r w:rsidR="00E76936">
        <w:rPr>
          <w:rStyle w:val="12"/>
          <w:lang w:val="ru-RU"/>
        </w:rPr>
        <w:t>к</w:t>
      </w:r>
      <w:r>
        <w:rPr>
          <w:rStyle w:val="12"/>
          <w:lang w:val="ru-RU"/>
        </w:rPr>
        <w:t>онтрольно-сч</w:t>
      </w:r>
      <w:r w:rsidR="00E76936">
        <w:rPr>
          <w:rStyle w:val="12"/>
          <w:lang w:val="ru-RU"/>
        </w:rPr>
        <w:t>ё</w:t>
      </w:r>
      <w:r>
        <w:rPr>
          <w:rStyle w:val="12"/>
          <w:lang w:val="ru-RU"/>
        </w:rPr>
        <w:t>тн</w:t>
      </w:r>
      <w:r w:rsidR="00E76936">
        <w:rPr>
          <w:rStyle w:val="12"/>
          <w:lang w:val="ru-RU"/>
        </w:rPr>
        <w:t xml:space="preserve">ой палатой Смоленского района Алтайского края </w:t>
      </w:r>
      <w:r>
        <w:rPr>
          <w:rStyle w:val="12"/>
          <w:lang w:val="ru-RU"/>
        </w:rPr>
        <w:t>(далее - КС</w:t>
      </w:r>
      <w:r w:rsidR="00743581">
        <w:rPr>
          <w:rStyle w:val="12"/>
          <w:lang w:val="ru-RU"/>
        </w:rPr>
        <w:t>О</w:t>
      </w:r>
      <w:r>
        <w:rPr>
          <w:rStyle w:val="12"/>
          <w:lang w:val="ru-RU"/>
        </w:rPr>
        <w:t xml:space="preserve">) </w:t>
      </w:r>
      <w:r w:rsidRPr="00570B47">
        <w:rPr>
          <w:rStyle w:val="12"/>
          <w:lang w:val="ru-RU"/>
        </w:rPr>
        <w:t>экспертно-аналитической деятельности в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 xml:space="preserve">соответствии с </w:t>
      </w:r>
      <w:r w:rsidRPr="00570B47">
        <w:rPr>
          <w:lang w:val="ru-RU"/>
        </w:rPr>
        <w:t>Федеральным законом</w:t>
      </w:r>
      <w:r>
        <w:rPr>
          <w:lang w:val="ru-RU"/>
        </w:rPr>
        <w:t xml:space="preserve"> </w:t>
      </w:r>
      <w:r w:rsidRPr="00570B47">
        <w:rPr>
          <w:lang w:val="ru-RU"/>
        </w:rPr>
        <w:t>от 07.02.2011</w:t>
      </w:r>
      <w:r>
        <w:rPr>
          <w:lang w:val="ru-RU"/>
        </w:rPr>
        <w:t xml:space="preserve"> </w:t>
      </w:r>
      <w:r w:rsidRPr="00570B47">
        <w:rPr>
          <w:lang w:val="ru-RU"/>
        </w:rPr>
        <w:t>№</w:t>
      </w:r>
      <w:r>
        <w:rPr>
          <w:lang w:val="ru-RU"/>
        </w:rPr>
        <w:t xml:space="preserve"> </w:t>
      </w:r>
      <w:r w:rsidRPr="00570B47">
        <w:rPr>
          <w:lang w:val="ru-RU"/>
        </w:rPr>
        <w:t>6-ФЗ «Об</w:t>
      </w:r>
      <w:r>
        <w:rPr>
          <w:lang w:val="ru-RU"/>
        </w:rPr>
        <w:t xml:space="preserve"> </w:t>
      </w:r>
      <w:r w:rsidRPr="00570B47">
        <w:rPr>
          <w:lang w:val="ru-RU"/>
        </w:rPr>
        <w:t>общих принципах</w:t>
      </w:r>
      <w:r>
        <w:rPr>
          <w:lang w:val="ru-RU"/>
        </w:rPr>
        <w:t xml:space="preserve"> организации деятельности контрольно-счетных </w:t>
      </w:r>
      <w:r w:rsidRPr="00570B47">
        <w:rPr>
          <w:lang w:val="ru-RU"/>
        </w:rPr>
        <w:t xml:space="preserve">органов субъектов Российской Федерации и муниципальных образований», Бюджетным кодексом Российской Федерации, </w:t>
      </w:r>
      <w:r>
        <w:rPr>
          <w:lang w:val="ru-RU"/>
        </w:rPr>
        <w:t xml:space="preserve">Положением о </w:t>
      </w:r>
      <w:r w:rsidR="00E76936">
        <w:rPr>
          <w:lang w:val="ru-RU"/>
        </w:rPr>
        <w:t>к</w:t>
      </w:r>
      <w:r>
        <w:rPr>
          <w:rStyle w:val="12"/>
          <w:lang w:val="ru-RU"/>
        </w:rPr>
        <w:t>онтрольно-сч</w:t>
      </w:r>
      <w:r w:rsidR="00E76936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E76936">
        <w:rPr>
          <w:rStyle w:val="12"/>
          <w:lang w:val="ru-RU"/>
        </w:rPr>
        <w:t xml:space="preserve">й палате Смоленского </w:t>
      </w:r>
      <w:r w:rsidR="00743581">
        <w:rPr>
          <w:rStyle w:val="12"/>
          <w:lang w:val="ru-RU"/>
        </w:rPr>
        <w:t>район</w:t>
      </w:r>
      <w:r w:rsidR="00E76936">
        <w:rPr>
          <w:rStyle w:val="12"/>
          <w:lang w:val="ru-RU"/>
        </w:rPr>
        <w:t>а</w:t>
      </w:r>
      <w:r w:rsidR="00743581">
        <w:rPr>
          <w:rStyle w:val="12"/>
          <w:lang w:val="ru-RU"/>
        </w:rPr>
        <w:t xml:space="preserve"> Алтайского края</w:t>
      </w:r>
      <w:proofErr w:type="gramEnd"/>
      <w:r w:rsidRPr="00570B47">
        <w:rPr>
          <w:lang w:val="ru-RU"/>
        </w:rPr>
        <w:t xml:space="preserve">  (далее – </w:t>
      </w:r>
      <w:r>
        <w:rPr>
          <w:lang w:val="ru-RU"/>
        </w:rPr>
        <w:t>Положение о КС</w:t>
      </w:r>
      <w:r w:rsidR="00743581">
        <w:rPr>
          <w:lang w:val="ru-RU"/>
        </w:rPr>
        <w:t>О</w:t>
      </w:r>
      <w:r w:rsidRPr="00570B47">
        <w:rPr>
          <w:lang w:val="ru-RU"/>
        </w:rPr>
        <w:t xml:space="preserve">), Регламентом </w:t>
      </w:r>
      <w:r w:rsidR="00E76936">
        <w:rPr>
          <w:lang w:val="ru-RU"/>
        </w:rPr>
        <w:t>к</w:t>
      </w:r>
      <w:r>
        <w:rPr>
          <w:rStyle w:val="12"/>
          <w:lang w:val="ru-RU"/>
        </w:rPr>
        <w:t>онтрольно-сч</w:t>
      </w:r>
      <w:r w:rsidR="00E76936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E76936">
        <w:rPr>
          <w:rStyle w:val="12"/>
          <w:lang w:val="ru-RU"/>
        </w:rPr>
        <w:t xml:space="preserve">й палаты Смоленского района </w:t>
      </w:r>
      <w:r w:rsidR="00743581">
        <w:rPr>
          <w:rStyle w:val="12"/>
          <w:lang w:val="ru-RU"/>
        </w:rPr>
        <w:t>Алтайского края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1.2. Стандарт разработан с учетом международных стандартов в области </w:t>
      </w:r>
      <w:r w:rsidRPr="008B2C40">
        <w:rPr>
          <w:lang w:val="ru-RU"/>
        </w:rPr>
        <w:t>государственного финансового</w:t>
      </w:r>
      <w:r w:rsidRPr="00570B47">
        <w:rPr>
          <w:lang w:val="ru-RU"/>
        </w:rPr>
        <w:t xml:space="preserve"> контроля, аудита и финансовой отчетности.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1.3. Стандарт устанавливает об</w:t>
      </w:r>
      <w:r w:rsidRPr="00570B47">
        <w:rPr>
          <w:lang w:val="ru-RU"/>
        </w:rPr>
        <w:t>щие требования, характеристики,</w:t>
      </w:r>
      <w:r w:rsidRPr="00570B47">
        <w:rPr>
          <w:rStyle w:val="12"/>
          <w:lang w:val="ru-RU"/>
        </w:rPr>
        <w:t xml:space="preserve"> правила и процедуры проведения </w:t>
      </w:r>
      <w:r>
        <w:rPr>
          <w:rStyle w:val="12"/>
          <w:lang w:val="ru-RU"/>
        </w:rPr>
        <w:t>КС</w:t>
      </w:r>
      <w:r w:rsidR="00743581">
        <w:rPr>
          <w:rStyle w:val="12"/>
          <w:lang w:val="ru-RU"/>
        </w:rPr>
        <w:t>О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>экспертно-аналитических мероприятий.</w:t>
      </w:r>
    </w:p>
    <w:p w:rsidR="006E6C13" w:rsidRPr="00570B47" w:rsidRDefault="006E6C13" w:rsidP="004176C8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 w:rsidRPr="00570B47">
        <w:rPr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>
        <w:rPr>
          <w:rStyle w:val="12"/>
          <w:color w:val="auto"/>
        </w:rPr>
        <w:t>КС</w:t>
      </w:r>
      <w:r w:rsidR="00743581">
        <w:rPr>
          <w:rStyle w:val="12"/>
          <w:color w:val="auto"/>
        </w:rPr>
        <w:t>О</w:t>
      </w:r>
      <w:r w:rsidRPr="00570B47">
        <w:rPr>
          <w:color w:val="auto"/>
          <w:sz w:val="28"/>
          <w:szCs w:val="28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>
        <w:rPr>
          <w:rStyle w:val="12"/>
          <w:color w:val="auto"/>
        </w:rPr>
        <w:t>КС</w:t>
      </w:r>
      <w:r w:rsidR="00743581">
        <w:rPr>
          <w:rStyle w:val="12"/>
          <w:color w:val="auto"/>
        </w:rPr>
        <w:t>О</w:t>
      </w:r>
      <w:r w:rsidRPr="00570B47">
        <w:rPr>
          <w:color w:val="auto"/>
          <w:sz w:val="28"/>
          <w:szCs w:val="28"/>
        </w:rPr>
        <w:t xml:space="preserve">, применения отдельных видов внешнего </w:t>
      </w:r>
      <w:r w:rsidRPr="008B2C40">
        <w:rPr>
          <w:color w:val="auto"/>
          <w:sz w:val="28"/>
          <w:szCs w:val="28"/>
        </w:rPr>
        <w:t>муниципального</w:t>
      </w:r>
      <w:r w:rsidRPr="00570B47">
        <w:rPr>
          <w:color w:val="auto"/>
          <w:sz w:val="28"/>
          <w:szCs w:val="28"/>
        </w:rPr>
        <w:t xml:space="preserve"> </w:t>
      </w:r>
      <w:r w:rsidR="00E76936">
        <w:rPr>
          <w:color w:val="auto"/>
          <w:sz w:val="28"/>
          <w:szCs w:val="28"/>
        </w:rPr>
        <w:t xml:space="preserve">финансового </w:t>
      </w:r>
      <w:r w:rsidRPr="00570B47">
        <w:rPr>
          <w:color w:val="auto"/>
          <w:sz w:val="28"/>
          <w:szCs w:val="28"/>
        </w:rPr>
        <w:t>контроля.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1.4. Задачами Стандарта являются: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определение содержания, порядка организации и проведения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определение порядка оформления результатов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highlight w:val="yellow"/>
          <w:lang w:val="ru-RU"/>
        </w:rPr>
      </w:pPr>
      <w:r w:rsidRPr="00570B47">
        <w:rPr>
          <w:lang w:val="ru-RU"/>
        </w:rPr>
        <w:t>1.5. </w:t>
      </w:r>
      <w:r w:rsidRPr="00BE10E7">
        <w:rPr>
          <w:rStyle w:val="12"/>
          <w:lang w:val="ru-RU"/>
        </w:rPr>
        <w:t>КС</w:t>
      </w:r>
      <w:r w:rsidR="00743581">
        <w:rPr>
          <w:rStyle w:val="12"/>
          <w:lang w:val="ru-RU"/>
        </w:rPr>
        <w:t>О</w:t>
      </w:r>
      <w:r w:rsidRPr="00BE10E7">
        <w:rPr>
          <w:rStyle w:val="12"/>
          <w:lang w:val="ru-RU"/>
        </w:rPr>
        <w:t xml:space="preserve"> </w:t>
      </w:r>
      <w:r w:rsidRPr="009E7BB9">
        <w:rPr>
          <w:lang w:val="ru-RU"/>
        </w:rPr>
        <w:t>могут проводиться</w:t>
      </w:r>
      <w:r w:rsidRPr="00570B47">
        <w:rPr>
          <w:lang w:val="ru-RU"/>
        </w:rPr>
        <w:t xml:space="preserve"> совместные и параллельные экспертно-аналитические мероприятия с Контрольно-счетной палатой </w:t>
      </w:r>
      <w:r w:rsidR="00CB693A">
        <w:rPr>
          <w:lang w:val="ru-RU"/>
        </w:rPr>
        <w:t>Алтайского края</w:t>
      </w:r>
      <w:r w:rsidRPr="00570B47">
        <w:rPr>
          <w:lang w:val="ru-RU"/>
        </w:rPr>
        <w:t>,</w:t>
      </w:r>
      <w:r>
        <w:rPr>
          <w:lang w:val="ru-RU"/>
        </w:rPr>
        <w:t xml:space="preserve"> </w:t>
      </w:r>
      <w:r w:rsidRPr="00570B47">
        <w:rPr>
          <w:lang w:val="ru-RU"/>
        </w:rPr>
        <w:t>со Счетной палатой Российской Федерации и с участием иных государственных органов.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>
        <w:rPr>
          <w:rStyle w:val="12"/>
          <w:lang w:val="ru-RU"/>
        </w:rPr>
        <w:t>КС</w:t>
      </w:r>
      <w:r w:rsidR="00CB693A">
        <w:rPr>
          <w:rStyle w:val="12"/>
          <w:lang w:val="ru-RU"/>
        </w:rPr>
        <w:t>О</w:t>
      </w:r>
      <w:r>
        <w:rPr>
          <w:rStyle w:val="12"/>
          <w:lang w:val="ru-RU"/>
        </w:rPr>
        <w:t xml:space="preserve"> и</w:t>
      </w:r>
      <w:r w:rsidRPr="00570B47">
        <w:rPr>
          <w:lang w:val="ru-RU"/>
        </w:rPr>
        <w:t xml:space="preserve"> соглашениями о взаимодействии.</w:t>
      </w:r>
    </w:p>
    <w:p w:rsidR="00CB693A" w:rsidRDefault="00CB693A" w:rsidP="004176C8">
      <w:pPr>
        <w:pStyle w:val="2"/>
        <w:spacing w:line="276" w:lineRule="auto"/>
        <w:ind w:left="0" w:firstLine="709"/>
        <w:jc w:val="both"/>
        <w:rPr>
          <w:lang w:val="ru-RU"/>
        </w:rPr>
      </w:pPr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t xml:space="preserve">2. Содержание экспертно-аналитического </w:t>
      </w:r>
      <w:bookmarkEnd w:id="0"/>
      <w:r w:rsidRPr="00570B47">
        <w:rPr>
          <w:lang w:val="ru-RU"/>
        </w:rPr>
        <w:t>мероприятия</w:t>
      </w:r>
    </w:p>
    <w:p w:rsidR="00D86F3E" w:rsidRPr="00570B47" w:rsidRDefault="00D86F3E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570B47">
        <w:rPr>
          <w:sz w:val="28"/>
          <w:szCs w:val="28"/>
          <w:lang w:val="ru-RU" w:eastAsia="ru-RU"/>
        </w:rPr>
        <w:t>2.1. </w:t>
      </w:r>
      <w:r>
        <w:rPr>
          <w:sz w:val="28"/>
          <w:lang w:val="ru-RU"/>
        </w:rPr>
        <w:t xml:space="preserve">Экспертно-аналитическое </w:t>
      </w:r>
      <w:r w:rsidRPr="00570B47">
        <w:rPr>
          <w:sz w:val="28"/>
          <w:lang w:val="ru-RU"/>
        </w:rPr>
        <w:t xml:space="preserve">мероприятие представляет собой организационную форму осуществления </w:t>
      </w:r>
      <w:r w:rsidR="00E76936">
        <w:rPr>
          <w:sz w:val="28"/>
          <w:lang w:val="ru-RU"/>
        </w:rPr>
        <w:t xml:space="preserve">КСО </w:t>
      </w:r>
      <w:r w:rsidRPr="00570B47">
        <w:rPr>
          <w:sz w:val="28"/>
          <w:lang w:val="ru-RU"/>
        </w:rPr>
        <w:t xml:space="preserve">экспертно-аналитической </w:t>
      </w:r>
      <w:r w:rsidRPr="00570B47">
        <w:rPr>
          <w:sz w:val="28"/>
          <w:lang w:val="ru-RU"/>
        </w:rPr>
        <w:lastRenderedPageBreak/>
        <w:t xml:space="preserve">деятельности, посредством которой обеспечивается реализация </w:t>
      </w:r>
      <w:r w:rsidRPr="00AD7197">
        <w:rPr>
          <w:sz w:val="28"/>
          <w:lang w:val="ru-RU"/>
        </w:rPr>
        <w:t xml:space="preserve">задач, функций и полномочий </w:t>
      </w:r>
      <w:r w:rsidRPr="00AD7197">
        <w:rPr>
          <w:rStyle w:val="12"/>
          <w:lang w:val="ru-RU"/>
        </w:rPr>
        <w:t xml:space="preserve">контрольно-счетного органа в сфере </w:t>
      </w:r>
      <w:r w:rsidRPr="00AD7197">
        <w:rPr>
          <w:sz w:val="28"/>
          <w:lang w:val="ru-RU"/>
        </w:rPr>
        <w:t xml:space="preserve"> внешнего муниципального аудита</w:t>
      </w:r>
      <w:r w:rsidRPr="00570B47">
        <w:rPr>
          <w:sz w:val="28"/>
          <w:lang w:val="ru-RU"/>
        </w:rPr>
        <w:t xml:space="preserve"> (контроля).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2.2. Экспертно-аналитическое мероприятие должно отвечать</w:t>
      </w:r>
      <w:r w:rsidR="00CB693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следующим требованиям: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Pr="00570B47">
        <w:rPr>
          <w:rStyle w:val="12"/>
          <w:lang w:val="ru-RU"/>
        </w:rPr>
        <w:t>контрольно-счетного органа</w:t>
      </w:r>
      <w:r w:rsidRPr="00570B47">
        <w:rPr>
          <w:sz w:val="28"/>
          <w:szCs w:val="28"/>
          <w:lang w:val="ru-RU"/>
        </w:rPr>
        <w:t>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6E6C13" w:rsidRPr="00570B47" w:rsidRDefault="006E6C13" w:rsidP="004176C8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 результатам </w:t>
      </w:r>
      <w:r w:rsidRPr="00BE10E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 оформляется отчет</w:t>
      </w:r>
      <w:r>
        <w:rPr>
          <w:sz w:val="28"/>
          <w:szCs w:val="28"/>
          <w:lang w:val="ru-RU"/>
        </w:rPr>
        <w:t xml:space="preserve"> или </w:t>
      </w:r>
      <w:r w:rsidRPr="009E7BB9">
        <w:rPr>
          <w:sz w:val="28"/>
          <w:szCs w:val="28"/>
          <w:lang w:val="ru-RU"/>
        </w:rPr>
        <w:t xml:space="preserve">заключение, который в установленном порядке представляется на рассмотрение </w:t>
      </w:r>
      <w:r w:rsidR="00E76936">
        <w:rPr>
          <w:sz w:val="28"/>
          <w:szCs w:val="28"/>
          <w:lang w:val="ru-RU"/>
        </w:rPr>
        <w:t>Смоленск</w:t>
      </w:r>
      <w:r w:rsidR="00D86F3E">
        <w:rPr>
          <w:sz w:val="28"/>
          <w:szCs w:val="28"/>
          <w:lang w:val="ru-RU"/>
        </w:rPr>
        <w:t xml:space="preserve">ому </w:t>
      </w:r>
      <w:r w:rsidR="009811A7">
        <w:rPr>
          <w:sz w:val="28"/>
          <w:szCs w:val="28"/>
          <w:lang w:val="ru-RU"/>
        </w:rPr>
        <w:t>районно</w:t>
      </w:r>
      <w:r w:rsidR="00D86F3E">
        <w:rPr>
          <w:sz w:val="28"/>
          <w:szCs w:val="28"/>
          <w:lang w:val="ru-RU"/>
        </w:rPr>
        <w:t>му</w:t>
      </w:r>
      <w:r w:rsidR="00CB693A">
        <w:rPr>
          <w:sz w:val="28"/>
          <w:szCs w:val="28"/>
          <w:lang w:val="ru-RU"/>
        </w:rPr>
        <w:t xml:space="preserve"> </w:t>
      </w:r>
      <w:r w:rsidR="00CB693A" w:rsidRPr="00CB693A">
        <w:rPr>
          <w:bCs/>
          <w:sz w:val="28"/>
          <w:szCs w:val="28"/>
          <w:lang w:val="ru-RU"/>
        </w:rPr>
        <w:t>Со</w:t>
      </w:r>
      <w:r w:rsidR="00D86F3E">
        <w:rPr>
          <w:bCs/>
          <w:sz w:val="28"/>
          <w:szCs w:val="28"/>
          <w:lang w:val="ru-RU"/>
        </w:rPr>
        <w:t xml:space="preserve">бранию </w:t>
      </w:r>
      <w:r w:rsidR="00CB693A" w:rsidRPr="00CB693A">
        <w:rPr>
          <w:bCs/>
          <w:sz w:val="28"/>
          <w:szCs w:val="28"/>
          <w:lang w:val="ru-RU"/>
        </w:rPr>
        <w:t>депутатов Алтайского края</w:t>
      </w:r>
      <w:r w:rsidRPr="00CB693A">
        <w:rPr>
          <w:rStyle w:val="12"/>
          <w:lang w:val="ru-RU"/>
        </w:rPr>
        <w:t>.</w:t>
      </w:r>
    </w:p>
    <w:p w:rsidR="006E6C13" w:rsidRPr="007C01CE" w:rsidRDefault="006E6C13" w:rsidP="004176C8">
      <w:pPr>
        <w:spacing w:line="276" w:lineRule="auto"/>
        <w:ind w:firstLine="709"/>
        <w:jc w:val="both"/>
        <w:rPr>
          <w:rFonts w:ascii="Verdana" w:hAnsi="Verdana"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/>
        </w:rPr>
        <w:t>2.3. Экспертно-аналитические мероприятия могут проводиться на основании поручений</w:t>
      </w:r>
      <w:r>
        <w:rPr>
          <w:sz w:val="28"/>
          <w:szCs w:val="28"/>
          <w:lang w:val="ru-RU"/>
        </w:rPr>
        <w:t xml:space="preserve"> </w:t>
      </w:r>
      <w:r w:rsidR="00D86F3E">
        <w:rPr>
          <w:sz w:val="28"/>
          <w:szCs w:val="28"/>
          <w:lang w:val="ru-RU"/>
        </w:rPr>
        <w:t xml:space="preserve">Смоленского районного </w:t>
      </w:r>
      <w:r w:rsidR="00D86F3E" w:rsidRPr="00CB693A">
        <w:rPr>
          <w:bCs/>
          <w:sz w:val="28"/>
          <w:szCs w:val="28"/>
          <w:lang w:val="ru-RU"/>
        </w:rPr>
        <w:t>Со</w:t>
      </w:r>
      <w:r w:rsidR="00D86F3E">
        <w:rPr>
          <w:bCs/>
          <w:sz w:val="28"/>
          <w:szCs w:val="28"/>
          <w:lang w:val="ru-RU"/>
        </w:rPr>
        <w:t xml:space="preserve">брания </w:t>
      </w:r>
      <w:r w:rsidR="00D86F3E" w:rsidRPr="00CB693A">
        <w:rPr>
          <w:bCs/>
          <w:sz w:val="28"/>
          <w:szCs w:val="28"/>
          <w:lang w:val="ru-RU"/>
        </w:rPr>
        <w:t>депутатов Алтайского края</w:t>
      </w:r>
      <w:r w:rsidRPr="00570B47">
        <w:rPr>
          <w:sz w:val="28"/>
          <w:szCs w:val="28"/>
          <w:lang w:val="ru-RU"/>
        </w:rPr>
        <w:t xml:space="preserve">, предложений и запросов </w:t>
      </w:r>
      <w:r>
        <w:rPr>
          <w:sz w:val="28"/>
          <w:szCs w:val="28"/>
          <w:lang w:val="ru-RU"/>
        </w:rPr>
        <w:t xml:space="preserve">Главы </w:t>
      </w:r>
      <w:r w:rsidR="00D86F3E">
        <w:rPr>
          <w:sz w:val="28"/>
          <w:szCs w:val="28"/>
          <w:lang w:val="ru-RU"/>
        </w:rPr>
        <w:t>Смоленского</w:t>
      </w:r>
      <w:r w:rsidR="00CB693A">
        <w:rPr>
          <w:sz w:val="28"/>
          <w:szCs w:val="28"/>
          <w:lang w:val="ru-RU"/>
        </w:rPr>
        <w:t xml:space="preserve"> района</w:t>
      </w:r>
      <w:r>
        <w:rPr>
          <w:rStyle w:val="12"/>
          <w:lang w:val="ru-RU"/>
        </w:rPr>
        <w:t>.</w:t>
      </w:r>
      <w:r w:rsidRPr="00570B47">
        <w:rPr>
          <w:sz w:val="28"/>
          <w:szCs w:val="28"/>
          <w:lang w:val="ru-RU"/>
        </w:rPr>
        <w:t xml:space="preserve"> </w:t>
      </w:r>
    </w:p>
    <w:p w:rsidR="006E6C13" w:rsidRPr="00570B47" w:rsidRDefault="006E6C13" w:rsidP="004176C8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2.4. Задачами экспертно-аналитического мероприятия являются:</w:t>
      </w:r>
    </w:p>
    <w:p w:rsidR="006E6C13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EE70F0">
        <w:rPr>
          <w:sz w:val="28"/>
          <w:szCs w:val="28"/>
          <w:lang w:val="ru-RU"/>
        </w:rPr>
        <w:t xml:space="preserve"> муниципального образования </w:t>
      </w:r>
      <w:r w:rsidR="00D86F3E">
        <w:rPr>
          <w:sz w:val="28"/>
          <w:szCs w:val="28"/>
          <w:lang w:val="ru-RU"/>
        </w:rPr>
        <w:t xml:space="preserve">Смоленский </w:t>
      </w:r>
      <w:r w:rsidR="00CB693A">
        <w:rPr>
          <w:sz w:val="28"/>
          <w:szCs w:val="28"/>
          <w:lang w:val="ru-RU"/>
        </w:rPr>
        <w:t>район Алтайского края</w:t>
      </w:r>
      <w:r w:rsidRPr="00570B47">
        <w:rPr>
          <w:sz w:val="28"/>
          <w:szCs w:val="28"/>
          <w:lang w:val="ru-RU"/>
        </w:rPr>
        <w:t xml:space="preserve">, формирования и исполнения бюджета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D86F3E">
        <w:rPr>
          <w:sz w:val="28"/>
          <w:szCs w:val="28"/>
          <w:lang w:val="ru-RU"/>
        </w:rPr>
        <w:t>Смоленский</w:t>
      </w:r>
      <w:r w:rsidR="00CB693A">
        <w:rPr>
          <w:sz w:val="28"/>
          <w:szCs w:val="28"/>
          <w:lang w:val="ru-RU"/>
        </w:rPr>
        <w:t xml:space="preserve"> район</w:t>
      </w:r>
      <w:r w:rsidR="00EE70F0">
        <w:rPr>
          <w:sz w:val="28"/>
          <w:szCs w:val="28"/>
          <w:lang w:val="ru-RU"/>
        </w:rPr>
        <w:t xml:space="preserve"> </w:t>
      </w:r>
      <w:r w:rsidR="00CB693A">
        <w:rPr>
          <w:sz w:val="28"/>
          <w:szCs w:val="28"/>
          <w:lang w:val="ru-RU"/>
        </w:rPr>
        <w:t>Алтайского края</w:t>
      </w:r>
      <w:r>
        <w:rPr>
          <w:sz w:val="28"/>
          <w:szCs w:val="28"/>
          <w:lang w:val="ru-RU"/>
        </w:rPr>
        <w:t>;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D86F3E">
        <w:rPr>
          <w:sz w:val="28"/>
          <w:szCs w:val="28"/>
          <w:lang w:val="ru-RU"/>
        </w:rPr>
        <w:t xml:space="preserve">Смоленский </w:t>
      </w:r>
      <w:r w:rsidR="00ED5C85">
        <w:rPr>
          <w:sz w:val="28"/>
          <w:szCs w:val="28"/>
          <w:lang w:val="ru-RU"/>
        </w:rPr>
        <w:t>район Алтайского края</w:t>
      </w:r>
      <w:r w:rsidRPr="00570B47">
        <w:rPr>
          <w:sz w:val="28"/>
          <w:szCs w:val="28"/>
          <w:lang w:val="ru-RU"/>
        </w:rPr>
        <w:t xml:space="preserve"> и совершенствованию бюджетного процесса </w:t>
      </w:r>
      <w:r>
        <w:rPr>
          <w:sz w:val="28"/>
          <w:szCs w:val="28"/>
          <w:lang w:val="ru-RU"/>
        </w:rPr>
        <w:t xml:space="preserve">в </w:t>
      </w:r>
      <w:r w:rsidR="00EE70F0">
        <w:rPr>
          <w:sz w:val="28"/>
          <w:szCs w:val="28"/>
          <w:lang w:val="ru-RU"/>
        </w:rPr>
        <w:t xml:space="preserve">муниципальном образовании </w:t>
      </w:r>
      <w:r w:rsidR="00D86F3E">
        <w:rPr>
          <w:sz w:val="28"/>
          <w:szCs w:val="28"/>
          <w:lang w:val="ru-RU"/>
        </w:rPr>
        <w:t>Смоленский</w:t>
      </w:r>
      <w:r w:rsidR="00ED5C85">
        <w:rPr>
          <w:sz w:val="28"/>
          <w:szCs w:val="28"/>
          <w:lang w:val="ru-RU"/>
        </w:rPr>
        <w:t xml:space="preserve"> район Алтайского края</w:t>
      </w:r>
      <w:r w:rsidRPr="00570B47">
        <w:rPr>
          <w:sz w:val="28"/>
          <w:szCs w:val="28"/>
          <w:lang w:val="ru-RU"/>
        </w:rPr>
        <w:t>.</w:t>
      </w:r>
    </w:p>
    <w:p w:rsidR="006E6C13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2.5</w:t>
      </w:r>
      <w:r>
        <w:rPr>
          <w:sz w:val="28"/>
          <w:szCs w:val="28"/>
          <w:lang w:val="ru-RU"/>
        </w:rPr>
        <w:t xml:space="preserve">. </w:t>
      </w:r>
      <w:proofErr w:type="gramStart"/>
      <w:r w:rsidRPr="00570B47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>
        <w:rPr>
          <w:sz w:val="28"/>
          <w:szCs w:val="28"/>
          <w:lang w:val="ru-RU"/>
        </w:rPr>
        <w:t>КС</w:t>
      </w:r>
      <w:r w:rsidR="00ED5C85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являются организация бюджетного процесса в </w:t>
      </w:r>
      <w:r w:rsidR="00EE70F0">
        <w:rPr>
          <w:sz w:val="28"/>
          <w:szCs w:val="28"/>
          <w:lang w:val="ru-RU"/>
        </w:rPr>
        <w:t xml:space="preserve">муниципальном образовании </w:t>
      </w:r>
      <w:r w:rsidR="00D86F3E">
        <w:rPr>
          <w:sz w:val="28"/>
          <w:szCs w:val="28"/>
          <w:lang w:val="ru-RU"/>
        </w:rPr>
        <w:t>Смоленский</w:t>
      </w:r>
      <w:r w:rsidR="00ED5C85">
        <w:rPr>
          <w:sz w:val="28"/>
          <w:szCs w:val="28"/>
          <w:lang w:val="ru-RU"/>
        </w:rPr>
        <w:t xml:space="preserve"> район Алтайского края</w:t>
      </w:r>
      <w:r w:rsidRPr="00570B47">
        <w:rPr>
          <w:sz w:val="28"/>
          <w:szCs w:val="28"/>
          <w:lang w:val="ru-RU"/>
        </w:rPr>
        <w:t>, порядок формирования, управления и распоряжения средствами бюджета</w:t>
      </w:r>
      <w:r w:rsidR="00ED5C85">
        <w:rPr>
          <w:sz w:val="28"/>
          <w:szCs w:val="28"/>
          <w:lang w:val="ru-RU"/>
        </w:rPr>
        <w:t xml:space="preserve">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D86F3E">
        <w:rPr>
          <w:sz w:val="28"/>
          <w:szCs w:val="28"/>
          <w:lang w:val="ru-RU"/>
        </w:rPr>
        <w:t xml:space="preserve">Смоленского </w:t>
      </w:r>
      <w:r w:rsidR="00ED5C85">
        <w:rPr>
          <w:sz w:val="28"/>
          <w:szCs w:val="28"/>
          <w:lang w:val="ru-RU"/>
        </w:rPr>
        <w:t>района Алтайского края</w:t>
      </w:r>
      <w:r>
        <w:rPr>
          <w:sz w:val="28"/>
          <w:szCs w:val="28"/>
          <w:lang w:val="ru-RU"/>
        </w:rPr>
        <w:t>, муниципальной</w:t>
      </w:r>
      <w:r w:rsidRPr="00570B47">
        <w:rPr>
          <w:sz w:val="28"/>
          <w:szCs w:val="28"/>
          <w:lang w:val="ru-RU"/>
        </w:rPr>
        <w:t xml:space="preserve"> собственностью</w:t>
      </w:r>
      <w:r w:rsidR="00EE70F0">
        <w:rPr>
          <w:sz w:val="28"/>
          <w:szCs w:val="28"/>
          <w:lang w:val="ru-RU"/>
        </w:rPr>
        <w:t xml:space="preserve"> муниципального образования</w:t>
      </w:r>
      <w:r w:rsidRPr="00570B47">
        <w:rPr>
          <w:sz w:val="28"/>
          <w:szCs w:val="28"/>
          <w:lang w:val="ru-RU"/>
        </w:rPr>
        <w:t xml:space="preserve"> </w:t>
      </w:r>
      <w:r w:rsidR="00D86F3E">
        <w:rPr>
          <w:sz w:val="28"/>
          <w:szCs w:val="28"/>
          <w:lang w:val="ru-RU"/>
        </w:rPr>
        <w:t xml:space="preserve">Смоленский </w:t>
      </w:r>
      <w:r w:rsidR="00ED5C85">
        <w:rPr>
          <w:sz w:val="28"/>
          <w:szCs w:val="28"/>
          <w:lang w:val="ru-RU"/>
        </w:rPr>
        <w:t>район Алтайского края</w:t>
      </w:r>
      <w:r w:rsidR="00ED5C85">
        <w:rPr>
          <w:rStyle w:val="12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 иными ресурсами в пределах компетенции </w:t>
      </w:r>
      <w:r>
        <w:rPr>
          <w:sz w:val="28"/>
          <w:szCs w:val="28"/>
          <w:lang w:val="ru-RU"/>
        </w:rPr>
        <w:t>КС</w:t>
      </w:r>
      <w:r w:rsidR="00ED5C85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>, а также законодательное регулирование в сфере экономики и финансов, в том числе влияющее на формирование и исполнение</w:t>
      </w:r>
      <w:proofErr w:type="gramEnd"/>
      <w:r w:rsidRPr="00570B47">
        <w:rPr>
          <w:sz w:val="28"/>
          <w:szCs w:val="28"/>
          <w:lang w:val="ru-RU"/>
        </w:rPr>
        <w:t xml:space="preserve"> бюджета</w:t>
      </w:r>
      <w:r w:rsidR="00ED5C85">
        <w:rPr>
          <w:sz w:val="28"/>
          <w:szCs w:val="28"/>
          <w:lang w:val="ru-RU"/>
        </w:rPr>
        <w:t xml:space="preserve">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D86F3E">
        <w:rPr>
          <w:sz w:val="28"/>
          <w:szCs w:val="28"/>
          <w:lang w:val="ru-RU"/>
        </w:rPr>
        <w:t>Смоленский</w:t>
      </w:r>
      <w:r w:rsidR="00ED5C85">
        <w:rPr>
          <w:sz w:val="28"/>
          <w:szCs w:val="28"/>
          <w:lang w:val="ru-RU"/>
        </w:rPr>
        <w:t xml:space="preserve"> район Алтайского края</w:t>
      </w:r>
      <w:r>
        <w:rPr>
          <w:sz w:val="28"/>
          <w:szCs w:val="28"/>
          <w:lang w:val="ru-RU"/>
        </w:rPr>
        <w:t xml:space="preserve">. 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>
        <w:rPr>
          <w:rStyle w:val="12"/>
          <w:lang w:val="ru-RU"/>
        </w:rPr>
        <w:t>КС</w:t>
      </w:r>
      <w:r w:rsidR="00ED5C85">
        <w:rPr>
          <w:rStyle w:val="12"/>
          <w:lang w:val="ru-RU"/>
        </w:rPr>
        <w:t>О</w:t>
      </w:r>
      <w:r>
        <w:rPr>
          <w:rStyle w:val="12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</w:t>
      </w:r>
      <w:r w:rsidRPr="00570B47">
        <w:rPr>
          <w:sz w:val="28"/>
          <w:szCs w:val="28"/>
          <w:lang w:val="ru-RU"/>
        </w:rPr>
        <w:lastRenderedPageBreak/>
        <w:t xml:space="preserve">отражается, как правило, в наименовании экспертно-аналитического мероприятия. </w:t>
      </w:r>
    </w:p>
    <w:p w:rsidR="006E6C13" w:rsidRPr="00570B47" w:rsidRDefault="006E6C13" w:rsidP="004176C8">
      <w:pPr>
        <w:pStyle w:val="a3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2.6. В целях проведения экспертно-аналитического мероприятия из числа объектов, определенных положениями статьи 266.1 Бюджетного кодекса Российской Федерации, определяются объекты экспертно-аналитического мероприятия, вопросы</w:t>
      </w:r>
      <w:r w:rsidR="00D86F3E">
        <w:rPr>
          <w:lang w:val="ru-RU"/>
        </w:rPr>
        <w:t>,</w:t>
      </w:r>
      <w:r w:rsidRPr="00570B47">
        <w:rPr>
          <w:lang w:val="ru-RU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в отношении объектов экспертно-аналитического мероприятия может быть осуществлено как по месту их нахождения, так и путем направления запроса объектам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</w:t>
      </w:r>
      <w:r>
        <w:rPr>
          <w:rStyle w:val="12"/>
          <w:lang w:val="ru-RU"/>
        </w:rPr>
        <w:t>КС</w:t>
      </w:r>
      <w:r w:rsidR="00ED5C85">
        <w:rPr>
          <w:rStyle w:val="12"/>
          <w:lang w:val="ru-RU"/>
        </w:rPr>
        <w:t>О</w:t>
      </w:r>
      <w:r>
        <w:rPr>
          <w:rStyle w:val="12"/>
          <w:lang w:val="ru-RU"/>
        </w:rPr>
        <w:t>.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2.7. Проведение экспертно-аналитического мероприятия осуществляется с применением метода обследовани</w:t>
      </w:r>
      <w:r w:rsidR="00ED5C85">
        <w:rPr>
          <w:sz w:val="28"/>
          <w:szCs w:val="28"/>
          <w:lang w:val="ru-RU"/>
        </w:rPr>
        <w:t>я</w:t>
      </w:r>
      <w:r w:rsidRPr="00570B47">
        <w:rPr>
          <w:sz w:val="28"/>
          <w:szCs w:val="28"/>
          <w:lang w:val="ru-RU"/>
        </w:rPr>
        <w:t xml:space="preserve"> (анализ, оценка).</w:t>
      </w:r>
    </w:p>
    <w:p w:rsidR="00ED5C85" w:rsidRDefault="00ED5C85" w:rsidP="004176C8">
      <w:pPr>
        <w:pStyle w:val="2"/>
        <w:spacing w:line="276" w:lineRule="auto"/>
        <w:ind w:left="0" w:firstLine="709"/>
        <w:jc w:val="both"/>
        <w:rPr>
          <w:lang w:val="ru-RU"/>
        </w:rPr>
      </w:pPr>
      <w:bookmarkStart w:id="1" w:name="_TOC_250002"/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t>3. Организация экспертно-аналитического мероприятия</w:t>
      </w:r>
      <w:bookmarkEnd w:id="1"/>
    </w:p>
    <w:p w:rsidR="00D86F3E" w:rsidRPr="00570B47" w:rsidRDefault="00D86F3E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Pr="00570B47" w:rsidRDefault="006E6C13" w:rsidP="004176C8">
      <w:pPr>
        <w:pStyle w:val="2"/>
        <w:tabs>
          <w:tab w:val="left" w:pos="1295"/>
          <w:tab w:val="left" w:pos="1641"/>
        </w:tabs>
        <w:spacing w:line="276" w:lineRule="auto"/>
        <w:ind w:left="0" w:firstLine="709"/>
        <w:jc w:val="both"/>
        <w:rPr>
          <w:b w:val="0"/>
          <w:lang w:val="ru-RU"/>
        </w:rPr>
      </w:pPr>
      <w:r w:rsidRPr="00570B47">
        <w:rPr>
          <w:b w:val="0"/>
          <w:lang w:val="ru-RU"/>
        </w:rPr>
        <w:t xml:space="preserve">3.1. Экспертно-аналитическое мероприятие проводится на основании плана работы </w:t>
      </w:r>
      <w:r>
        <w:rPr>
          <w:rStyle w:val="12"/>
          <w:b w:val="0"/>
          <w:lang w:val="ru-RU"/>
        </w:rPr>
        <w:t>КС</w:t>
      </w:r>
      <w:r w:rsidR="00ED5C85">
        <w:rPr>
          <w:rStyle w:val="12"/>
          <w:b w:val="0"/>
          <w:lang w:val="ru-RU"/>
        </w:rPr>
        <w:t>О</w:t>
      </w:r>
      <w:r>
        <w:rPr>
          <w:rStyle w:val="12"/>
          <w:b w:val="0"/>
          <w:lang w:val="ru-RU"/>
        </w:rPr>
        <w:t xml:space="preserve"> </w:t>
      </w:r>
      <w:r w:rsidRPr="00570B47">
        <w:rPr>
          <w:b w:val="0"/>
          <w:lang w:val="ru-RU"/>
        </w:rPr>
        <w:t>на текущий год.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проведения экспертно-аналитического мероприятия в плане работы </w:t>
      </w:r>
      <w:r w:rsidRPr="00570B47">
        <w:rPr>
          <w:rStyle w:val="12"/>
          <w:lang w:val="ru-RU"/>
        </w:rPr>
        <w:t>контрольно-счетного органа</w:t>
      </w:r>
      <w:r>
        <w:rPr>
          <w:rStyle w:val="12"/>
          <w:lang w:val="ru-RU"/>
        </w:rPr>
        <w:t xml:space="preserve"> </w:t>
      </w:r>
      <w:r w:rsidRPr="00570B47">
        <w:rPr>
          <w:lang w:val="ru-RU"/>
        </w:rPr>
        <w:t>устанавливается с учетом всех этапов мероприятия.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3.2. Экспертно-аналитическое мероприятие состоит из следующих этапов: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подготовительный этап экспертно-аналитического мероприятия;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основной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мероприятия;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заключительный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3.3. 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Основной этап экспертно-аналитического мероприятия заключается в непосредственном исследовании его предмета.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отчет </w:t>
      </w:r>
      <w:r>
        <w:rPr>
          <w:lang w:val="ru-RU"/>
        </w:rPr>
        <w:t xml:space="preserve">(заключение)  </w:t>
      </w:r>
      <w:r w:rsidRPr="00570B47">
        <w:rPr>
          <w:lang w:val="ru-RU"/>
        </w:rPr>
        <w:t xml:space="preserve">о результатах экспертно-аналитического </w:t>
      </w:r>
      <w:r w:rsidRPr="00570B47">
        <w:rPr>
          <w:lang w:val="ru-RU"/>
        </w:rPr>
        <w:lastRenderedPageBreak/>
        <w:t>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3.5. Документы, необходимые для проведения экспертно-аналитического мероприятия, подготавливаются в установленном порядке </w:t>
      </w:r>
      <w:r>
        <w:rPr>
          <w:lang w:val="ru-RU"/>
        </w:rPr>
        <w:t>согласно</w:t>
      </w:r>
      <w:r w:rsidR="009811A7">
        <w:rPr>
          <w:lang w:val="ru-RU"/>
        </w:rPr>
        <w:t>,</w:t>
      </w:r>
      <w:r>
        <w:rPr>
          <w:lang w:val="ru-RU"/>
        </w:rPr>
        <w:t xml:space="preserve"> </w:t>
      </w:r>
      <w:r w:rsidR="009811A7">
        <w:rPr>
          <w:lang w:val="ru-RU"/>
        </w:rPr>
        <w:t>форм</w:t>
      </w:r>
      <w:r w:rsidRPr="00570B47">
        <w:rPr>
          <w:lang w:val="ru-RU"/>
        </w:rPr>
        <w:t xml:space="preserve"> установленным настоящим стандартом</w:t>
      </w:r>
      <w:r w:rsidR="00AD7197">
        <w:rPr>
          <w:lang w:val="ru-RU"/>
        </w:rPr>
        <w:t>.</w:t>
      </w:r>
      <w:r w:rsidRPr="00570B47">
        <w:rPr>
          <w:lang w:val="ru-RU"/>
        </w:rPr>
        <w:t xml:space="preserve"> 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3.6</w:t>
      </w:r>
      <w:r w:rsidRPr="00570B47">
        <w:rPr>
          <w:lang w:val="ru-RU"/>
        </w:rPr>
        <w:t>. 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>
        <w:rPr>
          <w:lang w:val="ru-RU"/>
        </w:rPr>
        <w:t xml:space="preserve"> </w:t>
      </w:r>
      <w:r w:rsidRPr="00570B47">
        <w:rPr>
          <w:lang w:val="ru-RU"/>
        </w:rPr>
        <w:t xml:space="preserve">сотрудники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>, к участию в проведении экспертно-аналитического мероприятия могут привлекаться на договорной основе внешние эксперты.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 Регламентом</w:t>
      </w:r>
      <w:r>
        <w:rPr>
          <w:lang w:val="ru-RU"/>
        </w:rPr>
        <w:t xml:space="preserve"> </w:t>
      </w:r>
      <w:r w:rsidRPr="00570B47">
        <w:rPr>
          <w:lang w:val="ru-RU"/>
        </w:rPr>
        <w:t>К</w:t>
      </w:r>
      <w:r>
        <w:rPr>
          <w:lang w:val="ru-RU"/>
        </w:rPr>
        <w:t>С</w:t>
      </w:r>
      <w:r w:rsidR="00A76699">
        <w:rPr>
          <w:lang w:val="ru-RU"/>
        </w:rPr>
        <w:t>О</w:t>
      </w:r>
      <w:r w:rsidRPr="00570B47">
        <w:rPr>
          <w:rStyle w:val="12"/>
          <w:lang w:val="ru-RU"/>
        </w:rPr>
        <w:t>.</w:t>
      </w:r>
    </w:p>
    <w:p w:rsidR="006E6C13" w:rsidRDefault="006E6C13" w:rsidP="004176C8">
      <w:pPr>
        <w:pStyle w:val="a4"/>
        <w:tabs>
          <w:tab w:val="left" w:pos="1320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>
        <w:rPr>
          <w:sz w:val="28"/>
          <w:lang w:val="ru-RU"/>
        </w:rPr>
        <w:t>7</w:t>
      </w:r>
      <w:r w:rsidRPr="00570B47">
        <w:rPr>
          <w:sz w:val="28"/>
          <w:lang w:val="ru-RU"/>
        </w:rPr>
        <w:t xml:space="preserve">. Общую организацию экспертно-аналитического мероприятия осуществляет должностное </w:t>
      </w:r>
      <w:r w:rsidRPr="00570B47">
        <w:rPr>
          <w:sz w:val="28"/>
          <w:szCs w:val="28"/>
          <w:lang w:val="ru-RU"/>
        </w:rPr>
        <w:t xml:space="preserve">лицо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>, которое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 xml:space="preserve">в соответствии с планом </w:t>
      </w:r>
      <w:r w:rsidRPr="00570B47">
        <w:rPr>
          <w:sz w:val="28"/>
          <w:szCs w:val="28"/>
          <w:lang w:val="ru-RU"/>
        </w:rPr>
        <w:t xml:space="preserve">работы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>определен</w:t>
      </w:r>
      <w:r>
        <w:rPr>
          <w:sz w:val="28"/>
          <w:lang w:val="ru-RU"/>
        </w:rPr>
        <w:t>о</w:t>
      </w:r>
      <w:r w:rsidRPr="00570B47">
        <w:rPr>
          <w:sz w:val="28"/>
          <w:lang w:val="ru-RU"/>
        </w:rPr>
        <w:t xml:space="preserve"> ответственным за его проведение</w:t>
      </w:r>
      <w:r>
        <w:rPr>
          <w:sz w:val="28"/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</w:t>
      </w:r>
      <w:r>
        <w:rPr>
          <w:lang w:val="ru-RU"/>
        </w:rPr>
        <w:t>8</w:t>
      </w:r>
      <w:r w:rsidRPr="00570B47">
        <w:rPr>
          <w:lang w:val="ru-RU"/>
        </w:rPr>
        <w:t xml:space="preserve">. Непосредственное руководство проведением экспертно-аналитического мероприятия и координацию действий сотрудников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 и лиц, привлекаемых к участию в проведении экспертно-аналитического мероприятия, осуществляет руководитель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</w:t>
      </w:r>
      <w:r>
        <w:rPr>
          <w:snapToGrid w:val="0"/>
          <w:sz w:val="28"/>
          <w:szCs w:val="20"/>
          <w:lang w:val="ru-RU" w:eastAsia="ru-RU"/>
        </w:rPr>
        <w:t>9</w:t>
      </w:r>
      <w:r w:rsidRPr="00570B47">
        <w:rPr>
          <w:snapToGrid w:val="0"/>
          <w:sz w:val="28"/>
          <w:szCs w:val="20"/>
          <w:lang w:val="ru-RU" w:eastAsia="ru-RU"/>
        </w:rPr>
        <w:t xml:space="preserve">. Допускается одновременное участие одного и того же инспектора или иного сотрудника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в проведении нескольких экспертно-аналитических мероприятий.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0</w:t>
      </w:r>
      <w:r w:rsidRPr="00570B47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должностных лиц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 xml:space="preserve">, которые в исследуемом периоде были штатными сотрудниками одного из объектов экспертно-аналитического </w:t>
      </w:r>
      <w:r w:rsidRPr="00570B47">
        <w:rPr>
          <w:snapToGrid w:val="0"/>
          <w:sz w:val="28"/>
          <w:szCs w:val="20"/>
          <w:lang w:val="ru-RU" w:eastAsia="ru-RU"/>
        </w:rPr>
        <w:lastRenderedPageBreak/>
        <w:t>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1</w:t>
      </w:r>
      <w:r w:rsidRPr="00570B47">
        <w:rPr>
          <w:snapToGrid w:val="0"/>
          <w:sz w:val="28"/>
          <w:szCs w:val="20"/>
          <w:lang w:val="ru-RU" w:eastAsia="ru-RU"/>
        </w:rPr>
        <w:t>. 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2</w:t>
      </w:r>
      <w:r w:rsidRPr="00570B47">
        <w:rPr>
          <w:snapToGrid w:val="0"/>
          <w:sz w:val="28"/>
          <w:szCs w:val="20"/>
          <w:lang w:val="ru-RU" w:eastAsia="ru-RU"/>
        </w:rPr>
        <w:t xml:space="preserve">. Служебные взаимоотношения должностных лиц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с должностными лицами объекта экспертно-аналитического мероприятия осуществляются с учетом прав и обязанностей должностных лиц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 xml:space="preserve">, установленных федеральными законами, нормативными документами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 xml:space="preserve">, </w:t>
      </w:r>
      <w:r w:rsidRPr="00570B47">
        <w:rPr>
          <w:sz w:val="28"/>
          <w:szCs w:val="28"/>
          <w:lang w:val="ru-RU"/>
        </w:rPr>
        <w:t>Регламентом</w:t>
      </w:r>
      <w:r>
        <w:rPr>
          <w:sz w:val="28"/>
          <w:szCs w:val="28"/>
          <w:lang w:val="ru-RU"/>
        </w:rPr>
        <w:t xml:space="preserve"> 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8"/>
          <w:lang w:val="ru-RU" w:eastAsia="ru-RU"/>
        </w:rPr>
        <w:t>,</w:t>
      </w:r>
      <w:r w:rsidRPr="00570B47">
        <w:rPr>
          <w:snapToGrid w:val="0"/>
          <w:sz w:val="28"/>
          <w:szCs w:val="20"/>
          <w:lang w:val="ru-RU" w:eastAsia="ru-RU"/>
        </w:rPr>
        <w:t xml:space="preserve"> стандартами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napToGrid w:val="0"/>
          <w:sz w:val="28"/>
          <w:szCs w:val="20"/>
          <w:lang w:val="ru-RU" w:eastAsia="ru-RU"/>
        </w:rPr>
        <w:t xml:space="preserve"> и</w:t>
      </w:r>
      <w:r>
        <w:rPr>
          <w:snapToGrid w:val="0"/>
          <w:sz w:val="28"/>
          <w:szCs w:val="20"/>
          <w:lang w:val="ru-RU" w:eastAsia="ru-RU"/>
        </w:rPr>
        <w:t xml:space="preserve"> должностными инструкциями</w:t>
      </w:r>
      <w:r w:rsidRPr="00570B47">
        <w:rPr>
          <w:snapToGrid w:val="0"/>
          <w:sz w:val="28"/>
          <w:szCs w:val="20"/>
          <w:lang w:val="ru-RU" w:eastAsia="ru-RU"/>
        </w:rPr>
        <w:t>,</w:t>
      </w:r>
      <w:r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в пределах своих полномочий</w:t>
      </w:r>
      <w:r w:rsidR="00A76699">
        <w:rPr>
          <w:snapToGrid w:val="0"/>
          <w:sz w:val="28"/>
          <w:szCs w:val="20"/>
          <w:lang w:val="ru-RU" w:eastAsia="ru-RU"/>
        </w:rPr>
        <w:t>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В случае возникновения в ходе экспертно-аналитического мероприятия конфликтных ситуаций 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должны в устной или письменной форме изложить руководителю экспертно-аналитического </w:t>
      </w:r>
      <w:r w:rsidRPr="00AD7197">
        <w:rPr>
          <w:snapToGrid w:val="0"/>
          <w:sz w:val="28"/>
          <w:szCs w:val="20"/>
          <w:lang w:val="ru-RU" w:eastAsia="ru-RU"/>
        </w:rPr>
        <w:t xml:space="preserve">мероприятия суть данной ситуации, а в случае конфликта с руководителем экспертно-аналитического мероприятия </w:t>
      </w:r>
      <w:r w:rsidR="00AD7197" w:rsidRPr="00AD7197">
        <w:rPr>
          <w:snapToGrid w:val="0"/>
          <w:sz w:val="28"/>
          <w:szCs w:val="20"/>
          <w:lang w:val="ru-RU" w:eastAsia="ru-RU"/>
        </w:rPr>
        <w:t xml:space="preserve">- </w:t>
      </w:r>
      <w:r w:rsidRPr="00AD7197">
        <w:rPr>
          <w:snapToGrid w:val="0"/>
          <w:sz w:val="28"/>
          <w:szCs w:val="20"/>
          <w:lang w:val="ru-RU" w:eastAsia="ru-RU"/>
        </w:rPr>
        <w:t>Председателю КС</w:t>
      </w:r>
      <w:r w:rsidR="00A76699">
        <w:rPr>
          <w:snapToGrid w:val="0"/>
          <w:sz w:val="28"/>
          <w:szCs w:val="20"/>
          <w:lang w:val="ru-RU" w:eastAsia="ru-RU"/>
        </w:rPr>
        <w:t>О</w:t>
      </w:r>
      <w:r w:rsidRPr="00AD7197">
        <w:rPr>
          <w:snapToGrid w:val="0"/>
          <w:sz w:val="28"/>
          <w:szCs w:val="20"/>
          <w:lang w:val="ru-RU" w:eastAsia="ru-RU"/>
        </w:rPr>
        <w:t xml:space="preserve"> для принятия решения.</w:t>
      </w:r>
    </w:p>
    <w:p w:rsidR="006E6C13" w:rsidRPr="00570B47" w:rsidRDefault="006E6C13" w:rsidP="004176C8">
      <w:pPr>
        <w:pStyle w:val="a4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3.1</w:t>
      </w:r>
      <w:r>
        <w:rPr>
          <w:sz w:val="28"/>
          <w:lang w:val="ru-RU"/>
        </w:rPr>
        <w:t>3</w:t>
      </w:r>
      <w:r w:rsidRPr="00570B47">
        <w:rPr>
          <w:sz w:val="28"/>
          <w:lang w:val="ru-RU"/>
        </w:rPr>
        <w:t>. В ходе проведения экспертно-аналитического мероприятия формируется рабочая документация в целях: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6E6C13" w:rsidRPr="00570B47" w:rsidRDefault="006E6C13" w:rsidP="004176C8">
      <w:pPr>
        <w:pStyle w:val="a3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подтверждения результатов экспертно-аналитического мероприятия;</w:t>
      </w:r>
    </w:p>
    <w:p w:rsidR="006E6C13" w:rsidRPr="00570B47" w:rsidRDefault="006E6C13" w:rsidP="004176C8">
      <w:pPr>
        <w:pStyle w:val="a3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обеспечения качества</w:t>
      </w:r>
      <w:r>
        <w:rPr>
          <w:lang w:val="ru-RU"/>
        </w:rPr>
        <w:t xml:space="preserve"> </w:t>
      </w:r>
      <w:r w:rsidRPr="00570B47">
        <w:rPr>
          <w:lang w:val="ru-RU"/>
        </w:rPr>
        <w:t>и контроля качества 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подтверждения выполнения должностными лицами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 </w:t>
      </w:r>
      <w:r>
        <w:rPr>
          <w:lang w:val="ru-RU"/>
        </w:rPr>
        <w:t xml:space="preserve">программы </w:t>
      </w:r>
      <w:r w:rsidRPr="00570B47">
        <w:rPr>
          <w:lang w:val="ru-RU"/>
        </w:rPr>
        <w:t>и рабочего плана проведения экспертно-аналитического мероприятия.</w:t>
      </w:r>
    </w:p>
    <w:p w:rsidR="00AD719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, документы, расчеты и справки, подготовленные и подписанные должностными лицами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</w:t>
      </w:r>
      <w:r w:rsidR="00AD719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A76699" w:rsidRDefault="006E6C13" w:rsidP="005274B0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Документы экспертно-аналитического мероприятия формируются в самостоятельное дело </w:t>
      </w:r>
      <w:r w:rsidRPr="00AD7197">
        <w:rPr>
          <w:lang w:val="ru-RU"/>
        </w:rPr>
        <w:t>в порядке, установленном в КС</w:t>
      </w:r>
      <w:r w:rsidR="00A76699">
        <w:rPr>
          <w:lang w:val="ru-RU"/>
        </w:rPr>
        <w:t>О</w:t>
      </w:r>
      <w:r w:rsidRPr="00AD7197">
        <w:rPr>
          <w:lang w:val="ru-RU"/>
        </w:rPr>
        <w:t>.</w:t>
      </w:r>
      <w:bookmarkStart w:id="2" w:name="_TOC_250001"/>
    </w:p>
    <w:p w:rsidR="005274B0" w:rsidRDefault="005274B0" w:rsidP="005274B0">
      <w:pPr>
        <w:pStyle w:val="a3"/>
        <w:spacing w:line="276" w:lineRule="auto"/>
        <w:ind w:firstLine="709"/>
        <w:jc w:val="both"/>
        <w:rPr>
          <w:lang w:val="ru-RU"/>
        </w:rPr>
      </w:pPr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t xml:space="preserve">4. Подготовительный этап экспертно-аналитического </w:t>
      </w:r>
      <w:bookmarkEnd w:id="2"/>
      <w:r w:rsidRPr="00570B47">
        <w:rPr>
          <w:lang w:val="ru-RU"/>
        </w:rPr>
        <w:t>мероприятия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570B47">
        <w:rPr>
          <w:sz w:val="28"/>
          <w:lang w:val="ru-RU"/>
        </w:rPr>
        <w:lastRenderedPageBreak/>
        <w:t>4.1. </w:t>
      </w:r>
      <w:r w:rsidRPr="00570B47">
        <w:rPr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На данном этапе формируется программа проведения экспертно-аналитического мероприятия, рабочий план проведения мероприятия, подготавливаются: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</w:t>
      </w:r>
      <w:r>
        <w:rPr>
          <w:lang w:val="ru-RU"/>
        </w:rPr>
        <w:t>оект распоряжения</w:t>
      </w:r>
      <w:r w:rsidRPr="00570B47">
        <w:rPr>
          <w:lang w:val="ru-RU"/>
        </w:rPr>
        <w:t xml:space="preserve"> о проведении экспер</w:t>
      </w:r>
      <w:r>
        <w:rPr>
          <w:lang w:val="ru-RU"/>
        </w:rPr>
        <w:t>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уведомления руководителям объектов экспертно-аналитического мероприятия о его проведении;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предложения (при необходимости) по участию в проведении экспертно-аналитического мероприятия специалистов иных организаций и независимых экспертов.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4.2. 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4.3. 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>
        <w:rPr>
          <w:lang w:val="ru-RU"/>
        </w:rPr>
        <w:t xml:space="preserve"> </w:t>
      </w:r>
      <w:r w:rsidRPr="00570B47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</w:t>
      </w:r>
      <w:r>
        <w:rPr>
          <w:lang w:val="ru-RU"/>
        </w:rPr>
        <w:t>ого мероприятия, других муниципальных органов, иных организаций</w:t>
      </w:r>
      <w:r w:rsidRPr="00570B47">
        <w:rPr>
          <w:lang w:val="ru-RU"/>
        </w:rPr>
        <w:t xml:space="preserve"> запросов</w:t>
      </w:r>
      <w:r>
        <w:rPr>
          <w:lang w:val="ru-RU"/>
        </w:rPr>
        <w:t xml:space="preserve"> КС</w:t>
      </w:r>
      <w:r w:rsidR="00A76699">
        <w:rPr>
          <w:lang w:val="ru-RU"/>
        </w:rPr>
        <w:t>О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запроса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 приведена в приложении 1 к настоящему Стандарту.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Запросы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 готовятся должностными лицами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 с указанием срока представления запрашиваемых материалов и документ</w:t>
      </w:r>
      <w:r>
        <w:rPr>
          <w:lang w:val="ru-RU"/>
        </w:rPr>
        <w:t>ов (</w:t>
      </w:r>
      <w:proofErr w:type="gramStart"/>
      <w:r>
        <w:rPr>
          <w:lang w:val="ru-RU"/>
        </w:rPr>
        <w:t>согласно положени</w:t>
      </w:r>
      <w:r w:rsidR="00DA51BA">
        <w:rPr>
          <w:lang w:val="ru-RU"/>
        </w:rPr>
        <w:t>й</w:t>
      </w:r>
      <w:proofErr w:type="gramEnd"/>
      <w:r>
        <w:rPr>
          <w:lang w:val="ru-RU"/>
        </w:rPr>
        <w:t xml:space="preserve"> статьи 1</w:t>
      </w:r>
      <w:r w:rsidR="00A76699">
        <w:rPr>
          <w:lang w:val="ru-RU"/>
        </w:rPr>
        <w:t>6</w:t>
      </w:r>
      <w:r w:rsidRPr="00570B47">
        <w:rPr>
          <w:lang w:val="ru-RU"/>
        </w:rPr>
        <w:t xml:space="preserve"> </w:t>
      </w:r>
      <w:r>
        <w:rPr>
          <w:lang w:val="ru-RU"/>
        </w:rPr>
        <w:t>Положения о КС</w:t>
      </w:r>
      <w:r w:rsidR="00A76699">
        <w:rPr>
          <w:lang w:val="ru-RU"/>
        </w:rPr>
        <w:t>О</w:t>
      </w:r>
      <w:r w:rsidRPr="00570B47">
        <w:rPr>
          <w:lang w:val="ru-RU"/>
        </w:rPr>
        <w:t xml:space="preserve">) и направляются руководителям объектов </w:t>
      </w:r>
      <w:r w:rsidRPr="00570B47">
        <w:rPr>
          <w:lang w:val="ru-RU"/>
        </w:rPr>
        <w:lastRenderedPageBreak/>
        <w:t>экспертно-аналитического мероприятия за подписью Председателя</w:t>
      </w:r>
      <w:r>
        <w:rPr>
          <w:lang w:val="ru-RU"/>
        </w:rPr>
        <w:t xml:space="preserve"> КС</w:t>
      </w:r>
      <w:r w:rsidR="00A76699">
        <w:rPr>
          <w:lang w:val="ru-RU"/>
        </w:rPr>
        <w:t>О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>
        <w:rPr>
          <w:sz w:val="28"/>
          <w:szCs w:val="28"/>
          <w:lang w:val="ru-RU"/>
        </w:rPr>
        <w:t>КС</w:t>
      </w:r>
      <w:r w:rsidR="00A76699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данных.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4.4. Непредставление или несвоевременное представление необходимых сведений (информации), либо представление в </w:t>
      </w:r>
      <w:r>
        <w:rPr>
          <w:sz w:val="28"/>
          <w:szCs w:val="28"/>
          <w:lang w:val="ru-RU" w:eastAsia="ru-RU"/>
        </w:rPr>
        <w:t>КС</w:t>
      </w:r>
      <w:r w:rsidR="00A76699">
        <w:rPr>
          <w:sz w:val="28"/>
          <w:szCs w:val="28"/>
          <w:lang w:val="ru-RU" w:eastAsia="ru-RU"/>
        </w:rPr>
        <w:t>О</w:t>
      </w:r>
      <w:r w:rsidRPr="00570B47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>
        <w:rPr>
          <w:sz w:val="28"/>
          <w:szCs w:val="28"/>
          <w:lang w:val="ru-RU" w:eastAsia="ru-RU"/>
        </w:rPr>
        <w:t>КС</w:t>
      </w:r>
      <w:r w:rsidR="00A76699">
        <w:rPr>
          <w:sz w:val="28"/>
          <w:szCs w:val="28"/>
          <w:lang w:val="ru-RU" w:eastAsia="ru-RU"/>
        </w:rPr>
        <w:t>О</w:t>
      </w:r>
      <w:r w:rsidRPr="00570B47">
        <w:rPr>
          <w:sz w:val="28"/>
          <w:szCs w:val="28"/>
          <w:lang w:val="ru-RU" w:eastAsia="ru-RU"/>
        </w:rPr>
        <w:t xml:space="preserve"> 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4.5. По результатам предварительного изучения предмета экспертно-аналитического мероприятия</w:t>
      </w:r>
      <w:r>
        <w:rPr>
          <w:lang w:val="ru-RU"/>
        </w:rPr>
        <w:t xml:space="preserve"> </w:t>
      </w:r>
      <w:r w:rsidRPr="00570B47">
        <w:rPr>
          <w:lang w:val="ru-RU"/>
        </w:rPr>
        <w:t>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4.6. 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>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предмет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объектов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цель (цели) и вопросы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период, исследуемый в ходе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lastRenderedPageBreak/>
        <w:t>сроки проведения мероприятия (в том числе сроки выезда на объекты экспертно-аналитического мероприятия);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состав</w:t>
      </w:r>
      <w:r>
        <w:rPr>
          <w:lang w:val="ru-RU"/>
        </w:rPr>
        <w:t xml:space="preserve"> </w:t>
      </w:r>
      <w:r w:rsidRPr="00570B47">
        <w:rPr>
          <w:lang w:val="ru-RU"/>
        </w:rPr>
        <w:t>ответственных</w:t>
      </w:r>
      <w:r>
        <w:rPr>
          <w:lang w:val="ru-RU"/>
        </w:rPr>
        <w:t xml:space="preserve"> </w:t>
      </w:r>
      <w:r w:rsidRPr="00570B47">
        <w:rPr>
          <w:lang w:val="ru-RU"/>
        </w:rPr>
        <w:t>исполнителей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 (руководитель экспе</w:t>
      </w:r>
      <w:r>
        <w:rPr>
          <w:lang w:val="ru-RU"/>
        </w:rPr>
        <w:t>ртно-аналитического мероприятия</w:t>
      </w:r>
      <w:r w:rsidRPr="00570B47">
        <w:rPr>
          <w:lang w:val="ru-RU"/>
        </w:rPr>
        <w:t>);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представления </w:t>
      </w:r>
      <w:r>
        <w:rPr>
          <w:lang w:val="ru-RU"/>
        </w:rPr>
        <w:t>заключения (</w:t>
      </w:r>
      <w:r w:rsidRPr="00570B47">
        <w:rPr>
          <w:lang w:val="ru-RU"/>
        </w:rPr>
        <w:t>отчета</w:t>
      </w:r>
      <w:r>
        <w:rPr>
          <w:lang w:val="ru-RU"/>
        </w:rPr>
        <w:t>)</w:t>
      </w:r>
      <w:r w:rsidRPr="00570B47">
        <w:rPr>
          <w:lang w:val="ru-RU"/>
        </w:rPr>
        <w:t xml:space="preserve"> о результатах экспертно-аналитического мероприятия</w:t>
      </w:r>
      <w:r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Форма программы проведения экспертно-аналитического мероприятия приведена в приложении 2 к Стандарту.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4.</w:t>
      </w:r>
      <w:r w:rsidR="0012762A" w:rsidRPr="0012762A">
        <w:rPr>
          <w:lang w:val="ru-RU"/>
        </w:rPr>
        <w:t>7</w:t>
      </w:r>
      <w:r w:rsidRPr="0012762A">
        <w:rPr>
          <w:lang w:val="ru-RU"/>
        </w:rPr>
        <w:t>. После утверждения программы проведения экспертно-аналитического мероприятия</w:t>
      </w:r>
      <w:r w:rsidR="0012762A" w:rsidRPr="0012762A">
        <w:rPr>
          <w:lang w:val="ru-RU"/>
        </w:rPr>
        <w:t xml:space="preserve"> </w:t>
      </w:r>
      <w:r w:rsidRPr="0012762A">
        <w:rPr>
          <w:lang w:val="ru-RU"/>
        </w:rPr>
        <w:t>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Рабочий план проведения экспертно-аналитического мероприятия утверждается </w:t>
      </w:r>
      <w:r w:rsidR="0012762A" w:rsidRPr="0012762A">
        <w:rPr>
          <w:lang w:val="ru-RU"/>
        </w:rPr>
        <w:t>сотрудником</w:t>
      </w:r>
      <w:r w:rsidRPr="0012762A">
        <w:rPr>
          <w:lang w:val="ru-RU"/>
        </w:rPr>
        <w:t>, ответственным за проведение экспертно-аналитического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В ходе экспертно-аналитического мероприятия </w:t>
      </w:r>
      <w:r w:rsidR="0012762A" w:rsidRPr="0012762A">
        <w:rPr>
          <w:lang w:val="ru-RU"/>
        </w:rPr>
        <w:t>сотрудник</w:t>
      </w:r>
      <w:r w:rsidRPr="0012762A">
        <w:rPr>
          <w:lang w:val="ru-RU"/>
        </w:rPr>
        <w:t>, ответственный за проведение экспертно-аналитического мероприятия,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711922" w:rsidRPr="00570B47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Форма рабочего плана проведения экспертно-аналитического мероприятия приведена в приложении </w:t>
      </w:r>
      <w:r w:rsidR="0012762A" w:rsidRPr="0012762A">
        <w:rPr>
          <w:lang w:val="ru-RU"/>
        </w:rPr>
        <w:t>3</w:t>
      </w:r>
      <w:r w:rsidR="00A76699">
        <w:rPr>
          <w:lang w:val="ru-RU"/>
        </w:rPr>
        <w:t xml:space="preserve"> </w:t>
      </w:r>
      <w:r w:rsidRPr="0012762A">
        <w:rPr>
          <w:lang w:val="ru-RU"/>
        </w:rPr>
        <w:t>к Стандарту.</w:t>
      </w:r>
    </w:p>
    <w:p w:rsidR="006E6C13" w:rsidRPr="00570B47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12762A">
        <w:rPr>
          <w:lang w:val="ru-RU"/>
        </w:rPr>
        <w:t>8</w:t>
      </w:r>
      <w:r>
        <w:rPr>
          <w:lang w:val="ru-RU"/>
        </w:rPr>
        <w:t xml:space="preserve"> </w:t>
      </w:r>
      <w:r w:rsidR="006E6C13" w:rsidRPr="00570B47">
        <w:rPr>
          <w:lang w:val="ru-RU"/>
        </w:rPr>
        <w:t>Одновременно осуществляется подготовка проекта</w:t>
      </w:r>
      <w:r w:rsidR="006E6C13">
        <w:rPr>
          <w:lang w:val="ru-RU"/>
        </w:rPr>
        <w:t xml:space="preserve"> распоряжения</w:t>
      </w:r>
      <w:r w:rsidR="006E6C13"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</w:t>
      </w:r>
      <w:r>
        <w:rPr>
          <w:lang w:val="ru-RU"/>
        </w:rPr>
        <w:t>налитического мероприятия должно</w:t>
      </w:r>
      <w:r w:rsidRPr="00570B47">
        <w:rPr>
          <w:lang w:val="ru-RU"/>
        </w:rPr>
        <w:t xml:space="preserve"> содержать основание проведения экспертно-аналитического мероприятия (пункт плана работы </w:t>
      </w:r>
      <w:r>
        <w:rPr>
          <w:lang w:val="ru-RU"/>
        </w:rPr>
        <w:t>КС</w:t>
      </w:r>
      <w:r w:rsidR="00A76699">
        <w:rPr>
          <w:lang w:val="ru-RU"/>
        </w:rPr>
        <w:t>О</w:t>
      </w:r>
      <w:r w:rsidRPr="00570B47">
        <w:rPr>
          <w:lang w:val="ru-RU"/>
        </w:rPr>
        <w:t>, состав ответственных исполнителей (ответственный за проведение экспертно-аналитического мероприятия, руководитель экспер</w:t>
      </w:r>
      <w:r>
        <w:rPr>
          <w:lang w:val="ru-RU"/>
        </w:rPr>
        <w:t>тно-аналитического мероприятия</w:t>
      </w:r>
      <w:r w:rsidRPr="00570B47">
        <w:rPr>
          <w:lang w:val="ru-RU"/>
        </w:rPr>
        <w:t xml:space="preserve">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</w:t>
      </w:r>
      <w:r w:rsidRPr="00570B47">
        <w:rPr>
          <w:lang w:val="ru-RU"/>
        </w:rPr>
        <w:lastRenderedPageBreak/>
        <w:t>объекты, – их перечень и сроки проведения экспертно-аналитического мероприятия на этих объектах.</w:t>
      </w:r>
      <w:proofErr w:type="gramEnd"/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Форма проекта </w:t>
      </w:r>
      <w:r w:rsidRPr="00DA51BA">
        <w:rPr>
          <w:lang w:val="ru-RU"/>
        </w:rPr>
        <w:t>распоряжения Председателя КС</w:t>
      </w:r>
      <w:r w:rsidR="00E93FA4">
        <w:rPr>
          <w:lang w:val="ru-RU"/>
        </w:rPr>
        <w:t>О</w:t>
      </w:r>
      <w:r w:rsidRPr="00DA51BA">
        <w:rPr>
          <w:lang w:val="ru-RU"/>
        </w:rPr>
        <w:t xml:space="preserve"> о проведении экспертно-аналитического мероприятия приведена в приложении </w:t>
      </w:r>
      <w:r w:rsidR="00DA51BA" w:rsidRPr="00DA51BA">
        <w:rPr>
          <w:lang w:val="ru-RU"/>
        </w:rPr>
        <w:t>4</w:t>
      </w:r>
      <w:r w:rsidRPr="00DA51BA">
        <w:rPr>
          <w:lang w:val="ru-RU"/>
        </w:rPr>
        <w:t xml:space="preserve"> к Стандарту.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3D7B85">
        <w:rPr>
          <w:lang w:val="ru-RU"/>
        </w:rPr>
        <w:t>9</w:t>
      </w:r>
      <w:r w:rsidRPr="00570B47">
        <w:rPr>
          <w:lang w:val="ru-RU"/>
        </w:rPr>
        <w:t xml:space="preserve">. Подготовку проекта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 обеспечивает</w:t>
      </w:r>
      <w:r>
        <w:rPr>
          <w:lang w:val="ru-RU"/>
        </w:rPr>
        <w:t xml:space="preserve"> Председател</w:t>
      </w:r>
      <w:r w:rsidR="00E93FA4">
        <w:rPr>
          <w:lang w:val="ru-RU"/>
        </w:rPr>
        <w:t>ь</w:t>
      </w:r>
      <w:r>
        <w:rPr>
          <w:lang w:val="ru-RU"/>
        </w:rPr>
        <w:t xml:space="preserve"> КС</w:t>
      </w:r>
      <w:r w:rsidR="00E93FA4">
        <w:rPr>
          <w:lang w:val="ru-RU"/>
        </w:rPr>
        <w:t>О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В случае внесения изменений в план работы </w:t>
      </w:r>
      <w:r>
        <w:rPr>
          <w:lang w:val="ru-RU"/>
        </w:rPr>
        <w:t>КС</w:t>
      </w:r>
      <w:r w:rsidR="00E93FA4">
        <w:rPr>
          <w:lang w:val="ru-RU"/>
        </w:rPr>
        <w:t>О</w:t>
      </w:r>
      <w:r w:rsidRPr="00570B4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 путем издания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</w:t>
      </w:r>
      <w:r>
        <w:rPr>
          <w:lang w:val="ru-RU"/>
        </w:rPr>
        <w:t>КС</w:t>
      </w:r>
      <w:r w:rsidR="00E93FA4">
        <w:rPr>
          <w:lang w:val="ru-RU"/>
        </w:rPr>
        <w:t>О</w:t>
      </w:r>
      <w:r w:rsidRPr="00570B47">
        <w:rPr>
          <w:lang w:val="ru-RU"/>
        </w:rPr>
        <w:t xml:space="preserve"> о внесении изменений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711922">
        <w:rPr>
          <w:lang w:val="ru-RU"/>
        </w:rPr>
        <w:t>1</w:t>
      </w:r>
      <w:r w:rsidR="003D7B85">
        <w:rPr>
          <w:lang w:val="ru-RU"/>
        </w:rPr>
        <w:t>0</w:t>
      </w:r>
      <w:r w:rsidRPr="00570B47">
        <w:rPr>
          <w:lang w:val="ru-RU"/>
        </w:rPr>
        <w:t>. </w:t>
      </w:r>
      <w:r w:rsidRPr="00DA51BA">
        <w:rPr>
          <w:lang w:val="ru-RU"/>
        </w:rPr>
        <w:t>Сотрудник КС</w:t>
      </w:r>
      <w:r w:rsidR="00E93FA4">
        <w:rPr>
          <w:lang w:val="ru-RU"/>
        </w:rPr>
        <w:t>О</w:t>
      </w:r>
      <w:r w:rsidRPr="00DA51BA">
        <w:rPr>
          <w:lang w:val="ru-RU"/>
        </w:rPr>
        <w:t xml:space="preserve"> ответственный</w:t>
      </w:r>
      <w:r w:rsidRPr="00570B47">
        <w:rPr>
          <w:lang w:val="ru-RU"/>
        </w:rPr>
        <w:t xml:space="preserve"> за общую организацию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группы исполнителей экспертно-аналитического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условия для проведения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 уведомлению прилагаются: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копия утвержден</w:t>
      </w:r>
      <w:r>
        <w:rPr>
          <w:lang w:val="ru-RU"/>
        </w:rPr>
        <w:t>ной программы</w:t>
      </w:r>
      <w:r w:rsidRPr="00570B47">
        <w:rPr>
          <w:lang w:val="ru-RU"/>
        </w:rPr>
        <w:t xml:space="preserve"> проведения экспертно-аналитического мероприятия (или выписка из программы);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Форма уведомления о проведении экспертно-аналитического</w:t>
      </w:r>
      <w:r w:rsidR="00E93FA4">
        <w:rPr>
          <w:lang w:val="ru-RU"/>
        </w:rPr>
        <w:t xml:space="preserve"> </w:t>
      </w:r>
      <w:r w:rsidRPr="00570B47">
        <w:rPr>
          <w:lang w:val="ru-RU"/>
        </w:rPr>
        <w:t xml:space="preserve">мероприятия приведена в </w:t>
      </w:r>
      <w:r w:rsidRPr="00DA51BA">
        <w:rPr>
          <w:lang w:val="ru-RU"/>
        </w:rPr>
        <w:t xml:space="preserve">приложении </w:t>
      </w:r>
      <w:r w:rsidR="00DA51BA" w:rsidRPr="00DA51BA">
        <w:rPr>
          <w:lang w:val="ru-RU"/>
        </w:rPr>
        <w:t>5</w:t>
      </w:r>
      <w:r w:rsidRPr="00DA51BA">
        <w:rPr>
          <w:lang w:val="ru-RU"/>
        </w:rPr>
        <w:t xml:space="preserve"> к Стандарту.</w:t>
      </w:r>
    </w:p>
    <w:p w:rsidR="005E0ADE" w:rsidRPr="00570B47" w:rsidRDefault="005E0ADE" w:rsidP="004176C8">
      <w:pPr>
        <w:pStyle w:val="a3"/>
        <w:spacing w:line="276" w:lineRule="auto"/>
        <w:ind w:firstLine="709"/>
        <w:jc w:val="both"/>
        <w:rPr>
          <w:lang w:val="ru-RU"/>
        </w:rPr>
      </w:pPr>
    </w:p>
    <w:p w:rsidR="006E6C13" w:rsidRDefault="006E6C13" w:rsidP="004176C8">
      <w:pPr>
        <w:pStyle w:val="a3"/>
        <w:spacing w:line="276" w:lineRule="auto"/>
        <w:ind w:firstLine="709"/>
        <w:jc w:val="center"/>
        <w:rPr>
          <w:b/>
          <w:lang w:val="ru-RU"/>
        </w:rPr>
      </w:pPr>
      <w:r w:rsidRPr="00570B47">
        <w:rPr>
          <w:b/>
          <w:lang w:val="ru-RU"/>
        </w:rPr>
        <w:lastRenderedPageBreak/>
        <w:t>5. Основной этап экспертно-аналитического мероприятия</w:t>
      </w:r>
    </w:p>
    <w:p w:rsidR="005E0ADE" w:rsidRPr="00570B47" w:rsidRDefault="005E0ADE" w:rsidP="004176C8">
      <w:pPr>
        <w:pStyle w:val="a3"/>
        <w:spacing w:line="276" w:lineRule="auto"/>
        <w:ind w:firstLine="709"/>
        <w:jc w:val="center"/>
        <w:rPr>
          <w:b/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>
        <w:rPr>
          <w:sz w:val="28"/>
          <w:szCs w:val="28"/>
          <w:lang w:val="ru-RU"/>
        </w:rPr>
        <w:t>КС</w:t>
      </w:r>
      <w:r w:rsidR="00E93FA4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</w:t>
      </w:r>
      <w:r>
        <w:rPr>
          <w:sz w:val="28"/>
          <w:szCs w:val="28"/>
          <w:lang w:val="ru-RU"/>
        </w:rPr>
        <w:t>я в программе</w:t>
      </w:r>
      <w:r w:rsidRPr="00570B47">
        <w:rPr>
          <w:sz w:val="28"/>
          <w:szCs w:val="28"/>
          <w:lang w:val="ru-RU"/>
        </w:rPr>
        <w:t xml:space="preserve"> его проведения. 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если предусмотрен выход (выезд) на объекты экспертно-аналитического мероприятия, получение фактических данных и информации осуществляется по запросам </w:t>
      </w:r>
      <w:r>
        <w:rPr>
          <w:sz w:val="28"/>
          <w:szCs w:val="28"/>
          <w:lang w:val="ru-RU"/>
        </w:rPr>
        <w:t>КС</w:t>
      </w:r>
      <w:r w:rsidR="00E93FA4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и (или) непосредственно по месту расположения объектов экспертно-аналитического мероприятия.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lang w:val="ru-RU"/>
        </w:rPr>
        <w:t>5.</w:t>
      </w:r>
      <w:r w:rsidR="004176C8">
        <w:rPr>
          <w:sz w:val="28"/>
          <w:lang w:val="ru-RU"/>
        </w:rPr>
        <w:t>2</w:t>
      </w:r>
      <w:r w:rsidRPr="00570B47">
        <w:rPr>
          <w:sz w:val="28"/>
          <w:lang w:val="ru-RU"/>
        </w:rPr>
        <w:t>. </w:t>
      </w:r>
      <w:proofErr w:type="gramStart"/>
      <w:r w:rsidRPr="00570B47">
        <w:rPr>
          <w:sz w:val="28"/>
          <w:lang w:val="ru-RU"/>
        </w:rPr>
        <w:t>В случаях непредставления</w:t>
      </w:r>
      <w:r>
        <w:rPr>
          <w:sz w:val="28"/>
          <w:lang w:val="ru-RU"/>
        </w:rPr>
        <w:t xml:space="preserve"> или несвоевременного пред</w:t>
      </w:r>
      <w:r w:rsidRPr="00570B47">
        <w:rPr>
          <w:sz w:val="28"/>
          <w:lang w:val="ru-RU"/>
        </w:rPr>
        <w:t>ставления документов и материалов, запрошенных при проведении экспертно-аналитического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объеме)</w:t>
      </w:r>
      <w:r>
        <w:rPr>
          <w:sz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или их представление не в полном объеме или представление недостоверных информации, документов и материалов,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руководитель группы инспекторов в устном порядке (по телефону) или лично (при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570B47">
        <w:rPr>
          <w:spacing w:val="-1"/>
          <w:sz w:val="28"/>
          <w:szCs w:val="28"/>
          <w:lang w:val="ru-RU"/>
        </w:rPr>
        <w:t>сборе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фактических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месту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расположения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объекта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) доводит до сведения руководителя или иного ответственного должностного лица объекта экспертно-аналитического мероприятия содержание статей 8,13,14 и 15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части 1 статьи 19.4, статьей 19.4.1 и 19.7 Кодекса Российской Федерации об административных правонарушениях,</w:t>
      </w:r>
      <w:r>
        <w:rPr>
          <w:sz w:val="28"/>
          <w:szCs w:val="28"/>
          <w:lang w:val="ru-RU"/>
        </w:rPr>
        <w:t xml:space="preserve"> статьей</w:t>
      </w:r>
      <w:proofErr w:type="gramEnd"/>
      <w:r>
        <w:rPr>
          <w:sz w:val="28"/>
          <w:szCs w:val="28"/>
          <w:lang w:val="ru-RU"/>
        </w:rPr>
        <w:t xml:space="preserve"> 1</w:t>
      </w:r>
      <w:r w:rsidR="00E93FA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1</w:t>
      </w:r>
      <w:r w:rsidR="00E93FA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Положения о КС</w:t>
      </w:r>
      <w:r w:rsidR="00E93FA4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и оформляет акт </w:t>
      </w:r>
      <w:r w:rsidRPr="00271EEF">
        <w:rPr>
          <w:spacing w:val="-2"/>
          <w:sz w:val="28"/>
          <w:szCs w:val="28"/>
          <w:lang w:val="ru-RU"/>
        </w:rPr>
        <w:t>по факт</w:t>
      </w:r>
      <w:r w:rsidRPr="00570B47">
        <w:rPr>
          <w:spacing w:val="-2"/>
          <w:sz w:val="28"/>
          <w:szCs w:val="28"/>
          <w:lang w:val="ru-RU"/>
        </w:rPr>
        <w:t xml:space="preserve">у создания препятствий инспекторам и иным сотрудникам </w:t>
      </w:r>
      <w:r>
        <w:rPr>
          <w:spacing w:val="-2"/>
          <w:sz w:val="28"/>
          <w:szCs w:val="28"/>
          <w:lang w:val="ru-RU"/>
        </w:rPr>
        <w:t>КС</w:t>
      </w:r>
      <w:r w:rsidR="00E93FA4">
        <w:rPr>
          <w:spacing w:val="-2"/>
          <w:sz w:val="28"/>
          <w:szCs w:val="28"/>
          <w:lang w:val="ru-RU"/>
        </w:rPr>
        <w:t>О</w:t>
      </w:r>
      <w:r w:rsidRPr="00570B47">
        <w:rPr>
          <w:spacing w:val="-2"/>
          <w:sz w:val="28"/>
          <w:szCs w:val="28"/>
          <w:lang w:val="ru-RU"/>
        </w:rPr>
        <w:t xml:space="preserve"> для проведения экспертно-аналитического мероприятия</w:t>
      </w:r>
      <w:r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(далее </w:t>
      </w:r>
      <w:r w:rsidRPr="00570B47">
        <w:rPr>
          <w:bCs/>
          <w:sz w:val="28"/>
          <w:szCs w:val="28"/>
          <w:lang w:val="ru-RU"/>
        </w:rPr>
        <w:t xml:space="preserve">– </w:t>
      </w:r>
      <w:r w:rsidRPr="00570B47">
        <w:rPr>
          <w:sz w:val="28"/>
          <w:szCs w:val="28"/>
          <w:lang w:val="ru-RU"/>
        </w:rPr>
        <w:t>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Данный акт составляется также в случаях отказа должностных лиц объекта экспертно-аналитического</w:t>
      </w:r>
      <w:r w:rsidR="005A496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мероприятия в допуске инспекторов и иных сотрудников </w:t>
      </w:r>
      <w:r>
        <w:rPr>
          <w:sz w:val="28"/>
          <w:szCs w:val="28"/>
          <w:lang w:val="ru-RU"/>
        </w:rPr>
        <w:t>КС</w:t>
      </w:r>
      <w:r w:rsidR="00E93FA4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</w:t>
      </w:r>
      <w:r w:rsidRPr="00570B47">
        <w:rPr>
          <w:sz w:val="28"/>
          <w:szCs w:val="28"/>
          <w:lang w:val="ru-RU"/>
        </w:rPr>
        <w:lastRenderedPageBreak/>
        <w:t>аналитического мероприятия от создания условий для работы инспекторов и иных участников экспертно-аналитического мероприятия.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Форма </w:t>
      </w:r>
      <w:r w:rsidRPr="00DA51BA">
        <w:rPr>
          <w:sz w:val="28"/>
          <w:szCs w:val="28"/>
          <w:lang w:val="ru-RU"/>
        </w:rPr>
        <w:t xml:space="preserve">акта </w:t>
      </w:r>
      <w:r w:rsidRPr="00570B47">
        <w:rPr>
          <w:sz w:val="28"/>
          <w:szCs w:val="28"/>
          <w:lang w:val="ru-RU"/>
        </w:rPr>
        <w:t xml:space="preserve">приведена в </w:t>
      </w:r>
      <w:r w:rsidRPr="003D7B85">
        <w:rPr>
          <w:sz w:val="28"/>
          <w:szCs w:val="28"/>
          <w:lang w:val="ru-RU"/>
        </w:rPr>
        <w:t>приложении</w:t>
      </w:r>
      <w:r w:rsidR="005A496A" w:rsidRPr="003D7B85">
        <w:rPr>
          <w:sz w:val="28"/>
          <w:szCs w:val="28"/>
          <w:lang w:val="ru-RU"/>
        </w:rPr>
        <w:t xml:space="preserve"> </w:t>
      </w:r>
      <w:r w:rsidR="00DA51BA" w:rsidRPr="003D7B85">
        <w:rPr>
          <w:sz w:val="28"/>
          <w:szCs w:val="28"/>
          <w:lang w:val="ru-RU"/>
        </w:rPr>
        <w:t>6</w:t>
      </w:r>
      <w:r w:rsidRPr="003D7B85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</w:t>
      </w:r>
      <w:r w:rsidR="004176C8">
        <w:rPr>
          <w:spacing w:val="-1"/>
          <w:sz w:val="28"/>
          <w:szCs w:val="28"/>
          <w:lang w:val="ru-RU"/>
        </w:rPr>
        <w:t>3</w:t>
      </w:r>
      <w:r w:rsidRPr="00570B47">
        <w:rPr>
          <w:spacing w:val="-1"/>
          <w:sz w:val="28"/>
          <w:szCs w:val="28"/>
          <w:lang w:val="ru-RU"/>
        </w:rPr>
        <w:t>. </w:t>
      </w:r>
      <w:proofErr w:type="gramStart"/>
      <w:r w:rsidRPr="00570B47">
        <w:rPr>
          <w:sz w:val="28"/>
          <w:szCs w:val="28"/>
          <w:lang w:val="ru-RU"/>
        </w:rPr>
        <w:t>О фактах</w:t>
      </w:r>
      <w:r>
        <w:rPr>
          <w:sz w:val="28"/>
          <w:szCs w:val="28"/>
          <w:lang w:val="ru-RU"/>
        </w:rPr>
        <w:t xml:space="preserve"> непред</w:t>
      </w:r>
      <w:r w:rsidRPr="00570B47">
        <w:rPr>
          <w:sz w:val="28"/>
          <w:szCs w:val="28"/>
          <w:lang w:val="ru-RU"/>
        </w:rPr>
        <w:t>став</w:t>
      </w:r>
      <w:r>
        <w:rPr>
          <w:sz w:val="28"/>
          <w:szCs w:val="28"/>
          <w:lang w:val="ru-RU"/>
        </w:rPr>
        <w:t>ления или несвоевременного пред</w:t>
      </w:r>
      <w:r w:rsidRPr="00570B47">
        <w:rPr>
          <w:sz w:val="28"/>
          <w:szCs w:val="28"/>
          <w:lang w:val="ru-RU"/>
        </w:rPr>
        <w:t>ставления документов и материалов, запрошенных при проведении экспертно-аналитического</w:t>
      </w:r>
      <w:r w:rsidR="00C267E1">
        <w:rPr>
          <w:sz w:val="28"/>
          <w:szCs w:val="28"/>
          <w:lang w:val="ru-RU"/>
        </w:rPr>
        <w:t xml:space="preserve"> </w:t>
      </w:r>
      <w:r w:rsidR="00C267E1" w:rsidRPr="00DA51BA">
        <w:rPr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 xml:space="preserve">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</w:t>
      </w:r>
      <w:r>
        <w:rPr>
          <w:sz w:val="28"/>
          <w:szCs w:val="28"/>
          <w:lang w:val="ru-RU"/>
        </w:rPr>
        <w:t>КС</w:t>
      </w:r>
      <w:r w:rsidR="00E93FA4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создания условий для работы инспекторов и иных участников экспертно-аналитического мероприятия</w:t>
      </w:r>
      <w:proofErr w:type="gramEnd"/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инспектор информирует руководителя экспертно-аналитического мероприятия, </w:t>
      </w:r>
      <w:r w:rsidRPr="00DA51BA">
        <w:rPr>
          <w:sz w:val="28"/>
          <w:szCs w:val="28"/>
          <w:lang w:val="ru-RU"/>
        </w:rPr>
        <w:t>либо</w:t>
      </w:r>
      <w:r w:rsidR="00DA51BA" w:rsidRPr="00DA51BA">
        <w:rPr>
          <w:sz w:val="28"/>
          <w:szCs w:val="28"/>
          <w:lang w:val="ru-RU"/>
        </w:rPr>
        <w:t xml:space="preserve"> </w:t>
      </w:r>
      <w:r w:rsidR="00051E23" w:rsidRPr="00DA51BA">
        <w:rPr>
          <w:sz w:val="28"/>
          <w:szCs w:val="28"/>
          <w:lang w:val="ru-RU"/>
        </w:rPr>
        <w:t>сотрудника</w:t>
      </w:r>
      <w:r w:rsidRPr="00570B47">
        <w:rPr>
          <w:sz w:val="28"/>
          <w:szCs w:val="28"/>
          <w:lang w:val="ru-RU"/>
        </w:rPr>
        <w:t xml:space="preserve"> ответственного за общую организацию </w:t>
      </w:r>
      <w:r w:rsidRPr="00570B47">
        <w:rPr>
          <w:sz w:val="28"/>
          <w:lang w:val="ru-RU"/>
        </w:rPr>
        <w:t>экспертно-аналитического мероприятия.</w:t>
      </w:r>
    </w:p>
    <w:p w:rsidR="006E6C13" w:rsidRPr="00570B47" w:rsidRDefault="00051E2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Сотрудник,</w:t>
      </w:r>
      <w:r w:rsidR="00C267E1">
        <w:rPr>
          <w:sz w:val="28"/>
          <w:szCs w:val="28"/>
          <w:lang w:val="ru-RU"/>
        </w:rPr>
        <w:t xml:space="preserve"> </w:t>
      </w:r>
      <w:r w:rsidR="006E6C13" w:rsidRPr="00C267E1">
        <w:rPr>
          <w:sz w:val="28"/>
          <w:szCs w:val="28"/>
          <w:lang w:val="ru-RU"/>
        </w:rPr>
        <w:t xml:space="preserve">ответственный за общую организацию </w:t>
      </w:r>
      <w:r w:rsidR="006E6C13" w:rsidRPr="00C267E1">
        <w:rPr>
          <w:sz w:val="28"/>
          <w:lang w:val="ru-RU"/>
        </w:rPr>
        <w:t>экспертно-аналитического</w:t>
      </w:r>
      <w:r w:rsidR="006E6C13" w:rsidRPr="00570B47">
        <w:rPr>
          <w:sz w:val="28"/>
          <w:lang w:val="ru-RU"/>
        </w:rPr>
        <w:t xml:space="preserve"> мероприятия</w:t>
      </w:r>
      <w:r w:rsidR="006E6C13" w:rsidRPr="00570B47">
        <w:rPr>
          <w:sz w:val="28"/>
          <w:szCs w:val="28"/>
          <w:lang w:val="ru-RU"/>
        </w:rPr>
        <w:t xml:space="preserve">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Pr="00271EEF">
        <w:rPr>
          <w:spacing w:val="-2"/>
          <w:sz w:val="28"/>
          <w:szCs w:val="28"/>
          <w:lang w:val="ru-RU"/>
        </w:rPr>
        <w:t xml:space="preserve">по фактам </w:t>
      </w:r>
      <w:r w:rsidRPr="00570B47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Pr="00570B47">
        <w:rPr>
          <w:sz w:val="28"/>
          <w:szCs w:val="28"/>
          <w:lang w:val="ru-RU"/>
        </w:rPr>
        <w:t xml:space="preserve"> или по фактам </w:t>
      </w:r>
      <w:r w:rsidRPr="00570B47">
        <w:rPr>
          <w:sz w:val="28"/>
          <w:lang w:val="ru-RU"/>
        </w:rPr>
        <w:t xml:space="preserve">создания препятствий инспекторам и иным сотрудникам </w:t>
      </w:r>
      <w:r>
        <w:rPr>
          <w:sz w:val="28"/>
          <w:lang w:val="ru-RU"/>
        </w:rPr>
        <w:t>КС</w:t>
      </w:r>
      <w:r w:rsidR="00E93FA4">
        <w:rPr>
          <w:sz w:val="28"/>
          <w:lang w:val="ru-RU"/>
        </w:rPr>
        <w:t>О</w:t>
      </w:r>
      <w:r w:rsidRPr="00570B47">
        <w:rPr>
          <w:sz w:val="28"/>
          <w:lang w:val="ru-RU"/>
        </w:rPr>
        <w:t xml:space="preserve"> для проведения экспертно-</w:t>
      </w:r>
      <w:r w:rsidRPr="00570B47">
        <w:rPr>
          <w:bCs/>
          <w:sz w:val="28"/>
          <w:szCs w:val="28"/>
          <w:lang w:val="ru-RU"/>
        </w:rPr>
        <w:t>аналитического мероприятия</w:t>
      </w:r>
      <w:r w:rsidRPr="00570B47">
        <w:rPr>
          <w:sz w:val="28"/>
          <w:szCs w:val="28"/>
          <w:lang w:val="ru-RU"/>
        </w:rPr>
        <w:t>, противоправные действия,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не устранены, </w:t>
      </w:r>
      <w:r w:rsidR="00051E23" w:rsidRPr="00DA51BA">
        <w:rPr>
          <w:sz w:val="28"/>
          <w:szCs w:val="28"/>
          <w:lang w:val="ru-RU"/>
        </w:rPr>
        <w:t xml:space="preserve">сотрудник </w:t>
      </w:r>
      <w:r w:rsidRPr="00DA51BA">
        <w:rPr>
          <w:sz w:val="28"/>
          <w:szCs w:val="28"/>
          <w:lang w:val="ru-RU"/>
        </w:rPr>
        <w:t>ответственный за</w:t>
      </w:r>
      <w:r w:rsidRPr="00051E23">
        <w:rPr>
          <w:sz w:val="28"/>
          <w:szCs w:val="28"/>
          <w:lang w:val="ru-RU"/>
        </w:rPr>
        <w:t xml:space="preserve"> общую организацию данного мероприятия, информирует об этом Председателя КС</w:t>
      </w:r>
      <w:r w:rsidR="00E93FA4">
        <w:rPr>
          <w:sz w:val="28"/>
          <w:szCs w:val="28"/>
          <w:lang w:val="ru-RU"/>
        </w:rPr>
        <w:t>О</w:t>
      </w:r>
      <w:r w:rsidR="005001BD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5.</w:t>
      </w:r>
      <w:r w:rsidR="004176C8">
        <w:rPr>
          <w:sz w:val="28"/>
          <w:szCs w:val="28"/>
          <w:lang w:val="ru-RU" w:eastAsia="ru-RU"/>
        </w:rPr>
        <w:t>4</w:t>
      </w:r>
      <w:r w:rsidRPr="00570B47">
        <w:rPr>
          <w:sz w:val="28"/>
          <w:szCs w:val="28"/>
          <w:lang w:val="ru-RU" w:eastAsia="ru-RU"/>
        </w:rPr>
        <w:t xml:space="preserve">. Должностное лицо </w:t>
      </w:r>
      <w:r>
        <w:rPr>
          <w:sz w:val="28"/>
          <w:szCs w:val="28"/>
          <w:lang w:val="ru-RU" w:eastAsia="ru-RU"/>
        </w:rPr>
        <w:t>КС</w:t>
      </w:r>
      <w:r w:rsidR="00E93FA4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в соответствии с частью 5 (частью 7) статьи 28.3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выражающихся </w:t>
      </w:r>
      <w:proofErr w:type="gramStart"/>
      <w:r w:rsidRPr="00570B47">
        <w:rPr>
          <w:sz w:val="28"/>
          <w:szCs w:val="28"/>
          <w:lang w:val="ru-RU" w:eastAsia="ru-RU"/>
        </w:rPr>
        <w:t>в</w:t>
      </w:r>
      <w:proofErr w:type="gramEnd"/>
      <w:r w:rsidRPr="00570B47">
        <w:rPr>
          <w:sz w:val="28"/>
          <w:szCs w:val="28"/>
          <w:lang w:val="ru-RU" w:eastAsia="ru-RU"/>
        </w:rPr>
        <w:t>: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>н</w:t>
      </w:r>
      <w:r w:rsidRPr="00570B47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контрольно-счетного органа, связанным с исполнением им своих служебных обязанностей при проведении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  <w:proofErr w:type="gramEnd"/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</w:t>
      </w:r>
      <w:r w:rsidRPr="00570B47">
        <w:rPr>
          <w:sz w:val="28"/>
          <w:szCs w:val="20"/>
          <w:lang w:val="ru-RU" w:eastAsia="ru-RU"/>
        </w:rPr>
        <w:lastRenderedPageBreak/>
        <w:t xml:space="preserve">контрольно-счетного органа по проведению проверки или уклонение от нее (статья 19.4.1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контрольно-счетный орган, </w:t>
      </w:r>
      <w:r w:rsidRPr="00FD332B">
        <w:rPr>
          <w:sz w:val="28"/>
          <w:szCs w:val="28"/>
          <w:lang w:val="ru-RU" w:eastAsia="ru-RU"/>
        </w:rPr>
        <w:t>инспектору</w:t>
      </w:r>
      <w:r w:rsidRPr="00570B47">
        <w:rPr>
          <w:sz w:val="28"/>
          <w:szCs w:val="28"/>
          <w:lang w:val="ru-RU" w:eastAsia="ru-RU"/>
        </w:rPr>
        <w:t xml:space="preserve"> или иному сотруднику контрольно-счетного органа,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Кодекса Российской Федерации об административных правонарушениях).</w:t>
      </w:r>
      <w:proofErr w:type="gramEnd"/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5.</w:t>
      </w:r>
      <w:r w:rsidR="004176C8">
        <w:rPr>
          <w:sz w:val="28"/>
          <w:szCs w:val="28"/>
          <w:lang w:val="ru-RU"/>
        </w:rPr>
        <w:t>5</w:t>
      </w:r>
      <w:r w:rsidRPr="00570B47">
        <w:rPr>
          <w:sz w:val="28"/>
          <w:szCs w:val="28"/>
          <w:lang w:val="ru-RU"/>
        </w:rPr>
        <w:t>. </w:t>
      </w:r>
      <w:proofErr w:type="gramStart"/>
      <w:r w:rsidRPr="00570B47">
        <w:rPr>
          <w:sz w:val="28"/>
          <w:szCs w:val="28"/>
          <w:lang w:val="ru-RU"/>
        </w:rPr>
        <w:t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после изложения материала по вопросам</w:t>
      </w:r>
      <w:proofErr w:type="gramEnd"/>
      <w:r w:rsidRPr="00570B47">
        <w:rPr>
          <w:sz w:val="28"/>
          <w:szCs w:val="28"/>
          <w:lang w:val="ru-RU"/>
        </w:rPr>
        <w:t xml:space="preserve"> мероприятия.</w:t>
      </w:r>
    </w:p>
    <w:p w:rsidR="00E93FA4" w:rsidRDefault="00E93FA4" w:rsidP="004176C8">
      <w:pPr>
        <w:spacing w:line="276" w:lineRule="auto"/>
        <w:ind w:firstLine="709"/>
        <w:jc w:val="both"/>
        <w:outlineLvl w:val="1"/>
        <w:rPr>
          <w:b/>
          <w:bCs/>
          <w:sz w:val="28"/>
          <w:szCs w:val="28"/>
          <w:lang w:val="ru-RU"/>
        </w:rPr>
      </w:pPr>
    </w:p>
    <w:p w:rsidR="006E6C13" w:rsidRDefault="006E6C13" w:rsidP="004176C8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70B47">
        <w:rPr>
          <w:b/>
          <w:bCs/>
          <w:sz w:val="28"/>
          <w:szCs w:val="28"/>
          <w:lang w:val="ru-RU"/>
        </w:rPr>
        <w:t>6.</w:t>
      </w:r>
      <w:r w:rsidRPr="00570B47">
        <w:rPr>
          <w:b/>
          <w:bCs/>
          <w:sz w:val="28"/>
          <w:szCs w:val="28"/>
        </w:rPr>
        <w:t> </w:t>
      </w:r>
      <w:r w:rsidRPr="00570B47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5001BD" w:rsidRPr="00570B47" w:rsidRDefault="005001BD" w:rsidP="004176C8">
      <w:pPr>
        <w:spacing w:line="276" w:lineRule="auto"/>
        <w:ind w:firstLine="709"/>
        <w:jc w:val="center"/>
        <w:outlineLvl w:val="1"/>
        <w:rPr>
          <w:sz w:val="28"/>
          <w:szCs w:val="28"/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6.1.</w:t>
      </w:r>
      <w:r w:rsidRPr="00570B47">
        <w:rPr>
          <w:sz w:val="28"/>
          <w:szCs w:val="28"/>
        </w:rPr>
        <w:t> </w:t>
      </w:r>
      <w:r w:rsidRPr="00570B47">
        <w:rPr>
          <w:sz w:val="28"/>
          <w:szCs w:val="28"/>
          <w:lang w:val="ru-RU"/>
        </w:rPr>
        <w:t>Заключительный этап экспертно-аналитического мероприятия состоит в подготовке Отчета</w:t>
      </w:r>
      <w:r>
        <w:rPr>
          <w:sz w:val="28"/>
          <w:szCs w:val="28"/>
          <w:lang w:val="ru-RU"/>
        </w:rPr>
        <w:t xml:space="preserve"> (заключения)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(далее – 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>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</w:t>
      </w:r>
      <w:r w:rsidRPr="00570B47">
        <w:rPr>
          <w:sz w:val="28"/>
          <w:szCs w:val="28"/>
          <w:lang w:val="ru-RU"/>
        </w:rPr>
        <w:lastRenderedPageBreak/>
        <w:t xml:space="preserve">установленных в </w:t>
      </w:r>
      <w:r w:rsidRPr="00DA51BA">
        <w:rPr>
          <w:sz w:val="28"/>
          <w:szCs w:val="28"/>
          <w:lang w:val="ru-RU"/>
        </w:rPr>
        <w:t>соответствующем договоре на оказание услуг для муниципальных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нужд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Результаты работы внешних экспертов в соответствии с порядком, установленным в контрольно-счетном органе, фиксируются в акте приемки работ (оказанных услуг).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6.3. 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по результатам исследования предмета экспертно-аналитического мероприятия должен содержать: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выводы по каждой цели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 и вопросов;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При необходимости 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может содержать приложения.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Форма отчета </w:t>
      </w:r>
      <w:r>
        <w:rPr>
          <w:sz w:val="28"/>
          <w:szCs w:val="28"/>
          <w:lang w:val="ru-RU"/>
        </w:rPr>
        <w:t>(заключения)</w:t>
      </w:r>
      <w:r w:rsidR="000F7E22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о результатах экспертно-аналитического мероприятия приведена в приложении </w:t>
      </w:r>
      <w:r w:rsidR="003D7B85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6.4. При составлении отчета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 следует руководствоваться следующими требованиями: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отчет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должен включать только информацию и выводы, которые подтверждаются материалами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рабочей документации экспертно-аналитического мероприятия;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выводы в отчете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должны быть аргументированными;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предложения (рекомендации) в отчете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</w:t>
      </w:r>
      <w:r w:rsidRPr="00570B47">
        <w:rPr>
          <w:sz w:val="28"/>
          <w:szCs w:val="28"/>
          <w:lang w:val="ru-RU"/>
        </w:rPr>
        <w:lastRenderedPageBreak/>
        <w:t>четкий адресный характер;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отчете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отчету.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6.5. Отчет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готовится в единственном экземпляре.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Отчет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6.6. </w:t>
      </w:r>
      <w:r w:rsidRPr="00DA51BA">
        <w:rPr>
          <w:sz w:val="28"/>
          <w:szCs w:val="28"/>
          <w:lang w:val="ru-RU"/>
        </w:rPr>
        <w:t xml:space="preserve">Подготовку отчета (заключения) организует </w:t>
      </w:r>
      <w:r w:rsidR="000F7E22" w:rsidRPr="00DA51BA">
        <w:rPr>
          <w:sz w:val="28"/>
          <w:szCs w:val="28"/>
          <w:lang w:val="ru-RU"/>
        </w:rPr>
        <w:t>сотрудник</w:t>
      </w:r>
      <w:r w:rsidRPr="00DA51BA">
        <w:rPr>
          <w:sz w:val="28"/>
          <w:szCs w:val="28"/>
          <w:lang w:val="ru-RU"/>
        </w:rPr>
        <w:t>, ответственный за проведение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мероприятия.</w:t>
      </w:r>
    </w:p>
    <w:p w:rsidR="006E6C13" w:rsidRPr="00DA51BA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7</w:t>
      </w:r>
      <w:r w:rsidRPr="00DA51BA">
        <w:rPr>
          <w:sz w:val="28"/>
          <w:szCs w:val="28"/>
          <w:lang w:val="ru-RU"/>
        </w:rPr>
        <w:t>. Отчет (заключение) подписывается Председателем КС</w:t>
      </w:r>
      <w:r w:rsidR="00E93FA4">
        <w:rPr>
          <w:sz w:val="28"/>
          <w:szCs w:val="28"/>
          <w:lang w:val="ru-RU"/>
        </w:rPr>
        <w:t>О</w:t>
      </w:r>
      <w:r w:rsidRPr="00DA51BA">
        <w:rPr>
          <w:sz w:val="28"/>
          <w:szCs w:val="28"/>
          <w:lang w:val="ru-RU"/>
        </w:rPr>
        <w:t xml:space="preserve">, либо в его отсутствие </w:t>
      </w:r>
      <w:r w:rsidR="00E93FA4">
        <w:rPr>
          <w:sz w:val="28"/>
          <w:szCs w:val="28"/>
          <w:lang w:val="ru-RU"/>
        </w:rPr>
        <w:t>уполномоченным на это должностным лицом КСО</w:t>
      </w:r>
      <w:r w:rsidRPr="00DA51BA">
        <w:rPr>
          <w:sz w:val="28"/>
          <w:szCs w:val="28"/>
          <w:lang w:val="ru-RU"/>
        </w:rPr>
        <w:t>.</w:t>
      </w:r>
    </w:p>
    <w:p w:rsidR="006E6C13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8</w:t>
      </w:r>
      <w:r w:rsidRPr="00DA51BA">
        <w:rPr>
          <w:sz w:val="28"/>
          <w:szCs w:val="28"/>
          <w:lang w:val="ru-RU"/>
        </w:rPr>
        <w:t>. </w:t>
      </w:r>
      <w:r w:rsidR="000F7E22" w:rsidRPr="00DA51BA">
        <w:rPr>
          <w:sz w:val="28"/>
          <w:szCs w:val="28"/>
          <w:lang w:val="ru-RU"/>
        </w:rPr>
        <w:t>Сотрудники</w:t>
      </w:r>
      <w:r w:rsidRPr="00DA51BA">
        <w:rPr>
          <w:sz w:val="28"/>
          <w:szCs w:val="28"/>
          <w:lang w:val="ru-RU"/>
        </w:rPr>
        <w:t>, ответственные за проведение экспертно-аналитического мероприятия, несут ответственность за соответствие отчета (заключения) требованиям Стандарта.</w:t>
      </w:r>
    </w:p>
    <w:p w:rsidR="006E6C13" w:rsidRPr="00DA51BA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9</w:t>
      </w:r>
      <w:r w:rsidRPr="00DA51BA">
        <w:rPr>
          <w:sz w:val="28"/>
          <w:szCs w:val="28"/>
          <w:lang w:val="ru-RU"/>
        </w:rPr>
        <w:t>. О результатах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 </w:t>
      </w:r>
      <w:r>
        <w:rPr>
          <w:sz w:val="28"/>
          <w:szCs w:val="28"/>
          <w:lang w:val="ru-RU"/>
        </w:rPr>
        <w:t>КС</w:t>
      </w:r>
      <w:r w:rsidR="00E93FA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информирует </w:t>
      </w:r>
      <w:r w:rsidR="00500184">
        <w:rPr>
          <w:sz w:val="28"/>
          <w:szCs w:val="28"/>
          <w:lang w:val="ru-RU"/>
        </w:rPr>
        <w:t>Смоленское</w:t>
      </w:r>
      <w:r w:rsidR="00E93FA4">
        <w:rPr>
          <w:sz w:val="28"/>
          <w:szCs w:val="28"/>
          <w:lang w:val="ru-RU"/>
        </w:rPr>
        <w:t xml:space="preserve"> районн</w:t>
      </w:r>
      <w:r w:rsidR="00500184">
        <w:rPr>
          <w:sz w:val="28"/>
          <w:szCs w:val="28"/>
          <w:lang w:val="ru-RU"/>
        </w:rPr>
        <w:t xml:space="preserve">ое </w:t>
      </w:r>
      <w:r>
        <w:rPr>
          <w:sz w:val="28"/>
          <w:szCs w:val="28"/>
          <w:lang w:val="ru-RU"/>
        </w:rPr>
        <w:t>Со</w:t>
      </w:r>
      <w:r w:rsidR="00500184">
        <w:rPr>
          <w:sz w:val="28"/>
          <w:szCs w:val="28"/>
          <w:lang w:val="ru-RU"/>
        </w:rPr>
        <w:t xml:space="preserve">брание </w:t>
      </w:r>
      <w:r>
        <w:rPr>
          <w:sz w:val="28"/>
          <w:szCs w:val="28"/>
          <w:lang w:val="ru-RU"/>
        </w:rPr>
        <w:t>депутатов</w:t>
      </w:r>
      <w:r w:rsidR="007B0A1F">
        <w:rPr>
          <w:sz w:val="28"/>
          <w:szCs w:val="28"/>
          <w:lang w:val="ru-RU"/>
        </w:rPr>
        <w:t xml:space="preserve"> Алтайского края</w:t>
      </w:r>
      <w:r>
        <w:rPr>
          <w:sz w:val="28"/>
          <w:szCs w:val="28"/>
          <w:lang w:val="ru-RU"/>
        </w:rPr>
        <w:t xml:space="preserve"> и Главу </w:t>
      </w:r>
      <w:r w:rsidR="00500184">
        <w:rPr>
          <w:sz w:val="28"/>
          <w:szCs w:val="28"/>
          <w:lang w:val="ru-RU"/>
        </w:rPr>
        <w:t xml:space="preserve">Смоленского </w:t>
      </w:r>
      <w:r w:rsidR="007B0A1F">
        <w:rPr>
          <w:sz w:val="28"/>
          <w:szCs w:val="28"/>
          <w:lang w:val="ru-RU"/>
        </w:rPr>
        <w:t>района</w:t>
      </w:r>
      <w:r w:rsidR="00500184">
        <w:rPr>
          <w:sz w:val="28"/>
          <w:szCs w:val="28"/>
          <w:lang w:val="ru-RU"/>
        </w:rPr>
        <w:t xml:space="preserve"> пу</w:t>
      </w:r>
      <w:r w:rsidRPr="00570B47">
        <w:rPr>
          <w:sz w:val="28"/>
          <w:szCs w:val="28"/>
          <w:lang w:val="ru-RU"/>
        </w:rPr>
        <w:t xml:space="preserve">тём направления отчёта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о проведении экспертно-аналитического </w:t>
      </w:r>
      <w:r w:rsidRPr="00DA51BA">
        <w:rPr>
          <w:sz w:val="28"/>
          <w:szCs w:val="28"/>
          <w:lang w:val="ru-RU"/>
        </w:rPr>
        <w:t xml:space="preserve">мероприятия. </w:t>
      </w:r>
    </w:p>
    <w:p w:rsidR="006E6C13" w:rsidRPr="00DA51BA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 xml:space="preserve">В </w:t>
      </w:r>
      <w:r w:rsidR="000F7E22" w:rsidRPr="00DA51BA">
        <w:rPr>
          <w:sz w:val="28"/>
          <w:szCs w:val="28"/>
          <w:lang w:val="ru-RU"/>
        </w:rPr>
        <w:t>случае необходимости</w:t>
      </w:r>
      <w:r w:rsidR="00DA51BA" w:rsidRPr="00DA51BA">
        <w:rPr>
          <w:sz w:val="28"/>
          <w:szCs w:val="28"/>
          <w:lang w:val="ru-RU"/>
        </w:rPr>
        <w:t xml:space="preserve"> в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сопроводительном письме кратко излагаются основные результаты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500184">
        <w:rPr>
          <w:sz w:val="28"/>
          <w:szCs w:val="28"/>
          <w:lang w:val="ru-RU"/>
        </w:rPr>
        <w:t xml:space="preserve">Смоленский </w:t>
      </w:r>
      <w:r w:rsidR="007B0A1F">
        <w:rPr>
          <w:sz w:val="28"/>
          <w:szCs w:val="28"/>
          <w:lang w:val="ru-RU"/>
        </w:rPr>
        <w:t>район Алтайского края</w:t>
      </w:r>
      <w:r w:rsidRPr="00570B47">
        <w:rPr>
          <w:sz w:val="28"/>
          <w:szCs w:val="28"/>
          <w:lang w:val="ru-RU"/>
        </w:rPr>
        <w:t xml:space="preserve"> содержание сопроводительного письма должно содержать соответствующие предложения.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0</w:t>
      </w:r>
      <w:r w:rsidRPr="00570B47">
        <w:rPr>
          <w:sz w:val="28"/>
          <w:szCs w:val="28"/>
          <w:lang w:val="ru-RU"/>
        </w:rPr>
        <w:t xml:space="preserve">. Информация о результатах проведенного экспертно-аналитического мероприятия размещается на официальном </w:t>
      </w:r>
      <w:r w:rsidR="007B0A1F" w:rsidRPr="007B0A1F">
        <w:rPr>
          <w:sz w:val="28"/>
          <w:szCs w:val="28"/>
          <w:lang w:val="ru-RU" w:eastAsia="ru-RU"/>
        </w:rPr>
        <w:t xml:space="preserve">сайте органов местного самоуправления муниципального образования </w:t>
      </w:r>
      <w:r w:rsidR="00500184">
        <w:rPr>
          <w:sz w:val="28"/>
          <w:szCs w:val="28"/>
          <w:lang w:val="ru-RU" w:eastAsia="ru-RU"/>
        </w:rPr>
        <w:t xml:space="preserve">Смоленский </w:t>
      </w:r>
      <w:r w:rsidR="007B0A1F" w:rsidRPr="007B0A1F">
        <w:rPr>
          <w:sz w:val="28"/>
          <w:szCs w:val="28"/>
          <w:lang w:val="ru-RU" w:eastAsia="ru-RU"/>
        </w:rPr>
        <w:t>район Алтайского края в информационно-телекоммуникационной сети «Интернет»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1</w:t>
      </w:r>
      <w:r w:rsidRPr="00570B47">
        <w:rPr>
          <w:sz w:val="28"/>
          <w:szCs w:val="28"/>
          <w:lang w:val="ru-RU"/>
        </w:rPr>
        <w:t xml:space="preserve">. При необходимости доведения итогов экспертно-аналитического мероприятия до руководителей соответствующих органов местного самоуправления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r w:rsidR="00500184">
        <w:rPr>
          <w:sz w:val="28"/>
          <w:szCs w:val="28"/>
          <w:lang w:val="ru-RU"/>
        </w:rPr>
        <w:t xml:space="preserve">Смоленский </w:t>
      </w:r>
      <w:r w:rsidR="007B0A1F">
        <w:rPr>
          <w:sz w:val="28"/>
          <w:szCs w:val="28"/>
          <w:lang w:val="ru-RU"/>
        </w:rPr>
        <w:t xml:space="preserve">район Алтайского </w:t>
      </w:r>
      <w:r w:rsidR="007B0A1F">
        <w:rPr>
          <w:sz w:val="28"/>
          <w:szCs w:val="28"/>
          <w:lang w:val="ru-RU"/>
        </w:rPr>
        <w:lastRenderedPageBreak/>
        <w:t>края</w:t>
      </w:r>
      <w:r w:rsidRPr="00570B47">
        <w:rPr>
          <w:sz w:val="28"/>
          <w:szCs w:val="28"/>
          <w:lang w:val="ru-RU"/>
        </w:rPr>
        <w:t xml:space="preserve"> им направляются информационные письма о результатах проведенного экспертно-аналитического мероприятия.</w:t>
      </w:r>
    </w:p>
    <w:p w:rsidR="006E6C13" w:rsidRPr="00DA51BA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Информационное письмо при необходимости может содержать просьбу </w:t>
      </w:r>
      <w:r w:rsidRPr="00DA51BA">
        <w:rPr>
          <w:sz w:val="28"/>
          <w:szCs w:val="28"/>
          <w:lang w:val="ru-RU"/>
        </w:rPr>
        <w:t>проинформировать КС</w:t>
      </w:r>
      <w:r w:rsidR="007B0A1F">
        <w:rPr>
          <w:sz w:val="28"/>
          <w:szCs w:val="28"/>
          <w:lang w:val="ru-RU"/>
        </w:rPr>
        <w:t>О</w:t>
      </w:r>
      <w:r w:rsidRPr="00DA51BA">
        <w:rPr>
          <w:sz w:val="28"/>
          <w:szCs w:val="28"/>
          <w:lang w:val="ru-RU"/>
        </w:rPr>
        <w:t xml:space="preserve"> о результатах его рассмотрения. </w:t>
      </w:r>
    </w:p>
    <w:p w:rsidR="006E6C13" w:rsidRPr="00DA51BA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6.1</w:t>
      </w:r>
      <w:r w:rsidR="00DA51BA" w:rsidRPr="00DA51BA">
        <w:rPr>
          <w:sz w:val="28"/>
          <w:szCs w:val="28"/>
          <w:lang w:val="ru-RU"/>
        </w:rPr>
        <w:t>2</w:t>
      </w:r>
      <w:r w:rsidRPr="00DA51BA">
        <w:rPr>
          <w:sz w:val="28"/>
          <w:szCs w:val="28"/>
          <w:lang w:val="ru-RU"/>
        </w:rPr>
        <w:t>. Результаты экспертно-аналитических мероприятий включаются в ежегодный отчет о деятельности КС</w:t>
      </w:r>
      <w:r w:rsidR="007B0A1F">
        <w:rPr>
          <w:sz w:val="28"/>
          <w:szCs w:val="28"/>
          <w:lang w:val="ru-RU"/>
        </w:rPr>
        <w:t>О</w:t>
      </w:r>
      <w:r w:rsidRPr="00DA51BA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7B0A1F">
        <w:rPr>
          <w:sz w:val="28"/>
          <w:szCs w:val="28"/>
          <w:lang w:val="ru-RU"/>
        </w:rPr>
        <w:t>3</w:t>
      </w:r>
      <w:r w:rsidRPr="00570B47">
        <w:rPr>
          <w:sz w:val="28"/>
          <w:szCs w:val="28"/>
          <w:lang w:val="ru-RU"/>
        </w:rPr>
        <w:t>. По всем экспертно-аналитическим мероприятиям, по результатам которых выявлены факты</w:t>
      </w:r>
      <w:r w:rsidR="00574080">
        <w:rPr>
          <w:sz w:val="28"/>
          <w:szCs w:val="28"/>
          <w:lang w:val="ru-RU"/>
        </w:rPr>
        <w:t>,</w:t>
      </w:r>
      <w:r w:rsidRPr="00570B47">
        <w:rPr>
          <w:sz w:val="28"/>
          <w:szCs w:val="28"/>
          <w:lang w:val="ru-RU"/>
        </w:rPr>
        <w:t xml:space="preserve"> в которых усматриваются признаки преступлений или коррупционных правонарушений, </w:t>
      </w:r>
      <w:r>
        <w:rPr>
          <w:sz w:val="28"/>
          <w:szCs w:val="28"/>
          <w:lang w:val="ru-RU"/>
        </w:rPr>
        <w:t>КС</w:t>
      </w:r>
      <w:r w:rsidR="007B0A1F">
        <w:rPr>
          <w:sz w:val="28"/>
          <w:szCs w:val="28"/>
          <w:lang w:val="ru-RU"/>
        </w:rPr>
        <w:t>О</w:t>
      </w:r>
      <w:r w:rsidRPr="00570B47">
        <w:rPr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6E6C13" w:rsidRDefault="006E6C13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p w:rsidR="00500184" w:rsidRDefault="00500184" w:rsidP="008741A5">
      <w:pPr>
        <w:pStyle w:val="a3"/>
        <w:rPr>
          <w:lang w:val="ru-RU"/>
        </w:rPr>
      </w:pPr>
    </w:p>
    <w:p w:rsidR="00500184" w:rsidRDefault="00500184" w:rsidP="008741A5">
      <w:pPr>
        <w:pStyle w:val="a3"/>
        <w:rPr>
          <w:lang w:val="ru-RU"/>
        </w:rPr>
      </w:pPr>
    </w:p>
    <w:p w:rsidR="00500184" w:rsidRDefault="00500184" w:rsidP="008741A5">
      <w:pPr>
        <w:pStyle w:val="a3"/>
        <w:rPr>
          <w:lang w:val="ru-RU"/>
        </w:rPr>
      </w:pPr>
    </w:p>
    <w:p w:rsidR="00500184" w:rsidRDefault="00500184" w:rsidP="008741A5">
      <w:pPr>
        <w:pStyle w:val="a3"/>
        <w:rPr>
          <w:lang w:val="ru-RU"/>
        </w:rPr>
      </w:pPr>
    </w:p>
    <w:p w:rsidR="004176C8" w:rsidRDefault="004176C8" w:rsidP="008741A5">
      <w:pPr>
        <w:pStyle w:val="a3"/>
        <w:rPr>
          <w:lang w:val="ru-RU"/>
        </w:rPr>
      </w:pPr>
    </w:p>
    <w:tbl>
      <w:tblPr>
        <w:tblW w:w="10798" w:type="dxa"/>
        <w:tblLook w:val="00A0"/>
      </w:tblPr>
      <w:tblGrid>
        <w:gridCol w:w="250"/>
        <w:gridCol w:w="9639"/>
        <w:gridCol w:w="909"/>
      </w:tblGrid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743581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43581">
              <w:rPr>
                <w:b/>
                <w:sz w:val="28"/>
                <w:szCs w:val="28"/>
                <w:lang w:val="ru-RU" w:eastAsia="ru-RU"/>
              </w:rPr>
              <w:t>Приложения</w:t>
            </w:r>
            <w:r w:rsidRPr="00EE70F0">
              <w:rPr>
                <w:b/>
                <w:sz w:val="28"/>
                <w:szCs w:val="28"/>
                <w:lang w:val="ru-RU" w:eastAsia="ru-RU"/>
              </w:rPr>
              <w:t>:</w:t>
            </w:r>
          </w:p>
          <w:p w:rsidR="00743581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1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Форма запроса </w:t>
            </w:r>
            <w:r w:rsidR="00500184">
              <w:rPr>
                <w:sz w:val="28"/>
                <w:szCs w:val="28"/>
                <w:lang w:val="ru-RU" w:eastAsia="ru-RU"/>
              </w:rPr>
              <w:t>к</w:t>
            </w:r>
            <w:r w:rsidRPr="000B379E">
              <w:rPr>
                <w:sz w:val="28"/>
                <w:szCs w:val="28"/>
                <w:lang w:val="ru-RU" w:eastAsia="ru-RU"/>
              </w:rPr>
              <w:t>онтрольно-сч</w:t>
            </w:r>
            <w:r w:rsidR="00500184">
              <w:rPr>
                <w:sz w:val="28"/>
                <w:szCs w:val="28"/>
                <w:lang w:val="ru-RU" w:eastAsia="ru-RU"/>
              </w:rPr>
              <w:t>ё</w:t>
            </w:r>
            <w:r w:rsidRPr="000B379E">
              <w:rPr>
                <w:sz w:val="28"/>
                <w:szCs w:val="28"/>
                <w:lang w:val="ru-RU" w:eastAsia="ru-RU"/>
              </w:rPr>
              <w:t>тно</w:t>
            </w:r>
            <w:r w:rsidR="00500184">
              <w:rPr>
                <w:sz w:val="28"/>
                <w:szCs w:val="28"/>
                <w:lang w:val="ru-RU" w:eastAsia="ru-RU"/>
              </w:rPr>
              <w:t xml:space="preserve">й палаты Смоленского района </w:t>
            </w:r>
            <w:r>
              <w:rPr>
                <w:sz w:val="28"/>
                <w:szCs w:val="28"/>
                <w:lang w:val="ru-RU" w:eastAsia="ru-RU"/>
              </w:rPr>
              <w:t>Алтайского края</w:t>
            </w:r>
            <w:r w:rsidRPr="000B379E">
              <w:rPr>
                <w:sz w:val="28"/>
                <w:szCs w:val="28"/>
                <w:lang w:val="ru-RU" w:eastAsia="ru-RU"/>
              </w:rPr>
              <w:t xml:space="preserve"> о предоставлении информации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2</w:t>
            </w:r>
          </w:p>
          <w:p w:rsidR="00743581" w:rsidRPr="004176C8" w:rsidRDefault="00743581" w:rsidP="004176C8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программы проведения экспе</w:t>
            </w:r>
            <w:r w:rsidR="004176C8">
              <w:rPr>
                <w:sz w:val="28"/>
                <w:szCs w:val="28"/>
                <w:lang w:val="ru-RU" w:eastAsia="ru-RU"/>
              </w:rPr>
              <w:t>ртно-аналитического мероприятия</w:t>
            </w: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3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рабочего плана проведения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4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распоряжения Председателя контрольно-счетно</w:t>
            </w:r>
            <w:r w:rsidR="00500184">
              <w:rPr>
                <w:sz w:val="28"/>
                <w:szCs w:val="28"/>
                <w:lang w:val="ru-RU" w:eastAsia="ru-RU"/>
              </w:rPr>
              <w:t>й палаты</w:t>
            </w:r>
            <w:r w:rsidRPr="000B379E">
              <w:rPr>
                <w:sz w:val="28"/>
                <w:szCs w:val="28"/>
                <w:lang w:val="ru-RU" w:eastAsia="ru-RU"/>
              </w:rPr>
              <w:t xml:space="preserve"> о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5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уведомления о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6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3B2365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7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отчета</w:t>
            </w:r>
            <w:r>
              <w:rPr>
                <w:sz w:val="28"/>
                <w:szCs w:val="28"/>
                <w:lang w:val="ru-RU" w:eastAsia="ru-RU"/>
              </w:rPr>
              <w:t xml:space="preserve"> (заключения) </w:t>
            </w:r>
            <w:r w:rsidRPr="000B379E">
              <w:rPr>
                <w:sz w:val="28"/>
                <w:szCs w:val="28"/>
                <w:lang w:val="ru-RU" w:eastAsia="ru-RU"/>
              </w:rPr>
              <w:t>о результатах экспертно-аналитического мероприятия</w:t>
            </w: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4080" w:rsidRDefault="00574080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750"/>
        <w:gridCol w:w="2527"/>
      </w:tblGrid>
      <w:tr w:rsidR="006E6C13" w:rsidRPr="00570B47" w:rsidTr="007E4D0E">
        <w:trPr>
          <w:cantSplit/>
          <w:trHeight w:hRule="exact" w:val="723"/>
          <w:jc w:val="center"/>
        </w:trPr>
        <w:tc>
          <w:tcPr>
            <w:tcW w:w="6750" w:type="dxa"/>
          </w:tcPr>
          <w:p w:rsidR="006E6C13" w:rsidRPr="00570B47" w:rsidRDefault="006E6C13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lang w:val="ru-RU"/>
              </w:rPr>
              <w:lastRenderedPageBreak/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</w:tcPr>
          <w:p w:rsidR="006E6C13" w:rsidRPr="00570B47" w:rsidRDefault="006E6C13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1</w:t>
            </w: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4.3.Стандарта)</w:t>
            </w:r>
          </w:p>
        </w:tc>
      </w:tr>
    </w:tbl>
    <w:p w:rsidR="00500184" w:rsidRPr="00500184" w:rsidRDefault="00500184" w:rsidP="00500184">
      <w:pPr>
        <w:jc w:val="center"/>
        <w:rPr>
          <w:b/>
          <w:sz w:val="28"/>
          <w:szCs w:val="28"/>
        </w:rPr>
      </w:pPr>
      <w:r w:rsidRPr="00500184">
        <w:rPr>
          <w:b/>
          <w:sz w:val="28"/>
          <w:szCs w:val="28"/>
        </w:rPr>
        <w:t>КОНТРОЛЬНО-СЧЁТНАЯ ПАЛАТА</w:t>
      </w:r>
    </w:p>
    <w:p w:rsidR="00500184" w:rsidRPr="00500184" w:rsidRDefault="00500184" w:rsidP="00500184">
      <w:pPr>
        <w:jc w:val="center"/>
        <w:rPr>
          <w:b/>
          <w:sz w:val="28"/>
          <w:szCs w:val="28"/>
        </w:rPr>
      </w:pPr>
      <w:r w:rsidRPr="00500184">
        <w:rPr>
          <w:b/>
          <w:sz w:val="28"/>
          <w:szCs w:val="28"/>
        </w:rPr>
        <w:t>СМОЛЕНСКОГО РАЙОНА АЛТАЙСКОГО КРАЯ</w:t>
      </w:r>
    </w:p>
    <w:p w:rsidR="007B0A1F" w:rsidRPr="00850532" w:rsidRDefault="007B0A1F" w:rsidP="007B0A1F">
      <w:pPr>
        <w:pStyle w:val="afd"/>
        <w:jc w:val="left"/>
        <w:rPr>
          <w:b w:val="0"/>
          <w:sz w:val="16"/>
          <w:szCs w:val="16"/>
          <w:lang w:val="ru-RU"/>
        </w:rPr>
      </w:pPr>
    </w:p>
    <w:tbl>
      <w:tblPr>
        <w:tblW w:w="16398" w:type="dxa"/>
        <w:tblLook w:val="01E0"/>
      </w:tblPr>
      <w:tblGrid>
        <w:gridCol w:w="13088"/>
        <w:gridCol w:w="3310"/>
      </w:tblGrid>
      <w:tr w:rsidR="007B0A1F" w:rsidRPr="00500184" w:rsidTr="00EE70F0">
        <w:trPr>
          <w:trHeight w:val="317"/>
        </w:trPr>
        <w:tc>
          <w:tcPr>
            <w:tcW w:w="13088" w:type="dxa"/>
          </w:tcPr>
          <w:p w:rsidR="007B0A1F" w:rsidRDefault="00E03CA6" w:rsidP="00500184">
            <w:pPr>
              <w:pStyle w:val="afd"/>
              <w:ind w:right="-169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                    </w:t>
            </w:r>
            <w:r w:rsidR="00716644">
              <w:rPr>
                <w:b w:val="0"/>
                <w:sz w:val="22"/>
                <w:szCs w:val="22"/>
                <w:lang w:val="ru-RU"/>
              </w:rPr>
              <w:t>659</w:t>
            </w:r>
            <w:r w:rsidR="00500184">
              <w:rPr>
                <w:b w:val="0"/>
                <w:sz w:val="22"/>
                <w:szCs w:val="22"/>
                <w:lang w:val="ru-RU"/>
              </w:rPr>
              <w:t>600</w:t>
            </w:r>
            <w:r w:rsidR="007B0A1F" w:rsidRPr="007B0A1F">
              <w:rPr>
                <w:b w:val="0"/>
                <w:sz w:val="22"/>
                <w:szCs w:val="22"/>
                <w:lang w:val="ru-RU"/>
              </w:rPr>
              <w:t xml:space="preserve">, Алтайский край, </w:t>
            </w:r>
            <w:r w:rsidR="00500184">
              <w:rPr>
                <w:b w:val="0"/>
                <w:sz w:val="22"/>
                <w:szCs w:val="22"/>
                <w:lang w:val="ru-RU"/>
              </w:rPr>
              <w:t>Смоленский</w:t>
            </w:r>
            <w:r w:rsidR="00716644">
              <w:rPr>
                <w:b w:val="0"/>
                <w:sz w:val="22"/>
                <w:szCs w:val="22"/>
                <w:lang w:val="ru-RU"/>
              </w:rPr>
              <w:t xml:space="preserve"> район, с</w:t>
            </w:r>
            <w:proofErr w:type="gramStart"/>
            <w:r w:rsidR="00716644">
              <w:rPr>
                <w:b w:val="0"/>
                <w:sz w:val="22"/>
                <w:szCs w:val="22"/>
                <w:lang w:val="ru-RU"/>
              </w:rPr>
              <w:t>.</w:t>
            </w:r>
            <w:r w:rsidR="00500184">
              <w:rPr>
                <w:b w:val="0"/>
                <w:sz w:val="22"/>
                <w:szCs w:val="22"/>
                <w:lang w:val="ru-RU"/>
              </w:rPr>
              <w:t>С</w:t>
            </w:r>
            <w:proofErr w:type="gramEnd"/>
            <w:r w:rsidR="00500184">
              <w:rPr>
                <w:b w:val="0"/>
                <w:sz w:val="22"/>
                <w:szCs w:val="22"/>
                <w:lang w:val="ru-RU"/>
              </w:rPr>
              <w:t>моленское</w:t>
            </w:r>
            <w:r w:rsidR="00716644">
              <w:rPr>
                <w:b w:val="0"/>
                <w:sz w:val="22"/>
                <w:szCs w:val="22"/>
                <w:lang w:val="ru-RU"/>
              </w:rPr>
              <w:t>, ул.</w:t>
            </w:r>
            <w:r w:rsidR="00500184">
              <w:rPr>
                <w:b w:val="0"/>
                <w:sz w:val="22"/>
                <w:szCs w:val="22"/>
                <w:lang w:val="ru-RU"/>
              </w:rPr>
              <w:t xml:space="preserve"> Титова, 40</w:t>
            </w:r>
          </w:p>
          <w:p w:rsidR="00500184" w:rsidRPr="00500184" w:rsidRDefault="00E03CA6" w:rsidP="00500184">
            <w:pPr>
              <w:pStyle w:val="afd"/>
              <w:ind w:right="-169"/>
              <w:jc w:val="left"/>
              <w:rPr>
                <w:b w:val="0"/>
                <w:sz w:val="22"/>
                <w:szCs w:val="22"/>
              </w:rPr>
            </w:pPr>
            <w:r w:rsidRPr="00E03CA6">
              <w:rPr>
                <w:b w:val="0"/>
              </w:rPr>
              <w:t xml:space="preserve">                                </w:t>
            </w:r>
            <w:r w:rsidR="00500184" w:rsidRPr="00500184">
              <w:rPr>
                <w:b w:val="0"/>
              </w:rPr>
              <w:t xml:space="preserve">E-mail: </w:t>
            </w:r>
            <w:hyperlink r:id="rId8" w:history="1">
              <w:r w:rsidR="00500184" w:rsidRPr="00500184">
                <w:rPr>
                  <w:rStyle w:val="ac"/>
                  <w:b w:val="0"/>
                </w:rPr>
                <w:t>kcosmol@yandex.ru</w:t>
              </w:r>
            </w:hyperlink>
            <w:r w:rsidR="00500184" w:rsidRPr="00500184">
              <w:rPr>
                <w:b w:val="0"/>
              </w:rPr>
              <w:t xml:space="preserve">. </w:t>
            </w:r>
            <w:r w:rsidR="00500184" w:rsidRPr="00500184">
              <w:rPr>
                <w:b w:val="0"/>
                <w:lang w:val="ru-RU"/>
              </w:rPr>
              <w:t>Тел</w:t>
            </w:r>
            <w:r w:rsidR="00500184" w:rsidRPr="00E03CA6">
              <w:rPr>
                <w:b w:val="0"/>
              </w:rPr>
              <w:t>.</w:t>
            </w:r>
            <w:r w:rsidR="00500184" w:rsidRPr="00500184">
              <w:rPr>
                <w:b w:val="0"/>
              </w:rPr>
              <w:t xml:space="preserve">  8 (38536) 22-0-46</w:t>
            </w:r>
          </w:p>
        </w:tc>
        <w:tc>
          <w:tcPr>
            <w:tcW w:w="3310" w:type="dxa"/>
          </w:tcPr>
          <w:p w:rsidR="007B0A1F" w:rsidRPr="00500184" w:rsidRDefault="007B0A1F" w:rsidP="00EE70F0">
            <w:pPr>
              <w:pStyle w:val="afd"/>
              <w:jc w:val="right"/>
              <w:rPr>
                <w:b w:val="0"/>
                <w:sz w:val="22"/>
                <w:szCs w:val="22"/>
                <w:lang w:val="ru-RU"/>
              </w:rPr>
            </w:pPr>
            <w:r w:rsidRPr="00500184">
              <w:rPr>
                <w:b w:val="0"/>
                <w:sz w:val="22"/>
                <w:szCs w:val="22"/>
                <w:lang w:val="ru-RU"/>
              </w:rPr>
              <w:t>факс 8 (496) 441-10-53</w:t>
            </w:r>
          </w:p>
        </w:tc>
      </w:tr>
    </w:tbl>
    <w:p w:rsidR="007B0A1F" w:rsidRPr="00500184" w:rsidRDefault="003359BF" w:rsidP="007B0A1F">
      <w:pPr>
        <w:pStyle w:val="afd"/>
        <w:jc w:val="left"/>
        <w:rPr>
          <w:color w:val="FF0000"/>
          <w:lang w:val="ru-RU"/>
        </w:rPr>
      </w:pPr>
      <w:r w:rsidRPr="003359BF">
        <w:rPr>
          <w:noProof/>
          <w:color w:val="FF0000"/>
          <w:sz w:val="28"/>
          <w:szCs w:val="20"/>
          <w:lang w:val="ru-RU" w:eastAsia="ru-RU"/>
        </w:rPr>
        <w:pict>
          <v:line id="Прямая соединительная линия 3" o:spid="_x0000_s1026" style="position:absolute;flip:y;z-index:251659264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npYh1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7B0A1F" w:rsidRPr="008176A4" w:rsidTr="00EE70F0">
        <w:tc>
          <w:tcPr>
            <w:tcW w:w="4927" w:type="dxa"/>
            <w:shd w:val="clear" w:color="auto" w:fill="auto"/>
          </w:tcPr>
          <w:p w:rsidR="007B0A1F" w:rsidRPr="00500184" w:rsidRDefault="007B0A1F" w:rsidP="00EE70F0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/>
              <w:textAlignment w:val="baseline"/>
              <w:rPr>
                <w:b/>
                <w:sz w:val="20"/>
                <w:szCs w:val="28"/>
                <w:lang w:val="ru-RU"/>
              </w:rPr>
            </w:pPr>
            <w:r w:rsidRPr="00500184">
              <w:rPr>
                <w:b/>
                <w:sz w:val="20"/>
                <w:szCs w:val="28"/>
                <w:lang w:val="ru-RU"/>
              </w:rPr>
              <w:t>_________________</w:t>
            </w:r>
            <w:r w:rsidRPr="00500184">
              <w:rPr>
                <w:sz w:val="20"/>
                <w:szCs w:val="28"/>
                <w:lang w:val="ru-RU"/>
              </w:rPr>
              <w:t>№</w:t>
            </w:r>
            <w:r w:rsidRPr="00500184">
              <w:rPr>
                <w:b/>
                <w:sz w:val="20"/>
                <w:szCs w:val="28"/>
                <w:lang w:val="ru-RU"/>
              </w:rPr>
              <w:t xml:space="preserve">______________ </w:t>
            </w:r>
          </w:p>
          <w:p w:rsidR="007B0A1F" w:rsidRPr="00500184" w:rsidRDefault="007B0A1F" w:rsidP="00EE70F0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0"/>
                <w:szCs w:val="28"/>
                <w:lang w:val="ru-RU"/>
              </w:rPr>
            </w:pPr>
            <w:r w:rsidRPr="00500184">
              <w:rPr>
                <w:b/>
                <w:sz w:val="20"/>
                <w:szCs w:val="28"/>
                <w:lang w:val="ru-RU"/>
              </w:rPr>
              <w:t xml:space="preserve"> </w:t>
            </w:r>
            <w:r w:rsidRPr="00500184">
              <w:rPr>
                <w:sz w:val="20"/>
                <w:szCs w:val="28"/>
                <w:lang w:val="ru-RU"/>
              </w:rPr>
              <w:t xml:space="preserve">На № ___________ от ______________             </w:t>
            </w:r>
          </w:p>
        </w:tc>
        <w:tc>
          <w:tcPr>
            <w:tcW w:w="5246" w:type="dxa"/>
            <w:shd w:val="clear" w:color="auto" w:fill="auto"/>
          </w:tcPr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 w:val="28"/>
                <w:szCs w:val="28"/>
                <w:lang w:val="ru-RU"/>
              </w:rPr>
            </w:pPr>
            <w:r w:rsidRPr="007B0A1F">
              <w:rPr>
                <w:sz w:val="28"/>
                <w:szCs w:val="28"/>
                <w:lang w:val="ru-RU"/>
              </w:rPr>
              <w:t>Должность руководителя</w:t>
            </w:r>
          </w:p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 w:val="28"/>
                <w:szCs w:val="28"/>
                <w:lang w:val="ru-RU"/>
              </w:rPr>
            </w:pPr>
            <w:r w:rsidRPr="007B0A1F">
              <w:rPr>
                <w:sz w:val="28"/>
                <w:szCs w:val="28"/>
                <w:lang w:val="ru-RU"/>
              </w:rPr>
              <w:t>объекта контрольного мероприятия</w:t>
            </w:r>
          </w:p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Cs w:val="28"/>
                <w:lang w:val="ru-RU"/>
              </w:rPr>
            </w:pPr>
            <w:r w:rsidRPr="007B0A1F">
              <w:rPr>
                <w:szCs w:val="28"/>
                <w:lang w:val="ru-RU"/>
              </w:rPr>
              <w:t>_______________________________</w:t>
            </w:r>
          </w:p>
          <w:p w:rsidR="007B0A1F" w:rsidRPr="00EA1EE7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jc w:val="center"/>
              <w:textAlignment w:val="baseline"/>
              <w:rPr>
                <w:sz w:val="16"/>
                <w:szCs w:val="16"/>
              </w:rPr>
            </w:pPr>
            <w:r w:rsidRPr="00EA1EE7">
              <w:rPr>
                <w:sz w:val="16"/>
                <w:szCs w:val="16"/>
              </w:rPr>
              <w:t>(</w:t>
            </w:r>
            <w:proofErr w:type="spellStart"/>
            <w:r w:rsidRPr="00EA1EE7">
              <w:rPr>
                <w:sz w:val="16"/>
                <w:szCs w:val="16"/>
              </w:rPr>
              <w:t>инициалы</w:t>
            </w:r>
            <w:proofErr w:type="spellEnd"/>
            <w:r w:rsidRPr="00EA1EE7">
              <w:rPr>
                <w:sz w:val="16"/>
                <w:szCs w:val="16"/>
              </w:rPr>
              <w:t xml:space="preserve"> и </w:t>
            </w:r>
            <w:proofErr w:type="spellStart"/>
            <w:r w:rsidRPr="00EA1EE7">
              <w:rPr>
                <w:sz w:val="16"/>
                <w:szCs w:val="16"/>
              </w:rPr>
              <w:t>фамилия</w:t>
            </w:r>
            <w:proofErr w:type="spellEnd"/>
            <w:r w:rsidRPr="00EA1EE7">
              <w:rPr>
                <w:sz w:val="16"/>
                <w:szCs w:val="16"/>
              </w:rPr>
              <w:t>)</w:t>
            </w:r>
          </w:p>
          <w:p w:rsidR="007B0A1F" w:rsidRPr="008176A4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</w:p>
        </w:tc>
      </w:tr>
    </w:tbl>
    <w:p w:rsidR="007B0A1F" w:rsidRDefault="007B0A1F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ЗАПРОС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E6C13" w:rsidRPr="001949CF" w:rsidRDefault="006E6C13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gramStart"/>
      <w:r w:rsidRPr="001949CF">
        <w:rPr>
          <w:i/>
          <w:sz w:val="28"/>
          <w:szCs w:val="28"/>
          <w:lang w:val="ru-RU" w:eastAsia="ru-RU"/>
        </w:rPr>
        <w:t>Уважаемый</w:t>
      </w:r>
      <w:proofErr w:type="gramEnd"/>
      <w:r w:rsidR="001949CF" w:rsidRPr="001949CF">
        <w:rPr>
          <w:i/>
          <w:sz w:val="28"/>
          <w:szCs w:val="28"/>
          <w:lang w:val="ru-RU" w:eastAsia="ru-RU"/>
        </w:rPr>
        <w:t xml:space="preserve"> </w:t>
      </w:r>
      <w:r w:rsidR="001949CF" w:rsidRPr="001949CF">
        <w:rPr>
          <w:i/>
          <w:sz w:val="24"/>
          <w:szCs w:val="24"/>
          <w:lang w:val="ru-RU" w:eastAsia="ru-RU"/>
        </w:rPr>
        <w:t>И</w:t>
      </w:r>
      <w:r w:rsidRPr="001949CF">
        <w:rPr>
          <w:i/>
          <w:sz w:val="24"/>
          <w:szCs w:val="24"/>
          <w:lang w:val="ru-RU" w:eastAsia="ru-RU"/>
        </w:rPr>
        <w:t xml:space="preserve">мя </w:t>
      </w:r>
      <w:r w:rsidR="001949CF" w:rsidRPr="001949CF">
        <w:rPr>
          <w:i/>
          <w:sz w:val="24"/>
          <w:szCs w:val="24"/>
          <w:lang w:val="ru-RU" w:eastAsia="ru-RU"/>
        </w:rPr>
        <w:t>О</w:t>
      </w:r>
      <w:r w:rsidRPr="001949CF">
        <w:rPr>
          <w:i/>
          <w:sz w:val="24"/>
          <w:szCs w:val="24"/>
          <w:lang w:val="ru-RU" w:eastAsia="ru-RU"/>
        </w:rPr>
        <w:t>тчество</w:t>
      </w:r>
      <w:r w:rsidRPr="001949CF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E03CA6">
        <w:rPr>
          <w:sz w:val="28"/>
          <w:szCs w:val="20"/>
          <w:lang w:val="ru-RU" w:eastAsia="ru-RU"/>
        </w:rPr>
        <w:t>к</w:t>
      </w:r>
      <w:r w:rsidR="00D95383">
        <w:rPr>
          <w:sz w:val="28"/>
          <w:szCs w:val="20"/>
          <w:lang w:val="ru-RU" w:eastAsia="ru-RU"/>
        </w:rPr>
        <w:t>онтрольно-сч</w:t>
      </w:r>
      <w:r w:rsidR="00E03CA6">
        <w:rPr>
          <w:sz w:val="28"/>
          <w:szCs w:val="20"/>
          <w:lang w:val="ru-RU" w:eastAsia="ru-RU"/>
        </w:rPr>
        <w:t>ёт</w:t>
      </w:r>
      <w:r w:rsidR="00D95383">
        <w:rPr>
          <w:sz w:val="28"/>
          <w:szCs w:val="20"/>
          <w:lang w:val="ru-RU" w:eastAsia="ru-RU"/>
        </w:rPr>
        <w:t>но</w:t>
      </w:r>
      <w:r w:rsidR="00E03CA6">
        <w:rPr>
          <w:sz w:val="28"/>
          <w:szCs w:val="20"/>
          <w:lang w:val="ru-RU" w:eastAsia="ru-RU"/>
        </w:rPr>
        <w:t xml:space="preserve">й палаты Смоленского </w:t>
      </w:r>
      <w:r w:rsidR="007B0A1F">
        <w:rPr>
          <w:sz w:val="28"/>
          <w:szCs w:val="20"/>
          <w:lang w:val="ru-RU" w:eastAsia="ru-RU"/>
        </w:rPr>
        <w:t>район</w:t>
      </w:r>
      <w:r w:rsidR="00716644">
        <w:rPr>
          <w:sz w:val="28"/>
          <w:szCs w:val="20"/>
          <w:lang w:val="ru-RU" w:eastAsia="ru-RU"/>
        </w:rPr>
        <w:t>а</w:t>
      </w:r>
      <w:r w:rsidR="007B0A1F">
        <w:rPr>
          <w:sz w:val="28"/>
          <w:szCs w:val="20"/>
          <w:lang w:val="ru-RU" w:eastAsia="ru-RU"/>
        </w:rPr>
        <w:t xml:space="preserve"> Алтайского края</w:t>
      </w:r>
      <w:r w:rsidRPr="00570B47">
        <w:rPr>
          <w:sz w:val="28"/>
          <w:szCs w:val="20"/>
          <w:lang w:val="ru-RU" w:eastAsia="ru-RU"/>
        </w:rPr>
        <w:t xml:space="preserve"> на 20____ год (пункт ____) проводится экспертно-аналитическое</w:t>
      </w:r>
      <w:r w:rsidR="00D95383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мероприятие «</w:t>
      </w:r>
      <w:r w:rsidRPr="00570B47">
        <w:rPr>
          <w:sz w:val="24"/>
          <w:szCs w:val="24"/>
          <w:lang w:val="ru-RU" w:eastAsia="ru-RU"/>
        </w:rPr>
        <w:t>_______________</w:t>
      </w:r>
      <w:r w:rsidR="007B0A1F">
        <w:rPr>
          <w:sz w:val="24"/>
          <w:szCs w:val="24"/>
          <w:lang w:val="ru-RU" w:eastAsia="ru-RU"/>
        </w:rPr>
        <w:t>_____</w:t>
      </w:r>
      <w:r w:rsidR="00850532">
        <w:rPr>
          <w:sz w:val="24"/>
          <w:szCs w:val="24"/>
          <w:lang w:val="ru-RU" w:eastAsia="ru-RU"/>
        </w:rPr>
        <w:t>___________________________________________________</w:t>
      </w:r>
      <w:r w:rsidR="007B0A1F">
        <w:rPr>
          <w:sz w:val="24"/>
          <w:szCs w:val="24"/>
          <w:lang w:val="ru-RU" w:eastAsia="ru-RU"/>
        </w:rPr>
        <w:t>_____</w:t>
      </w:r>
      <w:r w:rsidRPr="00570B47">
        <w:rPr>
          <w:sz w:val="28"/>
          <w:szCs w:val="20"/>
          <w:lang w:val="ru-RU" w:eastAsia="ru-RU"/>
        </w:rPr>
        <w:t xml:space="preserve">»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E6C13" w:rsidRPr="00570B47" w:rsidRDefault="006E6C13" w:rsidP="00DB5C4E">
      <w:pPr>
        <w:widowControl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в __________________________________</w:t>
      </w:r>
      <w:r w:rsidR="007B0A1F">
        <w:rPr>
          <w:sz w:val="28"/>
          <w:szCs w:val="28"/>
          <w:lang w:val="ru-RU" w:eastAsia="ru-RU"/>
        </w:rPr>
        <w:t>_____________________________</w:t>
      </w:r>
      <w:r w:rsidRPr="00570B47">
        <w:rPr>
          <w:sz w:val="28"/>
          <w:szCs w:val="28"/>
          <w:lang w:val="ru-RU" w:eastAsia="ru-RU"/>
        </w:rPr>
        <w:t xml:space="preserve">_.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E6C13" w:rsidRPr="00570B47" w:rsidRDefault="006E6C13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со статьей______________________ прошу </w:t>
      </w:r>
      <w:r w:rsidRPr="00570B47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</w:t>
      </w:r>
      <w:r w:rsidR="00850532">
        <w:rPr>
          <w:sz w:val="28"/>
          <w:szCs w:val="20"/>
          <w:lang w:val="ru-RU" w:eastAsia="ru-RU"/>
        </w:rPr>
        <w:t>______________________________</w:t>
      </w:r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  <w:proofErr w:type="gramEnd"/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proofErr w:type="gramStart"/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  <w:proofErr w:type="gramEnd"/>
    </w:p>
    <w:p w:rsidR="006E6C13" w:rsidRPr="00570B47" w:rsidRDefault="006E6C13" w:rsidP="00DB5C4E">
      <w:pPr>
        <w:widowControl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следующие документы </w:t>
      </w:r>
      <w:r w:rsidRPr="00570B47">
        <w:rPr>
          <w:sz w:val="28"/>
          <w:szCs w:val="28"/>
          <w:lang w:val="ru-RU" w:eastAsia="ru-RU"/>
        </w:rPr>
        <w:t>(материалы, данные или информацию):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</w:t>
      </w:r>
      <w:r w:rsidRPr="00570B47">
        <w:rPr>
          <w:sz w:val="24"/>
          <w:szCs w:val="24"/>
          <w:lang w:val="ru-RU" w:eastAsia="ru-RU"/>
        </w:rPr>
        <w:t>_______________________________________</w:t>
      </w:r>
      <w:r w:rsidR="007B0A1F">
        <w:rPr>
          <w:sz w:val="24"/>
          <w:szCs w:val="24"/>
          <w:lang w:val="ru-RU" w:eastAsia="ru-RU"/>
        </w:rPr>
        <w:t>_______________________________</w:t>
      </w:r>
      <w:r w:rsidRPr="00570B47">
        <w:rPr>
          <w:sz w:val="28"/>
          <w:szCs w:val="20"/>
          <w:lang w:val="ru-RU" w:eastAsia="ru-RU"/>
        </w:rPr>
        <w:t>.</w:t>
      </w:r>
    </w:p>
    <w:p w:rsidR="006E6C13" w:rsidRPr="00570B47" w:rsidRDefault="006E6C13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______________________________</w:t>
      </w:r>
      <w:r w:rsidR="007B0A1F">
        <w:rPr>
          <w:sz w:val="28"/>
          <w:szCs w:val="28"/>
          <w:lang w:val="ru-RU" w:eastAsia="ru-RU"/>
        </w:rPr>
        <w:t>______________________________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3. ______________________________</w:t>
      </w:r>
      <w:r w:rsidR="007B0A1F">
        <w:rPr>
          <w:sz w:val="28"/>
          <w:szCs w:val="28"/>
          <w:lang w:val="ru-RU" w:eastAsia="ru-RU"/>
        </w:rPr>
        <w:t>______________________________</w:t>
      </w:r>
    </w:p>
    <w:p w:rsidR="006E6C13" w:rsidRPr="00570B47" w:rsidRDefault="006E6C13" w:rsidP="00DB5C4E">
      <w:pPr>
        <w:spacing w:before="189"/>
        <w:ind w:right="161" w:firstLine="872"/>
        <w:jc w:val="both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Неправомерный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отказ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в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предоставлении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или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уклонении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(документов,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материалов)</w:t>
      </w:r>
      <w:r w:rsidR="00D95383">
        <w:rPr>
          <w:spacing w:val="-1"/>
          <w:sz w:val="28"/>
          <w:szCs w:val="28"/>
          <w:lang w:val="ru-RU"/>
        </w:rPr>
        <w:t xml:space="preserve"> </w:t>
      </w:r>
      <w:r>
        <w:rPr>
          <w:spacing w:val="10"/>
          <w:sz w:val="28"/>
          <w:szCs w:val="28"/>
          <w:lang w:val="ru-RU"/>
        </w:rPr>
        <w:t>контрольно-счетному органу</w:t>
      </w:r>
      <w:r w:rsidRPr="00570B47">
        <w:rPr>
          <w:spacing w:val="10"/>
          <w:sz w:val="28"/>
          <w:szCs w:val="28"/>
          <w:lang w:val="ru-RU"/>
        </w:rPr>
        <w:t>,</w:t>
      </w:r>
      <w:r w:rsidR="009F6E8C">
        <w:rPr>
          <w:spacing w:val="10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необходимой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для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осуществления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деятельности,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также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предоставление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заведомо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ложной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влекут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за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собой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Российской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Федерации.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E6C13" w:rsidRPr="00570B47" w:rsidRDefault="007B0A1F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</w:t>
      </w:r>
    </w:p>
    <w:p w:rsidR="006E6C13" w:rsidRPr="00570B47" w:rsidRDefault="006E6C13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 (должность)</w:t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6E6C13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</w:pPr>
    </w:p>
    <w:p w:rsidR="00D95383" w:rsidRPr="00570B47" w:rsidRDefault="00D9538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D95383" w:rsidRPr="00570B47" w:rsidSect="00743581">
          <w:footerReference w:type="default" r:id="rId9"/>
          <w:headerReference w:type="first" r:id="rId10"/>
          <w:pgSz w:w="11907" w:h="16840"/>
          <w:pgMar w:top="1134" w:right="708" w:bottom="1135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47"/>
        <w:gridCol w:w="2902"/>
      </w:tblGrid>
      <w:tr w:rsidR="006E6C13" w:rsidRPr="003B2365" w:rsidTr="002E2B80">
        <w:trPr>
          <w:cantSplit/>
          <w:trHeight w:hRule="exact" w:val="851"/>
        </w:trPr>
        <w:tc>
          <w:tcPr>
            <w:tcW w:w="6447" w:type="dxa"/>
          </w:tcPr>
          <w:p w:rsidR="006E6C13" w:rsidRPr="00570B47" w:rsidRDefault="006E6C13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902" w:type="dxa"/>
          </w:tcPr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2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4.6.Стандарта)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proofErr w:type="spellStart"/>
            <w:r w:rsidRPr="00570B47">
              <w:rPr>
                <w:sz w:val="20"/>
                <w:szCs w:val="20"/>
                <w:lang w:val="ru-RU" w:eastAsia="ru-RU"/>
              </w:rPr>
              <w:t>пуу</w:t>
            </w:r>
            <w:proofErr w:type="spellEnd"/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4.9.Стандарта)</w:t>
            </w:r>
          </w:p>
        </w:tc>
      </w:tr>
    </w:tbl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Председатель </w:t>
      </w:r>
    </w:p>
    <w:p w:rsidR="006E6C13" w:rsidRPr="00570B47" w:rsidRDefault="00E03CA6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</w:t>
      </w:r>
      <w:r w:rsidR="006E6C13" w:rsidRPr="00570B47">
        <w:rPr>
          <w:sz w:val="28"/>
          <w:szCs w:val="28"/>
          <w:lang w:val="ru-RU" w:eastAsia="ru-RU"/>
        </w:rPr>
        <w:t>онтрольно-счетно</w:t>
      </w:r>
      <w:r>
        <w:rPr>
          <w:sz w:val="28"/>
          <w:szCs w:val="28"/>
          <w:lang w:val="ru-RU" w:eastAsia="ru-RU"/>
        </w:rPr>
        <w:t>й палаты</w:t>
      </w:r>
    </w:p>
    <w:p w:rsidR="006E6C13" w:rsidRPr="00570B47" w:rsidRDefault="006E6C13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570B47">
        <w:rPr>
          <w:sz w:val="28"/>
          <w:szCs w:val="28"/>
          <w:lang w:val="ru-RU"/>
        </w:rPr>
        <w:t xml:space="preserve">___________ </w:t>
      </w:r>
      <w:r w:rsidRPr="00570B47">
        <w:rPr>
          <w:sz w:val="20"/>
          <w:szCs w:val="20"/>
          <w:lang w:val="ru-RU"/>
        </w:rPr>
        <w:t>инициалы и фамилия</w:t>
      </w:r>
    </w:p>
    <w:p w:rsidR="006E6C13" w:rsidRPr="00570B47" w:rsidRDefault="006E6C13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6E6C13" w:rsidRPr="00271EEF" w:rsidRDefault="006E6C13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570B47" w:rsidRDefault="006E6C13" w:rsidP="00DB5C4E">
      <w:pPr>
        <w:pStyle w:val="TableParagraph"/>
        <w:spacing w:line="228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«______________________________________________________________________________________»</w:t>
      </w:r>
    </w:p>
    <w:p w:rsidR="006E6C13" w:rsidRPr="00570B47" w:rsidRDefault="006E6C13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570B47">
        <w:rPr>
          <w:snapToGrid w:val="0"/>
          <w:sz w:val="16"/>
          <w:szCs w:val="16"/>
          <w:lang w:val="ru-RU"/>
        </w:rPr>
        <w:t>(наименование</w:t>
      </w:r>
      <w:r w:rsidR="0051793E">
        <w:rPr>
          <w:snapToGrid w:val="0"/>
          <w:sz w:val="16"/>
          <w:szCs w:val="16"/>
          <w:lang w:val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мероприятия)</w:t>
      </w:r>
    </w:p>
    <w:p w:rsidR="006E6C13" w:rsidRPr="00570B47" w:rsidRDefault="006E6C13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 Плана работы контрольно-счетного органа на 20__ год)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 Объекты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органов и организаций)</w:t>
      </w:r>
    </w:p>
    <w:p w:rsidR="006E6C13" w:rsidRPr="00570B47" w:rsidRDefault="006E6C13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 Предварительный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перечень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информации</w:t>
      </w:r>
      <w:r w:rsidR="00E03CA6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(документов),</w:t>
      </w:r>
      <w:r w:rsidR="00FD332B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используемой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проведении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мероприятия:</w:t>
      </w:r>
    </w:p>
    <w:p w:rsidR="006E6C13" w:rsidRPr="00570B47" w:rsidRDefault="006E6C13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2782"/>
        <w:gridCol w:w="1673"/>
        <w:gridCol w:w="2005"/>
        <w:gridCol w:w="2595"/>
      </w:tblGrid>
      <w:tr w:rsidR="006E6C13" w:rsidRPr="00570B47" w:rsidTr="000B379E">
        <w:trPr>
          <w:trHeight w:hRule="exact"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0B379E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Наименованиеинформации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Вид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Способы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получения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Метод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обработки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570B47">
              <w:t>…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</w:tbl>
    <w:p w:rsidR="006E6C13" w:rsidRPr="00570B47" w:rsidRDefault="006E6C13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1</w:t>
      </w:r>
      <w:r w:rsidRPr="00570B47">
        <w:rPr>
          <w:sz w:val="20"/>
          <w:szCs w:val="20"/>
          <w:lang w:val="ru-RU"/>
        </w:rPr>
        <w:t>Наименование информации – обобщенный свод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тематических документов, без детализации и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указания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их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реквизитов.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proofErr w:type="gramStart"/>
      <w:r w:rsidRPr="00570B47">
        <w:rPr>
          <w:position w:val="9"/>
          <w:sz w:val="13"/>
          <w:szCs w:val="13"/>
          <w:lang w:val="ru-RU"/>
        </w:rPr>
        <w:t>2</w:t>
      </w:r>
      <w:r w:rsidRPr="00570B47">
        <w:rPr>
          <w:sz w:val="20"/>
          <w:szCs w:val="20"/>
          <w:lang w:val="ru-RU"/>
        </w:rPr>
        <w:t>Вид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информации(1.ИНФОРМАЦИЯ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в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электронном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виде,</w:t>
      </w:r>
      <w:r w:rsidR="007B0A1F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сформированная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 xml:space="preserve">на </w:t>
      </w:r>
      <w:r w:rsidRPr="00570B47">
        <w:rPr>
          <w:sz w:val="20"/>
          <w:szCs w:val="20"/>
          <w:lang w:val="ru-RU"/>
        </w:rPr>
        <w:t>основании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бумажных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документов,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не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усиленной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квалифицированной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подписью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(далее</w:t>
      </w:r>
      <w:r w:rsidRPr="00570B47">
        <w:rPr>
          <w:sz w:val="20"/>
          <w:szCs w:val="20"/>
          <w:lang w:val="ru-RU"/>
        </w:rPr>
        <w:t xml:space="preserve"> – </w:t>
      </w:r>
      <w:r w:rsidRPr="00570B47">
        <w:rPr>
          <w:spacing w:val="-1"/>
          <w:sz w:val="20"/>
          <w:szCs w:val="20"/>
          <w:lang w:val="ru-RU"/>
        </w:rPr>
        <w:t>ЭП).</w:t>
      </w:r>
      <w:r w:rsidR="007B0A1F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2.</w:t>
      </w:r>
      <w:proofErr w:type="gramEnd"/>
      <w:r w:rsidRPr="00570B47">
        <w:rPr>
          <w:sz w:val="20"/>
          <w:szCs w:val="20"/>
          <w:lang w:val="ru-RU"/>
        </w:rPr>
        <w:t> </w:t>
      </w:r>
      <w:r w:rsidRPr="00570B47">
        <w:rPr>
          <w:sz w:val="20"/>
          <w:lang w:val="ru-RU"/>
        </w:rPr>
        <w:t>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сформированных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объектами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экспертно-аналитического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на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основании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документов.</w:t>
      </w:r>
      <w:r w:rsidR="007B0A1F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3. 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электронных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формируемых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только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системах.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4. ИНФОРМАЦИЯ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 электронных документов, формируемых только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системах, доступ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которым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представляется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экспертно-аналитического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мероприятия.</w:t>
      </w:r>
      <w:r w:rsidR="0062675E">
        <w:rPr>
          <w:sz w:val="20"/>
          <w:lang w:val="ru-RU"/>
        </w:rPr>
        <w:t xml:space="preserve"> </w:t>
      </w:r>
      <w:r w:rsidRPr="00570B47">
        <w:rPr>
          <w:lang w:val="ru-RU"/>
        </w:rPr>
        <w:t>5. </w:t>
      </w:r>
      <w:r w:rsidRPr="00570B47">
        <w:rPr>
          <w:sz w:val="20"/>
          <w:lang w:val="ru-RU"/>
        </w:rPr>
        <w:t>ИНФОРМАЦИЯ,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представляемая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бумажном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носителе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(копии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документов).</w:t>
      </w:r>
    </w:p>
    <w:p w:rsidR="006E6C13" w:rsidRPr="00570B47" w:rsidRDefault="006E6C13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lang w:val="ru-RU"/>
        </w:rPr>
        <w:t>3</w:t>
      </w:r>
      <w:r w:rsidRPr="00570B47">
        <w:rPr>
          <w:sz w:val="20"/>
          <w:lang w:val="ru-RU"/>
        </w:rPr>
        <w:t>Способы получения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(использование 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из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систе</w:t>
      </w:r>
      <w:proofErr w:type="gramStart"/>
      <w:r w:rsidRPr="00570B47">
        <w:rPr>
          <w:spacing w:val="-1"/>
          <w:sz w:val="20"/>
          <w:lang w:val="ru-RU"/>
        </w:rPr>
        <w:t>м</w:t>
      </w:r>
      <w:r w:rsidRPr="00570B47">
        <w:rPr>
          <w:sz w:val="20"/>
          <w:lang w:val="ru-RU"/>
        </w:rPr>
        <w:t>(</w:t>
      </w:r>
      <w:proofErr w:type="gramEnd"/>
      <w:r w:rsidRPr="00570B47">
        <w:rPr>
          <w:sz w:val="20"/>
          <w:lang w:val="ru-RU"/>
        </w:rPr>
        <w:t>наименование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государственной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системы);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запрос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аудита(контроля);получение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документов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аудита</w:t>
      </w:r>
      <w:r w:rsidRPr="00570B47">
        <w:rPr>
          <w:spacing w:val="1"/>
          <w:sz w:val="20"/>
          <w:lang w:val="ru-RU"/>
        </w:rPr>
        <w:t>(контроля)</w:t>
      </w:r>
      <w:r w:rsidRPr="00570B47">
        <w:rPr>
          <w:sz w:val="20"/>
          <w:lang w:val="ru-RU"/>
        </w:rPr>
        <w:t>при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осуществлении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выезда).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  <w:proofErr w:type="gramStart"/>
      <w:r w:rsidRPr="00570B47">
        <w:rPr>
          <w:position w:val="9"/>
          <w:sz w:val="13"/>
          <w:lang w:val="ru-RU"/>
        </w:rPr>
        <w:t>4</w:t>
      </w:r>
      <w:r w:rsidRPr="00570B47">
        <w:rPr>
          <w:sz w:val="20"/>
          <w:lang w:val="ru-RU"/>
        </w:rPr>
        <w:t>Методы обработки информации (обработка по месту нахождения контрольно-счетного органа или по месту нахождения объекта аудита (контроля).</w:t>
      </w:r>
      <w:proofErr w:type="gramEnd"/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lastRenderedPageBreak/>
        <w:t>6. Цели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 Цель 1. 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5.2. Цель 2. 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 Исследуемый период: 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 </w:t>
      </w:r>
      <w:proofErr w:type="gramStart"/>
      <w:r w:rsidRPr="00570B47">
        <w:rPr>
          <w:sz w:val="28"/>
          <w:szCs w:val="28"/>
          <w:lang w:val="ru-RU" w:eastAsia="ru-RU"/>
        </w:rPr>
        <w:t>с</w:t>
      </w:r>
      <w:proofErr w:type="gramEnd"/>
      <w:r w:rsidRPr="00570B47">
        <w:rPr>
          <w:sz w:val="28"/>
          <w:szCs w:val="20"/>
          <w:lang w:val="ru-RU" w:eastAsia="ru-RU"/>
        </w:rPr>
        <w:t xml:space="preserve"> ________ по 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8.1.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8.2.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9. </w:t>
      </w:r>
      <w:proofErr w:type="gramStart"/>
      <w:r w:rsidRPr="00570B47">
        <w:rPr>
          <w:sz w:val="28"/>
          <w:szCs w:val="20"/>
          <w:lang w:val="ru-RU" w:eastAsia="ru-RU"/>
        </w:rPr>
        <w:t>Ответственный</w:t>
      </w:r>
      <w:proofErr w:type="gramEnd"/>
      <w:r w:rsidRPr="00570B47">
        <w:rPr>
          <w:sz w:val="28"/>
          <w:szCs w:val="20"/>
          <w:lang w:val="ru-RU" w:eastAsia="ru-RU"/>
        </w:rPr>
        <w:t xml:space="preserve"> за проведение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 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10. Руководитель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</w:t>
      </w:r>
      <w:r w:rsidRPr="00570B47">
        <w:rPr>
          <w:sz w:val="28"/>
          <w:szCs w:val="28"/>
          <w:lang w:val="ru-RU" w:eastAsia="ru-RU"/>
        </w:rPr>
        <w:t xml:space="preserve">Наименование объекта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р</w:t>
      </w:r>
      <w:r w:rsidRPr="00570B47">
        <w:rPr>
          <w:sz w:val="28"/>
          <w:szCs w:val="20"/>
          <w:lang w:val="ru-RU" w:eastAsia="ru-RU"/>
        </w:rPr>
        <w:t xml:space="preserve">уководитель группы инспекторов и состав группы инспекторов: 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11.1.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контрольно-счетном органе, 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11.2.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 xml:space="preserve">, 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12. Срок представления отчета о результатах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</w:t>
      </w:r>
      <w:r w:rsidR="00716644">
        <w:rPr>
          <w:sz w:val="28"/>
          <w:szCs w:val="20"/>
          <w:lang w:val="ru-RU" w:eastAsia="ru-RU"/>
        </w:rPr>
        <w:t xml:space="preserve">в </w:t>
      </w:r>
      <w:r w:rsidR="00E03CA6">
        <w:rPr>
          <w:sz w:val="28"/>
          <w:szCs w:val="20"/>
          <w:lang w:val="ru-RU" w:eastAsia="ru-RU"/>
        </w:rPr>
        <w:t>Смоленское</w:t>
      </w:r>
      <w:r w:rsidR="0013349F">
        <w:rPr>
          <w:sz w:val="28"/>
          <w:szCs w:val="20"/>
          <w:lang w:val="ru-RU" w:eastAsia="ru-RU"/>
        </w:rPr>
        <w:t xml:space="preserve"> районн</w:t>
      </w:r>
      <w:r w:rsidR="00E03CA6">
        <w:rPr>
          <w:sz w:val="28"/>
          <w:szCs w:val="20"/>
          <w:lang w:val="ru-RU" w:eastAsia="ru-RU"/>
        </w:rPr>
        <w:t>ое</w:t>
      </w:r>
      <w:r w:rsidR="0013349F">
        <w:rPr>
          <w:sz w:val="28"/>
          <w:szCs w:val="20"/>
          <w:lang w:val="ru-RU" w:eastAsia="ru-RU"/>
        </w:rPr>
        <w:t xml:space="preserve"> </w:t>
      </w:r>
      <w:r w:rsidR="0062675E">
        <w:rPr>
          <w:sz w:val="28"/>
          <w:szCs w:val="20"/>
          <w:lang w:val="ru-RU" w:eastAsia="ru-RU"/>
        </w:rPr>
        <w:t>Со</w:t>
      </w:r>
      <w:r w:rsidR="00E03CA6">
        <w:rPr>
          <w:sz w:val="28"/>
          <w:szCs w:val="20"/>
          <w:lang w:val="ru-RU" w:eastAsia="ru-RU"/>
        </w:rPr>
        <w:t xml:space="preserve">брание </w:t>
      </w:r>
      <w:r w:rsidR="0062675E">
        <w:rPr>
          <w:sz w:val="28"/>
          <w:szCs w:val="20"/>
          <w:lang w:val="ru-RU" w:eastAsia="ru-RU"/>
        </w:rPr>
        <w:t>депутатов</w:t>
      </w:r>
      <w:r w:rsidR="0013349F">
        <w:rPr>
          <w:sz w:val="28"/>
          <w:szCs w:val="20"/>
          <w:lang w:val="ru-RU" w:eastAsia="ru-RU"/>
        </w:rPr>
        <w:t xml:space="preserve"> Алтайского края</w:t>
      </w:r>
      <w:r w:rsidR="0062675E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«___» ___________ 20__ года.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DC3E70" w:rsidRDefault="00E705FE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Должность</w:t>
      </w:r>
    </w:p>
    <w:p w:rsidR="006E6C13" w:rsidRPr="00570B47" w:rsidRDefault="008226F3" w:rsidP="0013349F">
      <w:pPr>
        <w:widowControl/>
        <w:spacing w:line="228" w:lineRule="auto"/>
        <w:jc w:val="both"/>
        <w:rPr>
          <w:sz w:val="28"/>
          <w:szCs w:val="20"/>
          <w:lang w:val="ru-RU" w:eastAsia="ru-RU"/>
        </w:rPr>
        <w:sectPr w:rsidR="006E6C13" w:rsidRPr="00570B47" w:rsidSect="0011713C">
          <w:headerReference w:type="default" r:id="rId11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  <w:r>
        <w:rPr>
          <w:sz w:val="28"/>
          <w:szCs w:val="20"/>
          <w:lang w:val="ru-RU" w:eastAsia="ru-RU"/>
        </w:rPr>
        <w:t xml:space="preserve">  </w:t>
      </w:r>
      <w:r w:rsidR="00343B84">
        <w:rPr>
          <w:sz w:val="28"/>
          <w:szCs w:val="20"/>
          <w:lang w:val="ru-RU" w:eastAsia="ru-RU"/>
        </w:rPr>
        <w:tab/>
      </w:r>
      <w:r w:rsidR="00343B84">
        <w:rPr>
          <w:sz w:val="28"/>
          <w:szCs w:val="20"/>
          <w:lang w:val="ru-RU" w:eastAsia="ru-RU"/>
        </w:rPr>
        <w:tab/>
      </w:r>
      <w:r w:rsidR="006E6C13">
        <w:rPr>
          <w:sz w:val="28"/>
          <w:szCs w:val="20"/>
          <w:lang w:val="ru-RU" w:eastAsia="ru-RU"/>
        </w:rPr>
        <w:t xml:space="preserve"> </w:t>
      </w:r>
      <w:r w:rsidR="0051793E">
        <w:rPr>
          <w:sz w:val="28"/>
          <w:szCs w:val="20"/>
          <w:lang w:val="ru-RU" w:eastAsia="ru-RU"/>
        </w:rPr>
        <w:t xml:space="preserve">        </w:t>
      </w:r>
      <w:r>
        <w:rPr>
          <w:sz w:val="28"/>
          <w:szCs w:val="20"/>
          <w:lang w:val="ru-RU" w:eastAsia="ru-RU"/>
        </w:rPr>
        <w:t xml:space="preserve">                       </w:t>
      </w:r>
      <w:bookmarkStart w:id="3" w:name="_GoBack"/>
      <w:bookmarkEnd w:id="3"/>
      <w:r w:rsidR="0051793E">
        <w:rPr>
          <w:sz w:val="28"/>
          <w:szCs w:val="20"/>
          <w:lang w:val="ru-RU" w:eastAsia="ru-RU"/>
        </w:rPr>
        <w:t xml:space="preserve">   </w:t>
      </w:r>
      <w:r w:rsidR="006E6C13">
        <w:rPr>
          <w:sz w:val="28"/>
          <w:szCs w:val="20"/>
          <w:lang w:val="ru-RU" w:eastAsia="ru-RU"/>
        </w:rPr>
        <w:t xml:space="preserve"> </w:t>
      </w:r>
      <w:r w:rsidR="006E6C13" w:rsidRPr="00570B47">
        <w:rPr>
          <w:i/>
          <w:sz w:val="28"/>
          <w:szCs w:val="28"/>
          <w:lang w:val="ru-RU" w:eastAsia="ru-RU"/>
        </w:rPr>
        <w:t>личная подпись</w:t>
      </w:r>
      <w:r w:rsidR="0051793E">
        <w:rPr>
          <w:i/>
          <w:sz w:val="28"/>
          <w:szCs w:val="28"/>
          <w:lang w:val="ru-RU" w:eastAsia="ru-RU"/>
        </w:rPr>
        <w:t xml:space="preserve"> </w:t>
      </w:r>
      <w:r w:rsidR="00343B84">
        <w:rPr>
          <w:i/>
          <w:sz w:val="28"/>
          <w:szCs w:val="28"/>
          <w:lang w:val="ru-RU" w:eastAsia="ru-RU"/>
        </w:rPr>
        <w:t xml:space="preserve">                </w:t>
      </w:r>
      <w:r w:rsidR="0013349F">
        <w:rPr>
          <w:sz w:val="28"/>
          <w:szCs w:val="20"/>
          <w:lang w:val="ru-RU" w:eastAsia="ru-RU"/>
        </w:rPr>
        <w:t>инициалы и фамилия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301"/>
        <w:gridCol w:w="9324"/>
      </w:tblGrid>
      <w:tr w:rsidR="005B2A9A" w:rsidRPr="003B2365" w:rsidTr="0013349F">
        <w:trPr>
          <w:cantSplit/>
        </w:trPr>
        <w:tc>
          <w:tcPr>
            <w:tcW w:w="5301" w:type="dxa"/>
            <w:vAlign w:val="bottom"/>
          </w:tcPr>
          <w:p w:rsidR="005B2A9A" w:rsidRPr="00570B47" w:rsidRDefault="005B2A9A" w:rsidP="0013349F">
            <w:pPr>
              <w:widowControl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4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0A0"/>
      </w:tblPr>
      <w:tblGrid>
        <w:gridCol w:w="7548"/>
        <w:gridCol w:w="4483"/>
        <w:gridCol w:w="2757"/>
      </w:tblGrid>
      <w:tr w:rsidR="006E6C13" w:rsidRPr="00343B84" w:rsidTr="00E85A6E">
        <w:trPr>
          <w:cantSplit/>
        </w:trPr>
        <w:tc>
          <w:tcPr>
            <w:tcW w:w="7548" w:type="dxa"/>
          </w:tcPr>
          <w:p w:rsidR="006E6C13" w:rsidRPr="00570B47" w:rsidRDefault="006E6C13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4483" w:type="dxa"/>
          </w:tcPr>
          <w:p w:rsidR="006E6C13" w:rsidRPr="00570B47" w:rsidRDefault="006E6C13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</w:tcPr>
          <w:p w:rsidR="006E6C13" w:rsidRPr="00570B47" w:rsidRDefault="006E6C13" w:rsidP="004670C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3</w:t>
            </w:r>
          </w:p>
          <w:p w:rsidR="006E6C13" w:rsidRPr="00570B47" w:rsidRDefault="006E6C13" w:rsidP="00C549D3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</w:t>
            </w:r>
            <w:r w:rsidR="00C549D3">
              <w:rPr>
                <w:sz w:val="20"/>
                <w:szCs w:val="20"/>
                <w:lang w:val="ru-RU" w:eastAsia="ru-RU"/>
              </w:rPr>
              <w:t>7</w:t>
            </w:r>
            <w:r w:rsidRPr="00570B47">
              <w:rPr>
                <w:sz w:val="20"/>
                <w:szCs w:val="20"/>
                <w:lang w:val="ru-RU" w:eastAsia="ru-RU"/>
              </w:rPr>
              <w:t>.Стандарта)</w:t>
            </w: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</w:t>
      </w:r>
      <w:r w:rsidR="0013349F">
        <w:rPr>
          <w:sz w:val="24"/>
          <w:szCs w:val="24"/>
          <w:lang w:val="ru-RU" w:eastAsia="ru-RU"/>
        </w:rPr>
        <w:t>ь</w:t>
      </w:r>
      <w:r>
        <w:rPr>
          <w:sz w:val="24"/>
          <w:szCs w:val="24"/>
          <w:lang w:val="ru-RU" w:eastAsia="ru-RU"/>
        </w:rPr>
        <w:t xml:space="preserve"> (инспектор)</w:t>
      </w:r>
    </w:p>
    <w:p w:rsidR="006E6C13" w:rsidRPr="00570B47" w:rsidRDefault="00E03CA6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</w:t>
      </w:r>
      <w:r w:rsidR="006E6C13" w:rsidRPr="00570B47">
        <w:rPr>
          <w:sz w:val="24"/>
          <w:szCs w:val="24"/>
          <w:lang w:val="ru-RU" w:eastAsia="ru-RU"/>
        </w:rPr>
        <w:t>онтрольно-счетно</w:t>
      </w:r>
      <w:r>
        <w:rPr>
          <w:sz w:val="24"/>
          <w:szCs w:val="24"/>
          <w:lang w:val="ru-RU" w:eastAsia="ru-RU"/>
        </w:rPr>
        <w:t>й палаты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_______________________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рабочий план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  <w:r w:rsidRPr="00570B47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/>
        </w:rPr>
      </w:pP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</w:rPr>
      </w:pPr>
      <w:r w:rsidRPr="00570B47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827"/>
        <w:gridCol w:w="3686"/>
        <w:gridCol w:w="1843"/>
        <w:gridCol w:w="1134"/>
        <w:gridCol w:w="2126"/>
      </w:tblGrid>
      <w:tr w:rsidR="006E6C13" w:rsidRPr="00570B47" w:rsidTr="002F402E">
        <w:tc>
          <w:tcPr>
            <w:tcW w:w="2518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br/>
            </w: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6E6C13" w:rsidRPr="003B2365" w:rsidTr="002F402E">
        <w:tc>
          <w:tcPr>
            <w:tcW w:w="2518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6E6C13" w:rsidRPr="00570B47" w:rsidRDefault="006E6C13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(срок подготовки заключений,</w:t>
            </w:r>
            <w:r w:rsidR="009F6E8C">
              <w:rPr>
                <w:sz w:val="20"/>
                <w:szCs w:val="20"/>
                <w:lang w:val="ru-RU" w:eastAsia="ru-RU"/>
              </w:rPr>
              <w:t xml:space="preserve"> </w:t>
            </w:r>
            <w:r w:rsidRPr="00570B47">
              <w:rPr>
                <w:sz w:val="20"/>
                <w:szCs w:val="20"/>
                <w:lang w:val="ru-RU" w:eastAsia="ru-RU"/>
              </w:rPr>
              <w:t>иных документов, расчетов и справок)</w:t>
            </w:r>
          </w:p>
        </w:tc>
      </w:tr>
      <w:tr w:rsidR="006E6C13" w:rsidRPr="00570B47" w:rsidTr="002F402E">
        <w:tc>
          <w:tcPr>
            <w:tcW w:w="2518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1.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Руководитель 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(должность)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sz w:val="28"/>
          <w:szCs w:val="28"/>
          <w:lang w:val="ru-RU" w:eastAsia="ru-RU"/>
        </w:rPr>
        <w:t>инициалы и фамилия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С рабочим планом </w:t>
      </w:r>
      <w:proofErr w:type="gramStart"/>
      <w:r w:rsidRPr="00570B47">
        <w:rPr>
          <w:sz w:val="28"/>
          <w:szCs w:val="28"/>
          <w:lang w:val="ru-RU" w:eastAsia="ru-RU"/>
        </w:rPr>
        <w:t>ознакомлены</w:t>
      </w:r>
      <w:proofErr w:type="gramEnd"/>
      <w:r w:rsidRPr="00570B47">
        <w:rPr>
          <w:sz w:val="28"/>
          <w:szCs w:val="28"/>
          <w:lang w:val="ru-RU" w:eastAsia="ru-RU"/>
        </w:rPr>
        <w:t>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301"/>
        <w:gridCol w:w="9324"/>
      </w:tblGrid>
      <w:tr w:rsidR="006E6C13" w:rsidRPr="003B2365" w:rsidTr="00B04DF2">
        <w:trPr>
          <w:cantSplit/>
        </w:trPr>
        <w:tc>
          <w:tcPr>
            <w:tcW w:w="5302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  <w:tr w:rsidR="009F6E8C" w:rsidRPr="003B2365" w:rsidTr="00B04DF2">
        <w:trPr>
          <w:cantSplit/>
        </w:trPr>
        <w:tc>
          <w:tcPr>
            <w:tcW w:w="5302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7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6E6C13" w:rsidRPr="00570B47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tbl>
      <w:tblPr>
        <w:tblW w:w="934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797"/>
        <w:gridCol w:w="2545"/>
      </w:tblGrid>
      <w:tr w:rsidR="006E6C13" w:rsidRPr="00570B47" w:rsidTr="005C2FC6">
        <w:trPr>
          <w:cantSplit/>
          <w:trHeight w:hRule="exact" w:val="617"/>
          <w:jc w:val="center"/>
        </w:trPr>
        <w:tc>
          <w:tcPr>
            <w:tcW w:w="6797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45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4</w:t>
            </w:r>
          </w:p>
          <w:p w:rsidR="006E6C13" w:rsidRPr="00570B47" w:rsidRDefault="006E6C13" w:rsidP="00C549D3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</w:t>
            </w:r>
            <w:r w:rsidR="00C549D3">
              <w:rPr>
                <w:sz w:val="20"/>
                <w:szCs w:val="28"/>
                <w:lang w:val="ru-RU" w:eastAsia="ru-RU"/>
              </w:rPr>
              <w:t>8</w:t>
            </w:r>
            <w:r w:rsidRPr="00570B47">
              <w:rPr>
                <w:sz w:val="20"/>
                <w:szCs w:val="28"/>
                <w:lang w:val="ru-RU" w:eastAsia="ru-RU"/>
              </w:rPr>
              <w:t>.Стандарта)</w:t>
            </w:r>
          </w:p>
        </w:tc>
      </w:tr>
    </w:tbl>
    <w:p w:rsidR="00E03CA6" w:rsidRDefault="00E03CA6" w:rsidP="00E03CA6">
      <w:pPr>
        <w:pStyle w:val="afd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КОНТРОЛЬНО-СЧЁТНАЯ ПАЛАТА</w:t>
      </w:r>
    </w:p>
    <w:p w:rsidR="00E03CA6" w:rsidRDefault="00E03CA6" w:rsidP="00E03CA6">
      <w:pPr>
        <w:pStyle w:val="afd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СМОЛЕНСКОГО РАЙОНА АЛТАЙСКОГО КРАЯ</w:t>
      </w:r>
    </w:p>
    <w:p w:rsidR="005C2FC6" w:rsidRPr="00E03CA6" w:rsidRDefault="00E03CA6" w:rsidP="005C2FC6">
      <w:pPr>
        <w:pStyle w:val="afd"/>
        <w:jc w:val="left"/>
        <w:rPr>
          <w:b w:val="0"/>
          <w:sz w:val="16"/>
          <w:szCs w:val="16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tbl>
      <w:tblPr>
        <w:tblW w:w="16398" w:type="dxa"/>
        <w:tblLook w:val="01E0"/>
      </w:tblPr>
      <w:tblGrid>
        <w:gridCol w:w="13088"/>
        <w:gridCol w:w="3310"/>
      </w:tblGrid>
      <w:tr w:rsidR="005C2FC6" w:rsidRPr="007A34F0" w:rsidTr="004933CC">
        <w:trPr>
          <w:trHeight w:val="317"/>
        </w:trPr>
        <w:tc>
          <w:tcPr>
            <w:tcW w:w="13088" w:type="dxa"/>
          </w:tcPr>
          <w:p w:rsidR="005C2FC6" w:rsidRDefault="007A34F0" w:rsidP="004933CC">
            <w:pPr>
              <w:pStyle w:val="afd"/>
              <w:ind w:right="-169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                      </w:t>
            </w:r>
            <w:r w:rsidR="005C2FC6">
              <w:rPr>
                <w:b w:val="0"/>
                <w:sz w:val="22"/>
                <w:szCs w:val="22"/>
                <w:lang w:val="ru-RU"/>
              </w:rPr>
              <w:t>659</w:t>
            </w:r>
            <w:r w:rsidR="00E03CA6">
              <w:rPr>
                <w:b w:val="0"/>
                <w:sz w:val="22"/>
                <w:szCs w:val="22"/>
                <w:lang w:val="ru-RU"/>
              </w:rPr>
              <w:t>600</w:t>
            </w:r>
            <w:r w:rsidR="005C2FC6" w:rsidRPr="007B0A1F">
              <w:rPr>
                <w:b w:val="0"/>
                <w:sz w:val="22"/>
                <w:szCs w:val="22"/>
                <w:lang w:val="ru-RU"/>
              </w:rPr>
              <w:t xml:space="preserve">, Алтайский край, </w:t>
            </w:r>
            <w:r w:rsidR="00E03CA6">
              <w:rPr>
                <w:b w:val="0"/>
                <w:sz w:val="22"/>
                <w:szCs w:val="22"/>
                <w:lang w:val="ru-RU"/>
              </w:rPr>
              <w:t>Смоленский</w:t>
            </w:r>
            <w:r w:rsidR="005C2FC6">
              <w:rPr>
                <w:b w:val="0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="005C2FC6">
              <w:rPr>
                <w:b w:val="0"/>
                <w:sz w:val="22"/>
                <w:szCs w:val="22"/>
                <w:lang w:val="ru-RU"/>
              </w:rPr>
              <w:t>с</w:t>
            </w:r>
            <w:proofErr w:type="gramEnd"/>
            <w:r w:rsidR="005C2FC6">
              <w:rPr>
                <w:b w:val="0"/>
                <w:sz w:val="22"/>
                <w:szCs w:val="22"/>
                <w:lang w:val="ru-RU"/>
              </w:rPr>
              <w:t>.</w:t>
            </w:r>
            <w:r>
              <w:rPr>
                <w:b w:val="0"/>
                <w:sz w:val="22"/>
                <w:szCs w:val="22"/>
                <w:lang w:val="ru-RU"/>
              </w:rPr>
              <w:t xml:space="preserve"> Смоленское</w:t>
            </w:r>
            <w:r w:rsidR="005C2FC6">
              <w:rPr>
                <w:b w:val="0"/>
                <w:sz w:val="22"/>
                <w:szCs w:val="22"/>
                <w:lang w:val="ru-RU"/>
              </w:rPr>
              <w:t>, ул.</w:t>
            </w:r>
            <w:r>
              <w:rPr>
                <w:b w:val="0"/>
                <w:sz w:val="22"/>
                <w:szCs w:val="22"/>
                <w:lang w:val="ru-RU"/>
              </w:rPr>
              <w:t xml:space="preserve"> Титова, 40</w:t>
            </w:r>
          </w:p>
          <w:p w:rsidR="00E03CA6" w:rsidRPr="007A34F0" w:rsidRDefault="007A34F0" w:rsidP="004933CC">
            <w:pPr>
              <w:pStyle w:val="afd"/>
              <w:ind w:right="-169"/>
              <w:jc w:val="both"/>
              <w:rPr>
                <w:b w:val="0"/>
                <w:sz w:val="22"/>
                <w:szCs w:val="22"/>
              </w:rPr>
            </w:pPr>
            <w:r w:rsidRPr="007A34F0">
              <w:rPr>
                <w:b w:val="0"/>
              </w:rPr>
              <w:t xml:space="preserve">                                          </w:t>
            </w:r>
            <w:r w:rsidR="00E03CA6" w:rsidRPr="007A34F0">
              <w:rPr>
                <w:b w:val="0"/>
              </w:rPr>
              <w:t xml:space="preserve">E-mail: </w:t>
            </w:r>
            <w:hyperlink r:id="rId12" w:history="1">
              <w:r w:rsidR="00E03CA6" w:rsidRPr="007A34F0">
                <w:rPr>
                  <w:rStyle w:val="ac"/>
                  <w:b w:val="0"/>
                </w:rPr>
                <w:t>kcosmol@yandex.ru</w:t>
              </w:r>
            </w:hyperlink>
            <w:r w:rsidRPr="007A34F0">
              <w:rPr>
                <w:b w:val="0"/>
              </w:rPr>
              <w:t xml:space="preserve">. </w:t>
            </w:r>
            <w:r>
              <w:rPr>
                <w:b w:val="0"/>
                <w:lang w:val="ru-RU"/>
              </w:rPr>
              <w:t>Тел.</w:t>
            </w:r>
            <w:r w:rsidR="00E03CA6" w:rsidRPr="007A34F0">
              <w:rPr>
                <w:b w:val="0"/>
              </w:rPr>
              <w:t xml:space="preserve"> 8 (38536) 22-0-46</w:t>
            </w:r>
          </w:p>
          <w:p w:rsidR="005C2FC6" w:rsidRPr="005C2FC6" w:rsidRDefault="005C2FC6" w:rsidP="004933CC">
            <w:pPr>
              <w:pStyle w:val="afd"/>
              <w:ind w:right="-16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_________________________________________________________________________________</w:t>
            </w:r>
          </w:p>
        </w:tc>
        <w:tc>
          <w:tcPr>
            <w:tcW w:w="3310" w:type="dxa"/>
          </w:tcPr>
          <w:p w:rsidR="005C2FC6" w:rsidRPr="007A34F0" w:rsidRDefault="005C2FC6" w:rsidP="004933CC">
            <w:pPr>
              <w:pStyle w:val="afd"/>
              <w:jc w:val="right"/>
              <w:rPr>
                <w:b w:val="0"/>
                <w:sz w:val="22"/>
                <w:szCs w:val="22"/>
                <w:lang w:val="ru-RU"/>
              </w:rPr>
            </w:pPr>
            <w:r w:rsidRPr="007A34F0">
              <w:rPr>
                <w:b w:val="0"/>
                <w:sz w:val="22"/>
                <w:szCs w:val="22"/>
                <w:lang w:val="ru-RU"/>
              </w:rPr>
              <w:t>факс 8 (496) 441-10-53</w:t>
            </w:r>
          </w:p>
        </w:tc>
      </w:tr>
    </w:tbl>
    <w:p w:rsidR="009F6E8C" w:rsidRPr="00716644" w:rsidRDefault="009F6E8C" w:rsidP="009F6E8C">
      <w:pPr>
        <w:pStyle w:val="a3"/>
        <w:spacing w:before="3"/>
        <w:rPr>
          <w:b/>
          <w:color w:val="FF0000"/>
          <w:sz w:val="35"/>
          <w:lang w:val="ru-RU"/>
        </w:rPr>
      </w:pPr>
    </w:p>
    <w:p w:rsidR="009F6E8C" w:rsidRPr="00716644" w:rsidRDefault="009F6E8C" w:rsidP="009F6E8C">
      <w:pPr>
        <w:ind w:right="228"/>
        <w:jc w:val="center"/>
        <w:rPr>
          <w:b/>
          <w:sz w:val="40"/>
          <w:lang w:val="ru-RU"/>
        </w:rPr>
      </w:pPr>
      <w:r w:rsidRPr="00716644">
        <w:rPr>
          <w:b/>
          <w:spacing w:val="30"/>
          <w:sz w:val="40"/>
          <w:lang w:val="ru-RU"/>
        </w:rPr>
        <w:t>Распоряжение</w:t>
      </w:r>
    </w:p>
    <w:p w:rsidR="009F6E8C" w:rsidRPr="00716644" w:rsidRDefault="009F6E8C" w:rsidP="009F6E8C">
      <w:pPr>
        <w:spacing w:before="124"/>
        <w:ind w:right="168"/>
        <w:jc w:val="center"/>
        <w:rPr>
          <w:b/>
          <w:sz w:val="24"/>
          <w:lang w:val="ru-RU"/>
        </w:rPr>
      </w:pPr>
      <w:bookmarkStart w:id="4" w:name="____________№__________"/>
      <w:bookmarkEnd w:id="4"/>
      <w:r w:rsidRPr="00716644">
        <w:rPr>
          <w:b/>
          <w:sz w:val="24"/>
          <w:lang w:val="ru-RU"/>
        </w:rPr>
        <w:t>от ______________                                                                                                       №____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О проведении _______________________________________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6E6C13" w:rsidRPr="00570B47" w:rsidRDefault="006E6C13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 w:rsidR="007A34F0">
        <w:rPr>
          <w:sz w:val="28"/>
          <w:szCs w:val="20"/>
          <w:lang w:val="ru-RU" w:eastAsia="ru-RU"/>
        </w:rPr>
        <w:t>к</w:t>
      </w:r>
      <w:r>
        <w:rPr>
          <w:rStyle w:val="12"/>
          <w:lang w:val="ru-RU"/>
        </w:rPr>
        <w:t>онтрольно-сч</w:t>
      </w:r>
      <w:r w:rsidR="007A34F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7A34F0">
        <w:rPr>
          <w:rStyle w:val="12"/>
          <w:lang w:val="ru-RU"/>
        </w:rPr>
        <w:t xml:space="preserve">й палаты Смоленского </w:t>
      </w:r>
      <w:r w:rsidR="0013349F">
        <w:rPr>
          <w:rStyle w:val="12"/>
          <w:lang w:val="ru-RU"/>
        </w:rPr>
        <w:t>район</w:t>
      </w:r>
      <w:r w:rsidR="00716644">
        <w:rPr>
          <w:rStyle w:val="12"/>
          <w:lang w:val="ru-RU"/>
        </w:rPr>
        <w:t>а</w:t>
      </w:r>
      <w:r w:rsidR="0013349F">
        <w:rPr>
          <w:rStyle w:val="12"/>
          <w:lang w:val="ru-RU"/>
        </w:rPr>
        <w:t xml:space="preserve"> Алтайского края</w:t>
      </w:r>
      <w:r w:rsidRPr="00570B47">
        <w:rPr>
          <w:sz w:val="28"/>
          <w:szCs w:val="20"/>
          <w:lang w:val="ru-RU" w:eastAsia="ru-RU"/>
        </w:rPr>
        <w:t xml:space="preserve"> на 20___ год,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утвержденного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распоряжением</w:t>
      </w:r>
      <w:r>
        <w:rPr>
          <w:sz w:val="28"/>
          <w:szCs w:val="20"/>
          <w:lang w:val="ru-RU" w:eastAsia="ru-RU"/>
        </w:rPr>
        <w:t xml:space="preserve"> </w:t>
      </w:r>
      <w:r w:rsidR="007A34F0">
        <w:rPr>
          <w:sz w:val="28"/>
          <w:szCs w:val="20"/>
          <w:lang w:val="ru-RU" w:eastAsia="ru-RU"/>
        </w:rPr>
        <w:t>к</w:t>
      </w:r>
      <w:r>
        <w:rPr>
          <w:rStyle w:val="12"/>
          <w:lang w:val="ru-RU"/>
        </w:rPr>
        <w:t>онтрольно-сч</w:t>
      </w:r>
      <w:r w:rsidR="007A34F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7A34F0">
        <w:rPr>
          <w:rStyle w:val="12"/>
          <w:lang w:val="ru-RU"/>
        </w:rPr>
        <w:t xml:space="preserve">й палаты Смоленского </w:t>
      </w:r>
      <w:r w:rsidR="0013349F">
        <w:rPr>
          <w:rStyle w:val="12"/>
          <w:lang w:val="ru-RU"/>
        </w:rPr>
        <w:t>района Алтайского края</w:t>
      </w:r>
      <w:r w:rsidR="00343B84">
        <w:rPr>
          <w:sz w:val="28"/>
          <w:szCs w:val="20"/>
          <w:lang w:val="ru-RU" w:eastAsia="ru-RU"/>
        </w:rPr>
        <w:t xml:space="preserve"> </w:t>
      </w:r>
      <w:proofErr w:type="gramStart"/>
      <w:r w:rsidR="00343B84">
        <w:rPr>
          <w:sz w:val="28"/>
          <w:szCs w:val="20"/>
          <w:lang w:val="ru-RU" w:eastAsia="ru-RU"/>
        </w:rPr>
        <w:t>от</w:t>
      </w:r>
      <w:proofErr w:type="gramEnd"/>
      <w:r w:rsidR="00343B84">
        <w:rPr>
          <w:sz w:val="28"/>
          <w:szCs w:val="20"/>
          <w:lang w:val="ru-RU" w:eastAsia="ru-RU"/>
        </w:rPr>
        <w:t xml:space="preserve"> _________ № ____</w:t>
      </w:r>
      <w:r w:rsidRPr="00570B47">
        <w:rPr>
          <w:sz w:val="28"/>
          <w:szCs w:val="20"/>
          <w:lang w:val="ru-RU" w:eastAsia="ru-RU"/>
        </w:rPr>
        <w:t xml:space="preserve">: </w:t>
      </w:r>
    </w:p>
    <w:p w:rsidR="006E6C13" w:rsidRPr="00570B47" w:rsidRDefault="006E6C13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271EEF" w:rsidRDefault="006E6C13" w:rsidP="0027218D">
      <w:pPr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271EEF">
        <w:rPr>
          <w:snapToGrid w:val="0"/>
          <w:sz w:val="16"/>
          <w:szCs w:val="16"/>
          <w:lang w:val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271EEF">
        <w:rPr>
          <w:snapToGrid w:val="0"/>
          <w:sz w:val="16"/>
          <w:szCs w:val="16"/>
          <w:lang w:val="ru-RU"/>
        </w:rPr>
        <w:t xml:space="preserve"> мероприятия в соответствии с планом работы </w:t>
      </w:r>
      <w:r>
        <w:rPr>
          <w:snapToGrid w:val="0"/>
          <w:sz w:val="16"/>
          <w:szCs w:val="16"/>
          <w:lang w:val="ru-RU"/>
        </w:rPr>
        <w:t xml:space="preserve">контрольно-счетного органа </w:t>
      </w:r>
      <w:r w:rsidRPr="00271EEF">
        <w:rPr>
          <w:snapToGrid w:val="0"/>
          <w:sz w:val="16"/>
          <w:szCs w:val="16"/>
          <w:lang w:val="ru-RU"/>
        </w:rPr>
        <w:t>на год)</w:t>
      </w:r>
    </w:p>
    <w:p w:rsidR="006E6C13" w:rsidRPr="00570B47" w:rsidRDefault="006E6C13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6E6C13" w:rsidRPr="00570B47" w:rsidRDefault="006E6C13" w:rsidP="0027218D">
      <w:pPr>
        <w:spacing w:line="228" w:lineRule="auto"/>
        <w:ind w:firstLine="851"/>
        <w:jc w:val="both"/>
        <w:rPr>
          <w:sz w:val="28"/>
          <w:szCs w:val="28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 xml:space="preserve">- срок  </w:t>
      </w:r>
      <w:r w:rsidRPr="00570B47">
        <w:rPr>
          <w:sz w:val="28"/>
          <w:szCs w:val="28"/>
          <w:lang w:val="ru-RU" w:eastAsia="ru-RU"/>
        </w:rPr>
        <w:t xml:space="preserve">проведения  экспертно-аналитического  </w:t>
      </w:r>
      <w:r w:rsidRPr="00570B47">
        <w:rPr>
          <w:snapToGrid w:val="0"/>
          <w:sz w:val="28"/>
          <w:szCs w:val="28"/>
          <w:lang w:val="ru-RU" w:eastAsia="ru-RU"/>
        </w:rPr>
        <w:t>мероприятия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на объекте</w:t>
      </w:r>
      <w:r w:rsidRPr="00570B47">
        <w:rPr>
          <w:snapToGrid w:val="0"/>
          <w:sz w:val="28"/>
          <w:szCs w:val="28"/>
          <w:lang w:val="ru-RU" w:eastAsia="ru-RU"/>
        </w:rPr>
        <w:t xml:space="preserve"> с ______ по _______ 20___ года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ind w:firstLine="851"/>
        <w:jc w:val="both"/>
        <w:rPr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>- срок оформления результатов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экспертно-аналитического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мероприятия с ______ по _______ 20___ года.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Назначить </w:t>
      </w:r>
      <w:proofErr w:type="gramStart"/>
      <w:r w:rsidRPr="00570B47">
        <w:rPr>
          <w:sz w:val="28"/>
          <w:szCs w:val="20"/>
          <w:lang w:val="ru-RU" w:eastAsia="ru-RU"/>
        </w:rPr>
        <w:t>ответственным</w:t>
      </w:r>
      <w:proofErr w:type="gramEnd"/>
      <w:r w:rsidRPr="00570B47">
        <w:rPr>
          <w:sz w:val="28"/>
          <w:szCs w:val="20"/>
          <w:lang w:val="ru-RU" w:eastAsia="ru-RU"/>
        </w:rPr>
        <w:t xml:space="preserve"> за проведение 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:___________________________.</w:t>
      </w:r>
    </w:p>
    <w:p w:rsidR="006E6C13" w:rsidRPr="00570B47" w:rsidRDefault="006E6C13" w:rsidP="0027218D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Назначить:</w:t>
      </w:r>
    </w:p>
    <w:p w:rsidR="006E6C13" w:rsidRPr="00570B47" w:rsidRDefault="006E6C13" w:rsidP="0027218D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руководителем экспертно-аналитического мероприятия</w:t>
      </w:r>
      <w:proofErr w:type="gramStart"/>
      <w:r w:rsidRPr="00570B47">
        <w:rPr>
          <w:sz w:val="28"/>
          <w:szCs w:val="28"/>
          <w:lang w:val="ru-RU" w:eastAsia="ru-RU"/>
        </w:rPr>
        <w:t>:</w:t>
      </w:r>
      <w:r w:rsidRPr="00570B47">
        <w:rPr>
          <w:sz w:val="28"/>
          <w:szCs w:val="20"/>
          <w:lang w:val="ru-RU" w:eastAsia="ru-RU"/>
        </w:rPr>
        <w:t>____________________________________________________________________;</w:t>
      </w:r>
      <w:proofErr w:type="gramEnd"/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членами группы инспекторов: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Привлечь к участию в проведении экспертно-аналитического мероприятия</w:t>
      </w:r>
      <w:r w:rsidRPr="00570B47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______________________________________________________________________________________________________________________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DC3E70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Председатель</w:t>
      </w:r>
    </w:p>
    <w:p w:rsidR="006E6C13" w:rsidRPr="00570B47" w:rsidRDefault="00DC3E70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контрольно-счетной палаты</w:t>
      </w:r>
      <w:r w:rsidR="006E6C13" w:rsidRPr="00570B47"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 xml:space="preserve">                 </w:t>
      </w:r>
      <w:r w:rsidR="006E6C13" w:rsidRPr="00570B47">
        <w:rPr>
          <w:i/>
          <w:sz w:val="28"/>
          <w:szCs w:val="28"/>
          <w:lang w:val="ru-RU" w:eastAsia="ru-RU"/>
        </w:rPr>
        <w:t>личная подпись</w:t>
      </w:r>
      <w:r w:rsidR="009F6E8C">
        <w:rPr>
          <w:i/>
          <w:sz w:val="28"/>
          <w:szCs w:val="28"/>
          <w:lang w:val="ru-RU" w:eastAsia="ru-RU"/>
        </w:rPr>
        <w:t xml:space="preserve">   </w:t>
      </w:r>
      <w:r w:rsidR="006E6C13" w:rsidRPr="00570B47">
        <w:rPr>
          <w:sz w:val="28"/>
          <w:szCs w:val="20"/>
          <w:lang w:val="ru-RU" w:eastAsia="ru-RU"/>
        </w:rPr>
        <w:t>инициалы и фамилия</w:t>
      </w:r>
    </w:p>
    <w:p w:rsidR="006E6C13" w:rsidRPr="0013349F" w:rsidRDefault="006E6C13" w:rsidP="0013349F">
      <w:pPr>
        <w:pStyle w:val="a3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pPr w:leftFromText="180" w:rightFromText="180" w:vertAnchor="text" w:horzAnchor="margin" w:tblpY="101"/>
        <w:tblW w:w="99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41"/>
        <w:gridCol w:w="2946"/>
        <w:gridCol w:w="2544"/>
      </w:tblGrid>
      <w:tr w:rsidR="006E6C13" w:rsidRPr="00570B47" w:rsidTr="000348CA">
        <w:trPr>
          <w:cantSplit/>
          <w:trHeight w:hRule="exact" w:val="712"/>
        </w:trPr>
        <w:tc>
          <w:tcPr>
            <w:tcW w:w="7387" w:type="dxa"/>
            <w:gridSpan w:val="2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lastRenderedPageBreak/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44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5</w:t>
            </w:r>
          </w:p>
          <w:p w:rsidR="006E6C13" w:rsidRPr="00570B47" w:rsidRDefault="006E6C13" w:rsidP="004176C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4.1</w:t>
            </w:r>
            <w:r w:rsidR="004176C8">
              <w:rPr>
                <w:sz w:val="20"/>
                <w:szCs w:val="28"/>
                <w:lang w:val="ru-RU" w:eastAsia="ru-RU"/>
              </w:rPr>
              <w:t>0</w:t>
            </w:r>
            <w:r w:rsidRPr="00570B47">
              <w:rPr>
                <w:sz w:val="20"/>
                <w:szCs w:val="28"/>
                <w:lang w:val="ru-RU" w:eastAsia="ru-RU"/>
              </w:rPr>
              <w:t>.Стандарта)</w:t>
            </w:r>
          </w:p>
        </w:tc>
      </w:tr>
      <w:tr w:rsidR="006E6C13" w:rsidRPr="00570B47" w:rsidTr="000348CA">
        <w:trPr>
          <w:cantSplit/>
          <w:trHeight w:val="524"/>
        </w:trPr>
        <w:tc>
          <w:tcPr>
            <w:tcW w:w="9931" w:type="dxa"/>
            <w:gridSpan w:val="3"/>
          </w:tcPr>
          <w:p w:rsidR="000348CA" w:rsidRDefault="000348CA" w:rsidP="000348CA">
            <w:pPr>
              <w:jc w:val="center"/>
              <w:rPr>
                <w:b/>
                <w:sz w:val="34"/>
                <w:szCs w:val="34"/>
                <w:lang w:val="ru-RU"/>
              </w:rPr>
            </w:pPr>
          </w:p>
          <w:p w:rsidR="007A34F0" w:rsidRDefault="007A34F0" w:rsidP="00716644">
            <w:pPr>
              <w:pStyle w:val="afd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КОНТРОЛЬНО-СЧЁТНАЯ ПАЛАТА</w:t>
            </w:r>
          </w:p>
          <w:p w:rsidR="007A34F0" w:rsidRDefault="007A34F0" w:rsidP="00716644">
            <w:pPr>
              <w:pStyle w:val="afd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СМОЛЕНСКОГО РАЙОНА АЛТАЙСКОГО КРАЯ</w:t>
            </w:r>
          </w:p>
          <w:p w:rsidR="0013349F" w:rsidRPr="0013349F" w:rsidRDefault="0013349F" w:rsidP="0013349F">
            <w:pPr>
              <w:pStyle w:val="afd"/>
              <w:jc w:val="left"/>
              <w:rPr>
                <w:b w:val="0"/>
                <w:sz w:val="16"/>
                <w:szCs w:val="16"/>
                <w:lang w:val="ru-RU"/>
              </w:rPr>
            </w:pPr>
          </w:p>
          <w:tbl>
            <w:tblPr>
              <w:tblW w:w="16398" w:type="dxa"/>
              <w:tblLayout w:type="fixed"/>
              <w:tblLook w:val="01E0"/>
            </w:tblPr>
            <w:tblGrid>
              <w:gridCol w:w="13088"/>
              <w:gridCol w:w="3310"/>
            </w:tblGrid>
            <w:tr w:rsidR="0013349F" w:rsidRPr="007A34F0" w:rsidTr="00EE70F0">
              <w:trPr>
                <w:trHeight w:val="317"/>
              </w:trPr>
              <w:tc>
                <w:tcPr>
                  <w:tcW w:w="13088" w:type="dxa"/>
                </w:tcPr>
                <w:p w:rsidR="0013349F" w:rsidRDefault="007A34F0" w:rsidP="007A34F0">
                  <w:pPr>
                    <w:pStyle w:val="afd"/>
                    <w:framePr w:hSpace="180" w:wrap="around" w:vAnchor="text" w:hAnchor="margin" w:y="101"/>
                    <w:ind w:right="-169"/>
                    <w:jc w:val="both"/>
                    <w:rPr>
                      <w:b w:val="0"/>
                      <w:sz w:val="22"/>
                      <w:szCs w:val="22"/>
                      <w:lang w:val="ru-RU"/>
                    </w:rPr>
                  </w:pPr>
                  <w:r>
                    <w:rPr>
                      <w:b w:val="0"/>
                      <w:sz w:val="22"/>
                      <w:szCs w:val="22"/>
                      <w:lang w:val="ru-RU"/>
                    </w:rPr>
                    <w:t xml:space="preserve">                     </w:t>
                  </w:r>
                  <w:r w:rsidR="00716644">
                    <w:rPr>
                      <w:b w:val="0"/>
                      <w:sz w:val="22"/>
                      <w:szCs w:val="22"/>
                      <w:lang w:val="ru-RU"/>
                    </w:rPr>
                    <w:t>659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600</w:t>
                  </w:r>
                  <w:r w:rsidR="00716644">
                    <w:rPr>
                      <w:b w:val="0"/>
                      <w:sz w:val="22"/>
                      <w:szCs w:val="22"/>
                      <w:lang w:val="ru-RU"/>
                    </w:rPr>
                    <w:t xml:space="preserve">, Алтайский край, 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Смоленский</w:t>
                  </w:r>
                  <w:r w:rsidR="00716644">
                    <w:rPr>
                      <w:b w:val="0"/>
                      <w:sz w:val="22"/>
                      <w:szCs w:val="22"/>
                      <w:lang w:val="ru-RU"/>
                    </w:rPr>
                    <w:t xml:space="preserve"> район, </w:t>
                  </w:r>
                  <w:proofErr w:type="gramStart"/>
                  <w:r w:rsidR="00716644">
                    <w:rPr>
                      <w:b w:val="0"/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="00716644">
                    <w:rPr>
                      <w:b w:val="0"/>
                      <w:sz w:val="22"/>
                      <w:szCs w:val="22"/>
                      <w:lang w:val="ru-RU"/>
                    </w:rPr>
                    <w:t xml:space="preserve">. 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Смоленское</w:t>
                  </w:r>
                  <w:r w:rsidR="0013349F" w:rsidRPr="007B0A1F">
                    <w:rPr>
                      <w:b w:val="0"/>
                      <w:sz w:val="22"/>
                      <w:szCs w:val="22"/>
                      <w:lang w:val="ru-RU"/>
                    </w:rPr>
                    <w:t xml:space="preserve">, ул. 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Титова, 40</w:t>
                  </w:r>
                </w:p>
                <w:p w:rsidR="007A34F0" w:rsidRPr="007A34F0" w:rsidRDefault="007A34F0" w:rsidP="007A34F0">
                  <w:pPr>
                    <w:pStyle w:val="afd"/>
                    <w:framePr w:hSpace="180" w:wrap="around" w:vAnchor="text" w:hAnchor="margin" w:y="101"/>
                    <w:ind w:right="-169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7A34F0">
                    <w:rPr>
                      <w:b w:val="0"/>
                    </w:rPr>
                    <w:t xml:space="preserve">                                      E-mail: </w:t>
                  </w:r>
                  <w:hyperlink r:id="rId13" w:history="1">
                    <w:r w:rsidRPr="007A34F0">
                      <w:rPr>
                        <w:rStyle w:val="ac"/>
                        <w:b w:val="0"/>
                      </w:rPr>
                      <w:t>kcosmol@yandex.ru</w:t>
                    </w:r>
                  </w:hyperlink>
                  <w:r w:rsidRPr="007A34F0">
                    <w:rPr>
                      <w:b w:val="0"/>
                    </w:rPr>
                    <w:t xml:space="preserve">. </w:t>
                  </w:r>
                  <w:r>
                    <w:rPr>
                      <w:b w:val="0"/>
                      <w:lang w:val="ru-RU"/>
                    </w:rPr>
                    <w:t>Тел.</w:t>
                  </w:r>
                  <w:r w:rsidRPr="007A34F0">
                    <w:rPr>
                      <w:b w:val="0"/>
                    </w:rPr>
                    <w:t xml:space="preserve"> 8 (38536) 22-0-46</w:t>
                  </w:r>
                </w:p>
              </w:tc>
              <w:tc>
                <w:tcPr>
                  <w:tcW w:w="3310" w:type="dxa"/>
                </w:tcPr>
                <w:p w:rsidR="0013349F" w:rsidRPr="007A34F0" w:rsidRDefault="0013349F" w:rsidP="008226F3">
                  <w:pPr>
                    <w:pStyle w:val="afd"/>
                    <w:framePr w:hSpace="180" w:wrap="around" w:vAnchor="text" w:hAnchor="margin" w:y="101"/>
                    <w:jc w:val="righ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 w:rsidRPr="007A34F0">
                    <w:rPr>
                      <w:b w:val="0"/>
                      <w:sz w:val="22"/>
                      <w:szCs w:val="22"/>
                      <w:lang w:val="ru-RU"/>
                    </w:rPr>
                    <w:t>факс 8 (496) 441-10-53</w:t>
                  </w:r>
                </w:p>
              </w:tc>
            </w:tr>
          </w:tbl>
          <w:p w:rsidR="0013349F" w:rsidRPr="007A34F0" w:rsidRDefault="003359BF" w:rsidP="0013349F">
            <w:pPr>
              <w:pStyle w:val="afd"/>
              <w:jc w:val="left"/>
              <w:rPr>
                <w:color w:val="FF0000"/>
                <w:lang w:val="ru-RU"/>
              </w:rPr>
            </w:pPr>
            <w:r w:rsidRPr="003359BF">
              <w:rPr>
                <w:noProof/>
                <w:color w:val="FF0000"/>
                <w:sz w:val="28"/>
                <w:szCs w:val="20"/>
                <w:lang w:val="ru-RU" w:eastAsia="ru-RU"/>
              </w:rPr>
              <w:pict>
                <v:line id="Прямая соединительная линия 1" o:spid="_x0000_s1027" style="position:absolute;flip:y;z-index:251661312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" strokeweight="2.25pt"/>
              </w:pict>
            </w:r>
          </w:p>
          <w:tbl>
            <w:tblPr>
              <w:tblW w:w="10173" w:type="dxa"/>
              <w:tblLayout w:type="fixed"/>
              <w:tblLook w:val="04A0"/>
            </w:tblPr>
            <w:tblGrid>
              <w:gridCol w:w="4927"/>
              <w:gridCol w:w="5246"/>
            </w:tblGrid>
            <w:tr w:rsidR="0013349F" w:rsidRPr="008176A4" w:rsidTr="00EE70F0">
              <w:tc>
                <w:tcPr>
                  <w:tcW w:w="4927" w:type="dxa"/>
                  <w:shd w:val="clear" w:color="auto" w:fill="auto"/>
                </w:tcPr>
                <w:p w:rsidR="0013349F" w:rsidRPr="007A34F0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ind w:left="-142" w:right="-284"/>
                    <w:textAlignment w:val="baseline"/>
                    <w:rPr>
                      <w:b/>
                      <w:sz w:val="20"/>
                      <w:szCs w:val="28"/>
                      <w:lang w:val="ru-RU"/>
                    </w:rPr>
                  </w:pPr>
                  <w:r w:rsidRPr="007A34F0">
                    <w:rPr>
                      <w:b/>
                      <w:sz w:val="20"/>
                      <w:szCs w:val="28"/>
                      <w:lang w:val="ru-RU"/>
                    </w:rPr>
                    <w:t>_________________</w:t>
                  </w:r>
                  <w:r w:rsidRPr="007A34F0">
                    <w:rPr>
                      <w:sz w:val="20"/>
                      <w:szCs w:val="28"/>
                      <w:lang w:val="ru-RU"/>
                    </w:rPr>
                    <w:t>№</w:t>
                  </w:r>
                  <w:r w:rsidRPr="007A34F0">
                    <w:rPr>
                      <w:b/>
                      <w:sz w:val="20"/>
                      <w:szCs w:val="28"/>
                      <w:lang w:val="ru-RU"/>
                    </w:rPr>
                    <w:t xml:space="preserve">______________ </w:t>
                  </w:r>
                </w:p>
                <w:p w:rsidR="0013349F" w:rsidRPr="007A34F0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-142" w:right="-284"/>
                    <w:textAlignment w:val="baseline"/>
                    <w:rPr>
                      <w:sz w:val="20"/>
                      <w:szCs w:val="28"/>
                      <w:lang w:val="ru-RU"/>
                    </w:rPr>
                  </w:pPr>
                  <w:r w:rsidRPr="007A34F0">
                    <w:rPr>
                      <w:b/>
                      <w:sz w:val="20"/>
                      <w:szCs w:val="28"/>
                      <w:lang w:val="ru-RU"/>
                    </w:rPr>
                    <w:t xml:space="preserve"> </w:t>
                  </w:r>
                  <w:r w:rsidRPr="007A34F0">
                    <w:rPr>
                      <w:sz w:val="20"/>
                      <w:szCs w:val="28"/>
                      <w:lang w:val="ru-RU"/>
                    </w:rPr>
                    <w:t xml:space="preserve">На № ___________ от ______________             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3349F" w:rsidRPr="007B0A1F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7B0A1F">
                    <w:rPr>
                      <w:sz w:val="28"/>
                      <w:szCs w:val="28"/>
                      <w:lang w:val="ru-RU"/>
                    </w:rPr>
                    <w:t>Должность руководителя</w:t>
                  </w:r>
                </w:p>
                <w:p w:rsidR="0013349F" w:rsidRPr="007B0A1F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1" w:right="-284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7B0A1F">
                    <w:rPr>
                      <w:sz w:val="28"/>
                      <w:szCs w:val="28"/>
                      <w:lang w:val="ru-RU"/>
                    </w:rPr>
                    <w:t>объекта контрольного мероприятия</w:t>
                  </w:r>
                </w:p>
                <w:p w:rsidR="0013349F" w:rsidRPr="007B0A1F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1" w:right="-284"/>
                    <w:textAlignment w:val="baseline"/>
                    <w:rPr>
                      <w:szCs w:val="28"/>
                      <w:lang w:val="ru-RU"/>
                    </w:rPr>
                  </w:pPr>
                  <w:r w:rsidRPr="007B0A1F">
                    <w:rPr>
                      <w:szCs w:val="28"/>
                      <w:lang w:val="ru-RU"/>
                    </w:rPr>
                    <w:t>_______________________________</w:t>
                  </w:r>
                </w:p>
                <w:p w:rsidR="0013349F" w:rsidRPr="00EA1EE7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A1EE7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EA1EE7">
                    <w:rPr>
                      <w:sz w:val="16"/>
                      <w:szCs w:val="16"/>
                    </w:rPr>
                    <w:t>инициалы</w:t>
                  </w:r>
                  <w:proofErr w:type="spellEnd"/>
                  <w:r w:rsidRPr="00EA1EE7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EA1EE7">
                    <w:rPr>
                      <w:sz w:val="16"/>
                      <w:szCs w:val="16"/>
                    </w:rPr>
                    <w:t>фамилия</w:t>
                  </w:r>
                  <w:proofErr w:type="spellEnd"/>
                  <w:r w:rsidRPr="00EA1EE7">
                    <w:rPr>
                      <w:sz w:val="16"/>
                      <w:szCs w:val="16"/>
                    </w:rPr>
                    <w:t>)</w:t>
                  </w:r>
                </w:p>
                <w:p w:rsidR="0013349F" w:rsidRPr="008176A4" w:rsidRDefault="0013349F" w:rsidP="008226F3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textAlignment w:val="baseline"/>
                    <w:rPr>
                      <w:szCs w:val="28"/>
                    </w:rPr>
                  </w:pPr>
                </w:p>
              </w:tc>
            </w:tr>
          </w:tbl>
          <w:p w:rsidR="006E6C13" w:rsidRPr="00570B47" w:rsidRDefault="006E6C13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6E6C13" w:rsidRPr="00570B47" w:rsidTr="000348CA">
        <w:trPr>
          <w:cantSplit/>
          <w:trHeight w:val="425"/>
        </w:trPr>
        <w:tc>
          <w:tcPr>
            <w:tcW w:w="4441" w:type="dxa"/>
          </w:tcPr>
          <w:p w:rsidR="006E6C13" w:rsidRPr="00570B47" w:rsidRDefault="006E6C13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90" w:type="dxa"/>
            <w:gridSpan w:val="2"/>
          </w:tcPr>
          <w:p w:rsidR="006E6C13" w:rsidRPr="0013349F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E6C13" w:rsidRPr="000348CA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gramStart"/>
      <w:r w:rsidRPr="000348CA">
        <w:rPr>
          <w:i/>
          <w:sz w:val="28"/>
          <w:szCs w:val="28"/>
          <w:lang w:val="ru-RU" w:eastAsia="ru-RU"/>
        </w:rPr>
        <w:t>Уважаемый</w:t>
      </w:r>
      <w:proofErr w:type="gramEnd"/>
      <w:r w:rsidR="000348CA" w:rsidRPr="000348CA">
        <w:rPr>
          <w:i/>
          <w:sz w:val="28"/>
          <w:szCs w:val="28"/>
          <w:lang w:val="ru-RU" w:eastAsia="ru-RU"/>
        </w:rPr>
        <w:t xml:space="preserve"> </w:t>
      </w:r>
      <w:r w:rsidR="000348CA">
        <w:rPr>
          <w:i/>
          <w:sz w:val="24"/>
          <w:szCs w:val="24"/>
          <w:lang w:val="ru-RU" w:eastAsia="ru-RU"/>
        </w:rPr>
        <w:t>И</w:t>
      </w:r>
      <w:r w:rsidRPr="000348CA">
        <w:rPr>
          <w:i/>
          <w:sz w:val="24"/>
          <w:szCs w:val="24"/>
          <w:lang w:val="ru-RU" w:eastAsia="ru-RU"/>
        </w:rPr>
        <w:t xml:space="preserve">мя </w:t>
      </w:r>
      <w:r w:rsidR="000348CA">
        <w:rPr>
          <w:i/>
          <w:sz w:val="24"/>
          <w:szCs w:val="24"/>
          <w:lang w:val="ru-RU" w:eastAsia="ru-RU"/>
        </w:rPr>
        <w:t>о</w:t>
      </w:r>
      <w:r w:rsidRPr="000348CA">
        <w:rPr>
          <w:i/>
          <w:sz w:val="24"/>
          <w:szCs w:val="24"/>
          <w:lang w:val="ru-RU" w:eastAsia="ru-RU"/>
        </w:rPr>
        <w:t>тчество</w:t>
      </w:r>
      <w:r w:rsidRPr="000348CA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rStyle w:val="12"/>
          <w:lang w:val="ru-RU"/>
        </w:rPr>
        <w:t>Контрольно-сч</w:t>
      </w:r>
      <w:r w:rsidR="007A34F0">
        <w:rPr>
          <w:rStyle w:val="12"/>
          <w:lang w:val="ru-RU"/>
        </w:rPr>
        <w:t>ё</w:t>
      </w:r>
      <w:r>
        <w:rPr>
          <w:rStyle w:val="12"/>
          <w:lang w:val="ru-RU"/>
        </w:rPr>
        <w:t>тн</w:t>
      </w:r>
      <w:r w:rsidR="007A34F0">
        <w:rPr>
          <w:rStyle w:val="12"/>
          <w:lang w:val="ru-RU"/>
        </w:rPr>
        <w:t>ая палата Смоленского р</w:t>
      </w:r>
      <w:r w:rsidR="0013349F">
        <w:rPr>
          <w:rStyle w:val="12"/>
          <w:lang w:val="ru-RU"/>
        </w:rPr>
        <w:t>айон</w:t>
      </w:r>
      <w:r w:rsidR="00716644">
        <w:rPr>
          <w:rStyle w:val="12"/>
          <w:lang w:val="ru-RU"/>
        </w:rPr>
        <w:t>а</w:t>
      </w:r>
      <w:r w:rsidR="0013349F">
        <w:rPr>
          <w:rStyle w:val="12"/>
          <w:lang w:val="ru-RU"/>
        </w:rPr>
        <w:t xml:space="preserve"> Алтайского края</w:t>
      </w:r>
      <w:r w:rsidRPr="00570B47">
        <w:rPr>
          <w:sz w:val="28"/>
          <w:szCs w:val="20"/>
          <w:lang w:val="ru-RU" w:eastAsia="ru-RU"/>
        </w:rPr>
        <w:t xml:space="preserve"> </w:t>
      </w:r>
      <w:r w:rsidR="00850532">
        <w:rPr>
          <w:sz w:val="28"/>
          <w:szCs w:val="20"/>
          <w:lang w:val="ru-RU" w:eastAsia="ru-RU"/>
        </w:rPr>
        <w:t xml:space="preserve">информирует </w:t>
      </w:r>
      <w:r w:rsidRPr="00570B47">
        <w:rPr>
          <w:sz w:val="28"/>
          <w:szCs w:val="20"/>
          <w:lang w:val="ru-RU" w:eastAsia="ru-RU"/>
        </w:rPr>
        <w:t>Вас, что в соответствии</w:t>
      </w:r>
      <w:r>
        <w:rPr>
          <w:sz w:val="28"/>
          <w:szCs w:val="20"/>
          <w:lang w:val="ru-RU" w:eastAsia="ru-RU"/>
        </w:rPr>
        <w:t xml:space="preserve"> </w:t>
      </w:r>
      <w:proofErr w:type="gramStart"/>
      <w:r w:rsidRPr="00570B47">
        <w:rPr>
          <w:sz w:val="28"/>
          <w:szCs w:val="20"/>
          <w:lang w:val="ru-RU" w:eastAsia="ru-RU"/>
        </w:rPr>
        <w:t>с</w:t>
      </w:r>
      <w:proofErr w:type="gramEnd"/>
      <w:r w:rsidRPr="00570B47">
        <w:rPr>
          <w:sz w:val="28"/>
          <w:szCs w:val="20"/>
          <w:lang w:val="ru-RU" w:eastAsia="ru-RU"/>
        </w:rPr>
        <w:t>____________________________________________________</w:t>
      </w:r>
    </w:p>
    <w:p w:rsidR="006E6C13" w:rsidRPr="00570B47" w:rsidRDefault="006E6C13" w:rsidP="0013349F">
      <w:pPr>
        <w:pStyle w:val="a4"/>
        <w:widowControl/>
        <w:spacing w:line="228" w:lineRule="auto"/>
        <w:ind w:left="0" w:firstLine="0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</w:t>
      </w:r>
      <w:r w:rsidR="000348CA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 Плана работы </w:t>
      </w:r>
      <w:r w:rsidR="000348CA">
        <w:rPr>
          <w:sz w:val="16"/>
          <w:szCs w:val="16"/>
          <w:lang w:val="ru-RU" w:eastAsia="ru-RU"/>
        </w:rPr>
        <w:t xml:space="preserve"> </w:t>
      </w:r>
      <w:r w:rsidR="007A34F0">
        <w:rPr>
          <w:sz w:val="16"/>
          <w:szCs w:val="16"/>
          <w:lang w:val="ru-RU" w:eastAsia="ru-RU"/>
        </w:rPr>
        <w:t>к</w:t>
      </w:r>
      <w:r w:rsidRPr="00883842">
        <w:rPr>
          <w:rStyle w:val="12"/>
          <w:sz w:val="16"/>
          <w:szCs w:val="16"/>
          <w:lang w:val="ru-RU"/>
        </w:rPr>
        <w:t>онтрольно-счетно</w:t>
      </w:r>
      <w:r w:rsidR="007A34F0">
        <w:rPr>
          <w:rStyle w:val="12"/>
          <w:sz w:val="16"/>
          <w:szCs w:val="16"/>
          <w:lang w:val="ru-RU"/>
        </w:rPr>
        <w:t>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инспекторы и иные сотрудники </w:t>
      </w:r>
      <w:r w:rsidR="007A34F0">
        <w:rPr>
          <w:sz w:val="28"/>
          <w:szCs w:val="20"/>
          <w:lang w:val="ru-RU" w:eastAsia="ru-RU"/>
        </w:rPr>
        <w:t>к</w:t>
      </w:r>
      <w:r>
        <w:rPr>
          <w:rStyle w:val="12"/>
          <w:lang w:val="ru-RU"/>
        </w:rPr>
        <w:t>онтрольно-сч</w:t>
      </w:r>
      <w:r w:rsidR="007A34F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7A34F0">
        <w:rPr>
          <w:rStyle w:val="12"/>
          <w:lang w:val="ru-RU"/>
        </w:rPr>
        <w:t>й палаты Смоленского</w:t>
      </w:r>
      <w:r w:rsidR="0013349F">
        <w:rPr>
          <w:rStyle w:val="12"/>
          <w:lang w:val="ru-RU"/>
        </w:rPr>
        <w:t xml:space="preserve"> район</w:t>
      </w:r>
      <w:r w:rsidR="00716644">
        <w:rPr>
          <w:rStyle w:val="12"/>
          <w:lang w:val="ru-RU"/>
        </w:rPr>
        <w:t>а</w:t>
      </w:r>
      <w:r w:rsidR="0013349F">
        <w:rPr>
          <w:rStyle w:val="12"/>
          <w:lang w:val="ru-RU"/>
        </w:rPr>
        <w:t xml:space="preserve"> Алтайского края</w:t>
      </w:r>
    </w:p>
    <w:p w:rsidR="006E6C13" w:rsidRPr="00570B47" w:rsidRDefault="006E6C13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570B47">
        <w:rPr>
          <w:lang w:val="ru-RU" w:eastAsia="ru-RU"/>
        </w:rPr>
        <w:t>_________________________________________________________________________________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6E6C13" w:rsidRPr="00570B47" w:rsidRDefault="006E6C13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  <w:proofErr w:type="gramEnd"/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В соответствии со статьями 9</w:t>
      </w:r>
      <w:r w:rsidR="0013349F">
        <w:rPr>
          <w:sz w:val="28"/>
          <w:szCs w:val="20"/>
          <w:lang w:val="ru-RU" w:eastAsia="ru-RU"/>
        </w:rPr>
        <w:t xml:space="preserve"> и</w:t>
      </w:r>
      <w:r>
        <w:rPr>
          <w:sz w:val="28"/>
          <w:szCs w:val="20"/>
          <w:lang w:val="ru-RU" w:eastAsia="ru-RU"/>
        </w:rPr>
        <w:t xml:space="preserve"> 16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  <w:r w:rsidR="000348CA" w:rsidRPr="000348CA">
        <w:rPr>
          <w:sz w:val="28"/>
          <w:szCs w:val="28"/>
          <w:lang w:val="ru-RU"/>
        </w:rPr>
        <w:t>о</w:t>
      </w:r>
      <w:r>
        <w:rPr>
          <w:lang w:val="ru-RU"/>
        </w:rPr>
        <w:t xml:space="preserve"> </w:t>
      </w:r>
      <w:r w:rsidR="007A34F0" w:rsidRPr="007A34F0">
        <w:rPr>
          <w:sz w:val="28"/>
          <w:szCs w:val="28"/>
          <w:lang w:val="ru-RU"/>
        </w:rPr>
        <w:t>к</w:t>
      </w:r>
      <w:r w:rsidR="00716644">
        <w:rPr>
          <w:rStyle w:val="12"/>
          <w:lang w:val="ru-RU"/>
        </w:rPr>
        <w:t>онтрольно-сч</w:t>
      </w:r>
      <w:r w:rsidR="007A34F0">
        <w:rPr>
          <w:rStyle w:val="12"/>
          <w:lang w:val="ru-RU"/>
        </w:rPr>
        <w:t>ё</w:t>
      </w:r>
      <w:r w:rsidR="00716644">
        <w:rPr>
          <w:rStyle w:val="12"/>
          <w:lang w:val="ru-RU"/>
        </w:rPr>
        <w:t>тно</w:t>
      </w:r>
      <w:r w:rsidR="007A34F0">
        <w:rPr>
          <w:rStyle w:val="12"/>
          <w:lang w:val="ru-RU"/>
        </w:rPr>
        <w:t xml:space="preserve">й палате Смоленского </w:t>
      </w:r>
      <w:r w:rsidR="0013349F">
        <w:rPr>
          <w:rStyle w:val="12"/>
          <w:lang w:val="ru-RU"/>
        </w:rPr>
        <w:t>район</w:t>
      </w:r>
      <w:r w:rsidR="00716644">
        <w:rPr>
          <w:rStyle w:val="12"/>
          <w:lang w:val="ru-RU"/>
        </w:rPr>
        <w:t>а</w:t>
      </w:r>
      <w:r w:rsidR="0013349F">
        <w:rPr>
          <w:rStyle w:val="12"/>
          <w:lang w:val="ru-RU"/>
        </w:rPr>
        <w:t xml:space="preserve"> Алтайского края</w:t>
      </w:r>
      <w:r w:rsidR="000348CA">
        <w:rPr>
          <w:sz w:val="28"/>
          <w:szCs w:val="28"/>
          <w:lang w:val="ru-RU"/>
        </w:rPr>
        <w:t>,</w:t>
      </w:r>
      <w:r w:rsidRPr="000348CA">
        <w:rPr>
          <w:sz w:val="28"/>
          <w:szCs w:val="28"/>
          <w:lang w:val="ru-RU"/>
        </w:rPr>
        <w:t xml:space="preserve">  </w:t>
      </w:r>
      <w:r w:rsidRPr="000348CA">
        <w:rPr>
          <w:sz w:val="28"/>
          <w:szCs w:val="28"/>
          <w:lang w:val="ru-RU" w:eastAsia="ru-RU"/>
        </w:rPr>
        <w:t>прошу</w:t>
      </w:r>
      <w:r w:rsidRPr="00570B47">
        <w:rPr>
          <w:sz w:val="28"/>
          <w:szCs w:val="20"/>
          <w:lang w:val="ru-RU" w:eastAsia="ru-RU"/>
        </w:rPr>
        <w:t xml:space="preserve"> обеспечить необходимые условия для работы инспекторов и иных сотрудников </w:t>
      </w:r>
      <w:r>
        <w:rPr>
          <w:sz w:val="28"/>
          <w:szCs w:val="20"/>
          <w:lang w:val="ru-RU" w:eastAsia="ru-RU"/>
        </w:rPr>
        <w:t>контрольно-счетного органа</w:t>
      </w:r>
      <w:r w:rsidRPr="00570B47">
        <w:rPr>
          <w:sz w:val="28"/>
          <w:szCs w:val="20"/>
          <w:lang w:val="ru-RU" w:eastAsia="ru-RU"/>
        </w:rPr>
        <w:t xml:space="preserve"> и подготовить необходимые документы и материалы по прилагаемым формам и перечням документов и вопросов.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424" w:type="dxa"/>
        <w:tblInd w:w="6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2"/>
        <w:gridCol w:w="567"/>
        <w:gridCol w:w="6955"/>
      </w:tblGrid>
      <w:tr w:rsidR="006E6C13" w:rsidRPr="003B2365" w:rsidTr="000B379E">
        <w:trPr>
          <w:trHeight w:hRule="exact" w:val="623"/>
        </w:trPr>
        <w:tc>
          <w:tcPr>
            <w:tcW w:w="1902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6E6C13" w:rsidRPr="000B379E" w:rsidRDefault="006E6C13" w:rsidP="000B379E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мероприятия (копия или выписка);</w:t>
            </w:r>
          </w:p>
        </w:tc>
      </w:tr>
      <w:tr w:rsidR="006E6C13" w:rsidRPr="003B2365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 xml:space="preserve">Перечень документов, которые необходимо подготовить 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(при необходимости);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6E6C13" w:rsidRPr="003B2365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6E6C13" w:rsidRPr="003B2365" w:rsidTr="000B379E">
        <w:trPr>
          <w:trHeight w:hRule="exact" w:val="301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4</w:t>
            </w:r>
            <w:r w:rsidRPr="000B379E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Формы для заполнения (при необходимости).</w:t>
            </w:r>
          </w:p>
        </w:tc>
      </w:tr>
    </w:tbl>
    <w:p w:rsidR="006E6C13" w:rsidRPr="00570B47" w:rsidRDefault="006E6C13" w:rsidP="0027218D">
      <w:pPr>
        <w:pStyle w:val="a3"/>
        <w:spacing w:line="228" w:lineRule="auto"/>
        <w:rPr>
          <w:lang w:val="ru-RU"/>
        </w:rPr>
      </w:pPr>
    </w:p>
    <w:p w:rsidR="006E6C13" w:rsidRPr="00570B47" w:rsidRDefault="006E6C13" w:rsidP="0027218D">
      <w:pPr>
        <w:pStyle w:val="a3"/>
        <w:spacing w:line="228" w:lineRule="auto"/>
        <w:rPr>
          <w:lang w:val="ru-RU"/>
        </w:rPr>
      </w:pPr>
    </w:p>
    <w:p w:rsidR="000348CA" w:rsidRPr="000348CA" w:rsidRDefault="000348CA" w:rsidP="0095148D">
      <w:pPr>
        <w:pStyle w:val="a3"/>
        <w:spacing w:line="228" w:lineRule="auto"/>
        <w:rPr>
          <w:lang w:val="ru-RU" w:eastAsia="ru-RU"/>
        </w:rPr>
      </w:pPr>
      <w:r w:rsidRPr="000348CA">
        <w:rPr>
          <w:lang w:val="ru-RU" w:eastAsia="ru-RU"/>
        </w:rPr>
        <w:t>Председатель</w:t>
      </w:r>
    </w:p>
    <w:p w:rsidR="000348CA" w:rsidRPr="000348CA" w:rsidRDefault="007A34F0" w:rsidP="0095148D">
      <w:pPr>
        <w:pStyle w:val="a3"/>
        <w:spacing w:line="228" w:lineRule="auto"/>
        <w:rPr>
          <w:lang w:val="ru-RU" w:eastAsia="ru-RU"/>
        </w:rPr>
      </w:pPr>
      <w:r>
        <w:rPr>
          <w:lang w:val="ru-RU" w:eastAsia="ru-RU"/>
        </w:rPr>
        <w:t>к</w:t>
      </w:r>
      <w:r w:rsidR="000348CA" w:rsidRPr="000348CA">
        <w:rPr>
          <w:lang w:val="ru-RU" w:eastAsia="ru-RU"/>
        </w:rPr>
        <w:t>онтрольно-счетно</w:t>
      </w:r>
      <w:r>
        <w:rPr>
          <w:lang w:val="ru-RU" w:eastAsia="ru-RU"/>
        </w:rPr>
        <w:t>й палаты</w:t>
      </w:r>
    </w:p>
    <w:p w:rsidR="006E6C13" w:rsidRPr="00570B47" w:rsidRDefault="00850532" w:rsidP="0095148D">
      <w:pPr>
        <w:pStyle w:val="a3"/>
        <w:spacing w:line="228" w:lineRule="auto"/>
        <w:rPr>
          <w:szCs w:val="20"/>
          <w:lang w:val="ru-RU" w:eastAsia="ru-RU"/>
        </w:rPr>
      </w:pPr>
      <w:r>
        <w:rPr>
          <w:lang w:val="ru-RU" w:eastAsia="ru-RU"/>
        </w:rPr>
        <w:t xml:space="preserve">                      </w:t>
      </w:r>
      <w:r w:rsidR="00044C2E">
        <w:rPr>
          <w:lang w:val="ru-RU" w:eastAsia="ru-RU"/>
        </w:rPr>
        <w:t xml:space="preserve">            </w:t>
      </w:r>
      <w:r w:rsidR="000348CA">
        <w:rPr>
          <w:i/>
          <w:lang w:val="ru-RU" w:eastAsia="ru-RU"/>
        </w:rPr>
        <w:t xml:space="preserve">        </w:t>
      </w:r>
      <w:r w:rsidR="007A34F0">
        <w:rPr>
          <w:i/>
          <w:lang w:val="ru-RU" w:eastAsia="ru-RU"/>
        </w:rPr>
        <w:t xml:space="preserve">          </w:t>
      </w:r>
      <w:r w:rsidR="006E6C13" w:rsidRPr="00570B47">
        <w:rPr>
          <w:i/>
          <w:lang w:val="ru-RU" w:eastAsia="ru-RU"/>
        </w:rPr>
        <w:t>личная подпись</w:t>
      </w:r>
      <w:r w:rsidR="006E6C13">
        <w:rPr>
          <w:szCs w:val="20"/>
          <w:lang w:val="ru-RU" w:eastAsia="ru-RU"/>
        </w:rPr>
        <w:t xml:space="preserve">                  </w:t>
      </w:r>
      <w:r w:rsidR="006E6C13" w:rsidRPr="00570B47">
        <w:rPr>
          <w:szCs w:val="20"/>
          <w:lang w:val="ru-RU" w:eastAsia="ru-RU"/>
        </w:rPr>
        <w:t>инициалы и фамилия</w:t>
      </w:r>
    </w:p>
    <w:p w:rsidR="006E6C13" w:rsidRPr="00570B47" w:rsidRDefault="006E6C13" w:rsidP="008741A5">
      <w:pPr>
        <w:pStyle w:val="a3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E6C13" w:rsidRPr="00570B4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6</w:t>
            </w:r>
          </w:p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5.</w:t>
            </w:r>
            <w:r w:rsidR="001A6755">
              <w:rPr>
                <w:sz w:val="20"/>
                <w:szCs w:val="28"/>
                <w:lang w:val="ru-RU" w:eastAsia="ru-RU"/>
              </w:rPr>
              <w:t xml:space="preserve">2 </w:t>
            </w:r>
            <w:r w:rsidRPr="00570B47">
              <w:rPr>
                <w:sz w:val="20"/>
                <w:szCs w:val="28"/>
                <w:lang w:val="ru-RU" w:eastAsia="ru-RU"/>
              </w:rPr>
              <w:t>Стандарта)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Акт</w:t>
      </w:r>
    </w:p>
    <w:p w:rsidR="006E6C13" w:rsidRPr="0095148D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по фактам </w:t>
      </w:r>
      <w:r w:rsidRPr="00570B47">
        <w:rPr>
          <w:b/>
          <w:snapToGrid w:val="0"/>
          <w:sz w:val="28"/>
          <w:szCs w:val="28"/>
          <w:lang w:val="ru-RU"/>
        </w:rPr>
        <w:t xml:space="preserve">создания препятствий законной деятельности должностных лиц </w:t>
      </w:r>
      <w:r w:rsidR="007A34F0">
        <w:rPr>
          <w:b/>
          <w:snapToGrid w:val="0"/>
          <w:sz w:val="28"/>
          <w:szCs w:val="28"/>
          <w:lang w:val="ru-RU"/>
        </w:rPr>
        <w:t>к</w:t>
      </w:r>
      <w:r w:rsidRPr="00883842">
        <w:rPr>
          <w:rStyle w:val="12"/>
          <w:b/>
          <w:lang w:val="ru-RU"/>
        </w:rPr>
        <w:t>онтрольно-сч</w:t>
      </w:r>
      <w:r w:rsidR="007A34F0">
        <w:rPr>
          <w:rStyle w:val="12"/>
          <w:b/>
          <w:lang w:val="ru-RU"/>
        </w:rPr>
        <w:t>ё</w:t>
      </w:r>
      <w:r w:rsidRPr="00883842">
        <w:rPr>
          <w:rStyle w:val="12"/>
          <w:b/>
          <w:lang w:val="ru-RU"/>
        </w:rPr>
        <w:t>тно</w:t>
      </w:r>
      <w:r w:rsidR="007A34F0">
        <w:rPr>
          <w:rStyle w:val="12"/>
          <w:b/>
          <w:lang w:val="ru-RU"/>
        </w:rPr>
        <w:t>й палаты Смоленского</w:t>
      </w:r>
      <w:r w:rsidR="00044C2E">
        <w:rPr>
          <w:rStyle w:val="12"/>
          <w:b/>
          <w:lang w:val="ru-RU"/>
        </w:rPr>
        <w:t xml:space="preserve"> район Алтайского края </w:t>
      </w:r>
      <w:r w:rsidRPr="00570B47">
        <w:rPr>
          <w:b/>
          <w:snapToGrid w:val="0"/>
          <w:sz w:val="28"/>
          <w:szCs w:val="28"/>
          <w:lang w:val="ru-RU"/>
        </w:rPr>
        <w:t>для</w:t>
      </w:r>
      <w:r w:rsidRPr="0095148D">
        <w:rPr>
          <w:b/>
          <w:snapToGrid w:val="0"/>
          <w:sz w:val="28"/>
          <w:szCs w:val="28"/>
          <w:lang w:val="ru-RU"/>
        </w:rPr>
        <w:t xml:space="preserve"> проведени</w:t>
      </w:r>
      <w:r w:rsidRPr="00570B47">
        <w:rPr>
          <w:b/>
          <w:snapToGrid w:val="0"/>
          <w:sz w:val="28"/>
          <w:szCs w:val="28"/>
          <w:lang w:val="ru-RU"/>
        </w:rPr>
        <w:t>я</w:t>
      </w:r>
      <w:r>
        <w:rPr>
          <w:b/>
          <w:snapToGrid w:val="0"/>
          <w:sz w:val="28"/>
          <w:szCs w:val="28"/>
          <w:lang w:val="ru-RU"/>
        </w:rPr>
        <w:t xml:space="preserve">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95148D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95148D" w:rsidRDefault="006E6C13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ru-RU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6E6C13" w:rsidRPr="00570B47" w:rsidTr="00E341D2">
        <w:tc>
          <w:tcPr>
            <w:tcW w:w="399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570B47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</w:rPr>
      </w:pPr>
    </w:p>
    <w:p w:rsidR="006E6C13" w:rsidRPr="00570B47" w:rsidRDefault="006E6C13" w:rsidP="00044C2E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7A34F0">
        <w:rPr>
          <w:sz w:val="28"/>
          <w:szCs w:val="20"/>
          <w:lang w:val="ru-RU" w:eastAsia="ru-RU"/>
        </w:rPr>
        <w:t>к</w:t>
      </w:r>
      <w:r>
        <w:rPr>
          <w:rStyle w:val="12"/>
          <w:lang w:val="ru-RU"/>
        </w:rPr>
        <w:t>онтрольно-сч</w:t>
      </w:r>
      <w:r w:rsidR="007A34F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7A34F0">
        <w:rPr>
          <w:rStyle w:val="12"/>
          <w:lang w:val="ru-RU"/>
        </w:rPr>
        <w:t xml:space="preserve">й палаты Смоленского </w:t>
      </w:r>
      <w:r w:rsidR="00044C2E">
        <w:rPr>
          <w:rStyle w:val="12"/>
          <w:lang w:val="ru-RU"/>
        </w:rPr>
        <w:t>район</w:t>
      </w:r>
      <w:r w:rsidR="00716644">
        <w:rPr>
          <w:rStyle w:val="12"/>
          <w:lang w:val="ru-RU"/>
        </w:rPr>
        <w:t>а</w:t>
      </w:r>
      <w:r w:rsidR="00044C2E">
        <w:rPr>
          <w:rStyle w:val="12"/>
          <w:lang w:val="ru-RU"/>
        </w:rPr>
        <w:t xml:space="preserve"> Алтайского края</w:t>
      </w:r>
      <w:r w:rsidRPr="00570B47">
        <w:rPr>
          <w:sz w:val="28"/>
          <w:szCs w:val="20"/>
          <w:lang w:val="ru-RU" w:eastAsia="ru-RU"/>
        </w:rPr>
        <w:t xml:space="preserve"> на 20__ год (пункт ___) проводится экспертно-аналитическое</w:t>
      </w:r>
      <w:r w:rsidRPr="00570B47">
        <w:rPr>
          <w:sz w:val="28"/>
          <w:szCs w:val="28"/>
          <w:lang w:val="ru-RU" w:eastAsia="ru-RU"/>
        </w:rPr>
        <w:t xml:space="preserve"> мероприятие</w:t>
      </w:r>
      <w:r w:rsidRPr="00570B47">
        <w:rPr>
          <w:sz w:val="28"/>
          <w:szCs w:val="20"/>
          <w:lang w:val="ru-RU" w:eastAsia="ru-RU"/>
        </w:rPr>
        <w:t xml:space="preserve"> «___________</w:t>
      </w:r>
      <w:r w:rsidR="00044C2E">
        <w:rPr>
          <w:sz w:val="28"/>
          <w:szCs w:val="20"/>
          <w:lang w:val="ru-RU" w:eastAsia="ru-RU"/>
        </w:rPr>
        <w:t>________________</w:t>
      </w:r>
      <w:r w:rsidR="00850532">
        <w:rPr>
          <w:sz w:val="28"/>
          <w:szCs w:val="20"/>
          <w:lang w:val="ru-RU" w:eastAsia="ru-RU"/>
        </w:rPr>
        <w:t>_________________________________</w:t>
      </w:r>
      <w:r w:rsidR="00044C2E">
        <w:rPr>
          <w:sz w:val="28"/>
          <w:szCs w:val="20"/>
          <w:lang w:val="ru-RU" w:eastAsia="ru-RU"/>
        </w:rPr>
        <w:t>______</w:t>
      </w:r>
      <w:r w:rsidRPr="00570B47">
        <w:rPr>
          <w:sz w:val="28"/>
          <w:szCs w:val="20"/>
          <w:lang w:val="ru-RU" w:eastAsia="ru-RU"/>
        </w:rPr>
        <w:t>».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7A34F0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Должностными лицами </w:t>
      </w:r>
      <w:r w:rsidR="007A34F0">
        <w:rPr>
          <w:sz w:val="28"/>
          <w:szCs w:val="20"/>
          <w:lang w:val="ru-RU" w:eastAsia="ru-RU"/>
        </w:rPr>
        <w:t>____</w:t>
      </w:r>
      <w:r w:rsidRPr="00570B47">
        <w:rPr>
          <w:sz w:val="28"/>
          <w:szCs w:val="20"/>
          <w:lang w:val="ru-RU" w:eastAsia="ru-RU"/>
        </w:rPr>
        <w:t>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мероприятия,</w:t>
      </w:r>
      <w:proofErr w:type="gramEnd"/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должности, инициалы и фамилии лиц)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созданы препятствия инспекторам </w:t>
      </w:r>
      <w:r w:rsidR="00DC3E70">
        <w:rPr>
          <w:sz w:val="28"/>
          <w:szCs w:val="20"/>
          <w:lang w:val="ru-RU" w:eastAsia="ru-RU"/>
        </w:rPr>
        <w:t>к</w:t>
      </w:r>
      <w:r w:rsidR="00044C2E">
        <w:rPr>
          <w:rStyle w:val="12"/>
          <w:lang w:val="ru-RU"/>
        </w:rPr>
        <w:t>онтрольно-сч</w:t>
      </w:r>
      <w:r w:rsidR="00DC3E70">
        <w:rPr>
          <w:rStyle w:val="12"/>
          <w:lang w:val="ru-RU"/>
        </w:rPr>
        <w:t>ё</w:t>
      </w:r>
      <w:r w:rsidR="00044C2E">
        <w:rPr>
          <w:rStyle w:val="12"/>
          <w:lang w:val="ru-RU"/>
        </w:rPr>
        <w:t>тно</w:t>
      </w:r>
      <w:r w:rsidR="00DC3E70">
        <w:rPr>
          <w:rStyle w:val="12"/>
          <w:lang w:val="ru-RU"/>
        </w:rPr>
        <w:t>й палаты Смоленского</w:t>
      </w:r>
      <w:r w:rsidR="00044C2E">
        <w:rPr>
          <w:rStyle w:val="12"/>
          <w:lang w:val="ru-RU"/>
        </w:rPr>
        <w:t xml:space="preserve"> района Алтайского края </w:t>
      </w:r>
      <w:r w:rsidRPr="00570B47">
        <w:rPr>
          <w:sz w:val="28"/>
          <w:szCs w:val="20"/>
          <w:lang w:val="ru-RU" w:eastAsia="ru-RU"/>
        </w:rPr>
        <w:t>и иным участникам экспертно-аналитического мероприятия__________________________________</w:t>
      </w:r>
      <w:r>
        <w:rPr>
          <w:sz w:val="28"/>
          <w:szCs w:val="20"/>
          <w:lang w:val="ru-RU" w:eastAsia="ru-RU"/>
        </w:rPr>
        <w:t>_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проведении </w:t>
      </w:r>
      <w:r w:rsidRPr="00570B47">
        <w:rPr>
          <w:sz w:val="28"/>
          <w:szCs w:val="28"/>
          <w:lang w:val="ru-RU" w:eastAsia="ru-RU"/>
        </w:rPr>
        <w:t>указанного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, выразившиеся </w:t>
      </w:r>
      <w:proofErr w:type="gramStart"/>
      <w:r w:rsidRPr="00570B47">
        <w:rPr>
          <w:sz w:val="28"/>
          <w:szCs w:val="20"/>
          <w:lang w:val="ru-RU" w:eastAsia="ru-RU"/>
        </w:rPr>
        <w:t>в</w:t>
      </w:r>
      <w:proofErr w:type="gramEnd"/>
      <w:r w:rsidRPr="00570B47">
        <w:rPr>
          <w:sz w:val="28"/>
          <w:szCs w:val="20"/>
          <w:lang w:val="ru-RU" w:eastAsia="ru-RU"/>
        </w:rPr>
        <w:t xml:space="preserve"> 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(указываются конкретные факты создания препятствий для проведения экспертно-аналитического мероприятия – отказ</w:t>
      </w:r>
      <w:proofErr w:type="gramEnd"/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инспекторам в допуске на объект экспертно-аналитического мероприятия, непредставление информации и другие)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DC3E70">
      <w:pPr>
        <w:widowControl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0"/>
          <w:lang w:val="ru-RU" w:eastAsia="ru-RU"/>
        </w:rPr>
        <w:t xml:space="preserve">Это является нарушением части 3 статьи 266.1 Бюджетного кодекса Российской Федерации, статьи </w:t>
      </w:r>
      <w:r w:rsidR="00044C2E">
        <w:rPr>
          <w:sz w:val="28"/>
          <w:szCs w:val="20"/>
          <w:lang w:val="ru-RU" w:eastAsia="ru-RU"/>
        </w:rPr>
        <w:t>8</w:t>
      </w:r>
      <w:r>
        <w:rPr>
          <w:sz w:val="28"/>
          <w:szCs w:val="20"/>
          <w:lang w:val="ru-RU" w:eastAsia="ru-RU"/>
        </w:rPr>
        <w:t xml:space="preserve">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  <w:r w:rsidRPr="00044C2E">
        <w:rPr>
          <w:sz w:val="28"/>
          <w:szCs w:val="28"/>
          <w:lang w:val="ru-RU"/>
        </w:rPr>
        <w:t>о</w:t>
      </w:r>
      <w:r>
        <w:rPr>
          <w:lang w:val="ru-RU"/>
        </w:rPr>
        <w:t xml:space="preserve"> </w:t>
      </w:r>
      <w:r w:rsidR="00DC3E70" w:rsidRPr="00DC3E70">
        <w:rPr>
          <w:sz w:val="28"/>
          <w:szCs w:val="28"/>
          <w:lang w:val="ru-RU"/>
        </w:rPr>
        <w:t>к</w:t>
      </w:r>
      <w:r w:rsidRPr="00DC3E70">
        <w:rPr>
          <w:rStyle w:val="12"/>
          <w:lang w:val="ru-RU"/>
        </w:rPr>
        <w:t>о</w:t>
      </w:r>
      <w:r>
        <w:rPr>
          <w:rStyle w:val="12"/>
          <w:lang w:val="ru-RU"/>
        </w:rPr>
        <w:t>нтрольно-сч</w:t>
      </w:r>
      <w:r w:rsidR="00DC3E7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DC3E70">
        <w:rPr>
          <w:rStyle w:val="12"/>
          <w:lang w:val="ru-RU"/>
        </w:rPr>
        <w:t xml:space="preserve">й палате Смоленского </w:t>
      </w:r>
      <w:r w:rsidR="00044C2E">
        <w:rPr>
          <w:rStyle w:val="12"/>
          <w:lang w:val="ru-RU"/>
        </w:rPr>
        <w:t>район</w:t>
      </w:r>
      <w:r w:rsidR="00716644">
        <w:rPr>
          <w:rStyle w:val="12"/>
          <w:lang w:val="ru-RU"/>
        </w:rPr>
        <w:t>а</w:t>
      </w:r>
      <w:r w:rsidR="00044C2E">
        <w:rPr>
          <w:rStyle w:val="12"/>
          <w:lang w:val="ru-RU"/>
        </w:rPr>
        <w:t xml:space="preserve"> Алтайского края</w:t>
      </w:r>
      <w:r w:rsidR="000348CA">
        <w:rPr>
          <w:sz w:val="24"/>
          <w:szCs w:val="24"/>
          <w:lang w:val="ru-RU"/>
        </w:rPr>
        <w:t>,</w:t>
      </w:r>
      <w:r w:rsidRPr="00570B47">
        <w:rPr>
          <w:lang w:val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70B47">
        <w:rPr>
          <w:sz w:val="28"/>
          <w:szCs w:val="28"/>
          <w:lang w:val="ru-RU"/>
        </w:rPr>
        <w:t>статьей 19.4.1</w:t>
      </w:r>
      <w:proofErr w:type="gramEnd"/>
      <w:r w:rsidRPr="00570B4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0348CA">
        <w:rPr>
          <w:sz w:val="28"/>
          <w:szCs w:val="28"/>
          <w:lang w:val="ru-RU" w:eastAsia="ru-RU"/>
        </w:rPr>
        <w:t>или</w:t>
      </w:r>
      <w:r w:rsidR="000348CA" w:rsidRPr="000348CA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направлен) для ознакомления</w:t>
      </w:r>
      <w:r w:rsidRPr="00570B47">
        <w:rPr>
          <w:sz w:val="28"/>
          <w:szCs w:val="28"/>
          <w:lang w:val="ru-RU" w:eastAsia="ru-RU"/>
        </w:rPr>
        <w:t>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 экспертно-аналитического мероприятия, фамилия и инициалы)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4814"/>
      </w:tblGrid>
      <w:tr w:rsidR="006E6C13" w:rsidRPr="003B2365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0348C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6E6C13" w:rsidRPr="003B2365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6E6C13" w:rsidRPr="00570B47" w:rsidRDefault="006E6C13" w:rsidP="0027218D">
      <w:pPr>
        <w:spacing w:line="228" w:lineRule="auto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373"/>
        <w:gridCol w:w="2527"/>
      </w:tblGrid>
      <w:tr w:rsidR="006E6C13" w:rsidRPr="00570B47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7</w:t>
            </w:r>
          </w:p>
          <w:p w:rsidR="006E6C13" w:rsidRPr="00570B47" w:rsidRDefault="006E6C13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6.3.Стандарта)</w:t>
            </w:r>
          </w:p>
        </w:tc>
      </w:tr>
    </w:tbl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Председатель</w:t>
      </w:r>
    </w:p>
    <w:p w:rsidR="006E6C13" w:rsidRDefault="00DC3E70" w:rsidP="00A445EE">
      <w:pPr>
        <w:widowControl/>
        <w:spacing w:line="276" w:lineRule="auto"/>
        <w:ind w:left="5954"/>
        <w:rPr>
          <w:bCs/>
          <w:iCs/>
          <w:sz w:val="28"/>
          <w:szCs w:val="28"/>
          <w:lang w:val="ru-RU" w:eastAsia="ru-RU"/>
        </w:rPr>
      </w:pPr>
      <w:r>
        <w:rPr>
          <w:rStyle w:val="12"/>
          <w:lang w:val="ru-RU"/>
        </w:rPr>
        <w:t>к</w:t>
      </w:r>
      <w:r w:rsidR="006E6C13">
        <w:rPr>
          <w:rStyle w:val="12"/>
          <w:lang w:val="ru-RU"/>
        </w:rPr>
        <w:t>онтрольно-счетно</w:t>
      </w:r>
      <w:r>
        <w:rPr>
          <w:rStyle w:val="12"/>
          <w:lang w:val="ru-RU"/>
        </w:rPr>
        <w:t>й палаты</w:t>
      </w:r>
    </w:p>
    <w:p w:rsidR="006E6C13" w:rsidRPr="00570B47" w:rsidRDefault="006E6C13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________________________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«___» _________ 20 ___ г.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DC3E70" w:rsidRDefault="006E6C13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DC3E70">
        <w:rPr>
          <w:b/>
          <w:caps/>
          <w:snapToGrid w:val="0"/>
          <w:sz w:val="28"/>
          <w:szCs w:val="28"/>
          <w:lang w:val="ru-RU" w:eastAsia="ru-RU"/>
        </w:rPr>
        <w:t>отчет (ЗАКЛЮЧЕНИЕ)</w:t>
      </w:r>
    </w:p>
    <w:p w:rsidR="006E6C13" w:rsidRPr="00570B47" w:rsidRDefault="006E6C13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6E6C13" w:rsidRPr="00570B47" w:rsidRDefault="006E6C13" w:rsidP="00A445EE">
      <w:pPr>
        <w:pStyle w:val="TableParagraph"/>
        <w:spacing w:line="276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«_____________________________________________________________________________________»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570B47">
        <w:rPr>
          <w:sz w:val="18"/>
          <w:szCs w:val="18"/>
          <w:lang w:val="ru-RU" w:eastAsia="ru-RU"/>
        </w:rPr>
        <w:t xml:space="preserve">(пункт ____ Плана работы </w:t>
      </w:r>
      <w:r w:rsidR="00DC3E70">
        <w:rPr>
          <w:sz w:val="18"/>
          <w:szCs w:val="18"/>
          <w:lang w:val="ru-RU" w:eastAsia="ru-RU"/>
        </w:rPr>
        <w:t>к</w:t>
      </w:r>
      <w:r>
        <w:rPr>
          <w:rStyle w:val="12"/>
          <w:sz w:val="16"/>
          <w:szCs w:val="16"/>
          <w:lang w:val="ru-RU"/>
        </w:rPr>
        <w:t>онтрольно-счетно</w:t>
      </w:r>
      <w:r w:rsidR="00044C2E">
        <w:rPr>
          <w:rStyle w:val="12"/>
          <w:sz w:val="16"/>
          <w:szCs w:val="16"/>
          <w:lang w:val="ru-RU"/>
        </w:rPr>
        <w:t>го органа</w:t>
      </w:r>
      <w:r w:rsidRPr="00570B47">
        <w:rPr>
          <w:sz w:val="18"/>
          <w:szCs w:val="18"/>
          <w:lang w:val="ru-RU" w:eastAsia="ru-RU"/>
        </w:rPr>
        <w:t>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:__________________</w:t>
      </w:r>
    </w:p>
    <w:p w:rsidR="006E6C13" w:rsidRPr="00570B47" w:rsidRDefault="006E6C13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Цель (цели)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____________________________________________________________;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____________________________________________________________.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(из программы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Объект (объекты)</w:t>
      </w:r>
      <w:r w:rsidR="00343B84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объекта (объектов) экспертно-аналитического мероприятия</w:t>
      </w:r>
      <w:r w:rsidR="00044C2E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6.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с  _________ по  ___________ 20__ г.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570B47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6.1.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lastRenderedPageBreak/>
        <w:t xml:space="preserve">6.2.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  <w:proofErr w:type="gramEnd"/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7. Результаты </w:t>
      </w:r>
      <w:r w:rsidRPr="00570B47">
        <w:rPr>
          <w:sz w:val="28"/>
          <w:lang w:val="ru-RU"/>
        </w:rPr>
        <w:t xml:space="preserve">экспертно-аналитического </w:t>
      </w:r>
      <w:r w:rsidRPr="00570B47">
        <w:rPr>
          <w:sz w:val="28"/>
          <w:szCs w:val="20"/>
          <w:lang w:val="ru-RU" w:eastAsia="ru-RU"/>
        </w:rPr>
        <w:t>мероприятия: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7.1. _________________________________________________________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7.2. 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 Выводы: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Предложения (рекомендации):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предписаний, </w:t>
      </w:r>
      <w:r w:rsidRPr="00570B47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785"/>
        <w:gridCol w:w="339"/>
        <w:gridCol w:w="6831"/>
      </w:tblGrid>
      <w:tr w:rsidR="006E6C13" w:rsidRPr="00570B47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6E6C13" w:rsidRPr="003B2365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6E6C13" w:rsidRPr="00570B47" w:rsidRDefault="006E6C13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570B47">
              <w:rPr>
                <w:snapToGrid w:val="0"/>
                <w:sz w:val="16"/>
                <w:szCs w:val="16"/>
                <w:lang w:val="ru-RU" w:eastAsia="ru-RU"/>
              </w:rPr>
              <w:t>(указывается наименование приложения на __ л. в ___ экз.)</w:t>
            </w:r>
          </w:p>
        </w:tc>
      </w:tr>
    </w:tbl>
    <w:p w:rsidR="006E6C13" w:rsidRPr="00570B47" w:rsidRDefault="006E6C13" w:rsidP="00A445EE">
      <w:pPr>
        <w:spacing w:line="276" w:lineRule="auto"/>
        <w:rPr>
          <w:lang w:val="ru-RU"/>
        </w:rPr>
      </w:pPr>
    </w:p>
    <w:p w:rsidR="006E6C13" w:rsidRPr="00570B47" w:rsidRDefault="006E6C13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56"/>
        <w:gridCol w:w="5604"/>
      </w:tblGrid>
      <w:tr w:rsidR="006E6C13" w:rsidRPr="00570B47" w:rsidTr="00512A33">
        <w:trPr>
          <w:cantSplit/>
        </w:trPr>
        <w:tc>
          <w:tcPr>
            <w:tcW w:w="4056" w:type="dxa"/>
          </w:tcPr>
          <w:p w:rsidR="00E705FE" w:rsidRDefault="00E705FE" w:rsidP="00E705F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E705FE" w:rsidP="00E705F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6E6C13" w:rsidRPr="00570B47" w:rsidRDefault="006E6C13" w:rsidP="00BB3189">
      <w:pPr>
        <w:pStyle w:val="a3"/>
        <w:rPr>
          <w:lang w:val="ru-RU"/>
        </w:rPr>
      </w:pPr>
    </w:p>
    <w:sectPr w:rsidR="006E6C13" w:rsidRPr="00570B47" w:rsidSect="0011713C">
      <w:headerReference w:type="default" r:id="rId14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53" w:rsidRDefault="00D86B53">
      <w:r>
        <w:separator/>
      </w:r>
    </w:p>
  </w:endnote>
  <w:endnote w:type="continuationSeparator" w:id="0">
    <w:p w:rsidR="00D86B53" w:rsidRDefault="00D8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E" w:rsidRDefault="003359BF">
    <w:pPr>
      <w:pStyle w:val="aa"/>
      <w:jc w:val="right"/>
    </w:pPr>
    <w:fldSimple w:instr=" PAGE   \* MERGEFORMAT ">
      <w:r w:rsidR="003B2365">
        <w:rPr>
          <w:noProof/>
        </w:rPr>
        <w:t>2</w:t>
      </w:r>
    </w:fldSimple>
  </w:p>
  <w:p w:rsidR="00940AFE" w:rsidRDefault="00940AFE">
    <w:pPr>
      <w:pStyle w:val="aa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53" w:rsidRDefault="00D86B53">
      <w:r>
        <w:separator/>
      </w:r>
    </w:p>
  </w:footnote>
  <w:footnote w:type="continuationSeparator" w:id="0">
    <w:p w:rsidR="00D86B53" w:rsidRDefault="00D8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E" w:rsidRDefault="00940AFE">
    <w:pPr>
      <w:pStyle w:val="a8"/>
      <w:jc w:val="center"/>
    </w:pPr>
  </w:p>
  <w:p w:rsidR="00940AFE" w:rsidRDefault="00940A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E" w:rsidRPr="009F6E8C" w:rsidRDefault="003359BF">
    <w:pPr>
      <w:pStyle w:val="a8"/>
      <w:jc w:val="center"/>
      <w:rPr>
        <w:lang w:val="ru-RU"/>
      </w:rPr>
    </w:pPr>
    <w:r w:rsidRPr="003359BF">
      <w:fldChar w:fldCharType="begin"/>
    </w:r>
    <w:r w:rsidR="00940AFE">
      <w:instrText>PAGE   \* MERGEFORMAT</w:instrText>
    </w:r>
    <w:r w:rsidRPr="003359BF">
      <w:fldChar w:fldCharType="separate"/>
    </w:r>
    <w:r w:rsidR="003B2365" w:rsidRPr="003B2365">
      <w:rPr>
        <w:noProof/>
        <w:lang w:val="ru-RU"/>
      </w:rPr>
      <w:t>22</w:t>
    </w:r>
    <w:r>
      <w:rPr>
        <w:noProof/>
        <w:lang w:val="ru-RU"/>
      </w:rPr>
      <w:fldChar w:fldCharType="end"/>
    </w:r>
  </w:p>
  <w:p w:rsidR="00940AFE" w:rsidRDefault="00940A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E" w:rsidRDefault="003359BF">
    <w:pPr>
      <w:pStyle w:val="a8"/>
      <w:jc w:val="center"/>
    </w:pPr>
    <w:r w:rsidRPr="003359BF">
      <w:fldChar w:fldCharType="begin"/>
    </w:r>
    <w:r w:rsidR="00940AFE">
      <w:instrText>PAGE   \* MERGEFORMAT</w:instrText>
    </w:r>
    <w:r w:rsidRPr="003359BF">
      <w:fldChar w:fldCharType="separate"/>
    </w:r>
    <w:r w:rsidR="003B2365" w:rsidRPr="003B2365">
      <w:rPr>
        <w:noProof/>
        <w:lang w:val="ru-RU"/>
      </w:rPr>
      <w:t>28</w:t>
    </w:r>
    <w:r>
      <w:rPr>
        <w:noProof/>
        <w:lang w:val="ru-RU"/>
      </w:rPr>
      <w:fldChar w:fldCharType="end"/>
    </w:r>
  </w:p>
  <w:p w:rsidR="00940AFE" w:rsidRDefault="00940AFE">
    <w:pPr>
      <w:pStyle w:val="a3"/>
      <w:spacing w:line="14" w:lineRule="auto"/>
      <w:rPr>
        <w:sz w:val="2"/>
      </w:rPr>
    </w:pPr>
  </w:p>
  <w:p w:rsidR="00940AFE" w:rsidRDefault="00940A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40E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7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cs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9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2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6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7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1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3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4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5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6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7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  <w:sz w:val="28"/>
      </w:rPr>
    </w:lvl>
  </w:abstractNum>
  <w:abstractNum w:abstractNumId="28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3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9"/>
  </w:num>
  <w:num w:numId="10">
    <w:abstractNumId w:val="25"/>
  </w:num>
  <w:num w:numId="11">
    <w:abstractNumId w:val="20"/>
  </w:num>
  <w:num w:numId="12">
    <w:abstractNumId w:val="22"/>
  </w:num>
  <w:num w:numId="13">
    <w:abstractNumId w:val="32"/>
  </w:num>
  <w:num w:numId="14">
    <w:abstractNumId w:val="23"/>
  </w:num>
  <w:num w:numId="15">
    <w:abstractNumId w:val="4"/>
  </w:num>
  <w:num w:numId="16">
    <w:abstractNumId w:val="18"/>
  </w:num>
  <w:num w:numId="17">
    <w:abstractNumId w:val="27"/>
  </w:num>
  <w:num w:numId="18">
    <w:abstractNumId w:val="21"/>
  </w:num>
  <w:num w:numId="19">
    <w:abstractNumId w:val="30"/>
  </w:num>
  <w:num w:numId="20">
    <w:abstractNumId w:val="3"/>
  </w:num>
  <w:num w:numId="21">
    <w:abstractNumId w:val="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4"/>
  </w:num>
  <w:num w:numId="27">
    <w:abstractNumId w:val="10"/>
  </w:num>
  <w:num w:numId="28">
    <w:abstractNumId w:val="9"/>
  </w:num>
  <w:num w:numId="29">
    <w:abstractNumId w:val="8"/>
  </w:num>
  <w:num w:numId="30">
    <w:abstractNumId w:val="11"/>
  </w:num>
  <w:num w:numId="31">
    <w:abstractNumId w:val="26"/>
  </w:num>
  <w:num w:numId="32">
    <w:abstractNumId w:val="6"/>
  </w:num>
  <w:num w:numId="33">
    <w:abstractNumId w:val="15"/>
  </w:num>
  <w:num w:numId="34">
    <w:abstractNumId w:val="33"/>
  </w:num>
  <w:num w:numId="35">
    <w:abstractNumId w:val="16"/>
  </w:num>
  <w:num w:numId="36">
    <w:abstractNumId w:val="7"/>
  </w:num>
  <w:num w:numId="37">
    <w:abstractNumId w:val="12"/>
  </w:num>
  <w:num w:numId="38">
    <w:abstractNumId w:val="17"/>
  </w:num>
  <w:num w:numId="39">
    <w:abstractNumId w:val="5"/>
  </w:num>
  <w:num w:numId="40">
    <w:abstractNumId w:val="28"/>
  </w:num>
  <w:num w:numId="41">
    <w:abstractNumId w:val="13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lTrailSpace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337F"/>
    <w:rsid w:val="00016BD4"/>
    <w:rsid w:val="00017073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8CA"/>
    <w:rsid w:val="00034B53"/>
    <w:rsid w:val="00036719"/>
    <w:rsid w:val="00036F22"/>
    <w:rsid w:val="000428F8"/>
    <w:rsid w:val="00042F1D"/>
    <w:rsid w:val="00043586"/>
    <w:rsid w:val="00044C2E"/>
    <w:rsid w:val="00045CD7"/>
    <w:rsid w:val="00045EB7"/>
    <w:rsid w:val="00050FAB"/>
    <w:rsid w:val="000516A0"/>
    <w:rsid w:val="00051E23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1A3"/>
    <w:rsid w:val="00085A6D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A7EE3"/>
    <w:rsid w:val="000B0C05"/>
    <w:rsid w:val="000B0CC9"/>
    <w:rsid w:val="000B379E"/>
    <w:rsid w:val="000B3B4B"/>
    <w:rsid w:val="000B7227"/>
    <w:rsid w:val="000B727E"/>
    <w:rsid w:val="000B7DC7"/>
    <w:rsid w:val="000C1044"/>
    <w:rsid w:val="000C1204"/>
    <w:rsid w:val="000C12FC"/>
    <w:rsid w:val="000C3FFE"/>
    <w:rsid w:val="000C562B"/>
    <w:rsid w:val="000C753B"/>
    <w:rsid w:val="000C791C"/>
    <w:rsid w:val="000D012F"/>
    <w:rsid w:val="000D2F01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0F7E22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62A"/>
    <w:rsid w:val="001279B8"/>
    <w:rsid w:val="0013037F"/>
    <w:rsid w:val="00132807"/>
    <w:rsid w:val="00132BBA"/>
    <w:rsid w:val="00133068"/>
    <w:rsid w:val="0013349F"/>
    <w:rsid w:val="0013565E"/>
    <w:rsid w:val="001359B0"/>
    <w:rsid w:val="00135D0E"/>
    <w:rsid w:val="00135D7B"/>
    <w:rsid w:val="00136194"/>
    <w:rsid w:val="00136B4E"/>
    <w:rsid w:val="001374CF"/>
    <w:rsid w:val="00137F60"/>
    <w:rsid w:val="00142592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87D52"/>
    <w:rsid w:val="00187F08"/>
    <w:rsid w:val="00191BE5"/>
    <w:rsid w:val="00192967"/>
    <w:rsid w:val="00192ADE"/>
    <w:rsid w:val="00193E04"/>
    <w:rsid w:val="001943F6"/>
    <w:rsid w:val="00194589"/>
    <w:rsid w:val="001949CF"/>
    <w:rsid w:val="001A04F4"/>
    <w:rsid w:val="001A054D"/>
    <w:rsid w:val="001A4528"/>
    <w:rsid w:val="001A6755"/>
    <w:rsid w:val="001A76B5"/>
    <w:rsid w:val="001B058E"/>
    <w:rsid w:val="001B1A81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31A6"/>
    <w:rsid w:val="001F4E45"/>
    <w:rsid w:val="001F5630"/>
    <w:rsid w:val="001F727D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1E98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1EEF"/>
    <w:rsid w:val="0027218D"/>
    <w:rsid w:val="00272356"/>
    <w:rsid w:val="00276355"/>
    <w:rsid w:val="00277221"/>
    <w:rsid w:val="00280F7E"/>
    <w:rsid w:val="002818DA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4ED2"/>
    <w:rsid w:val="002A584E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3C0E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359BF"/>
    <w:rsid w:val="00336430"/>
    <w:rsid w:val="00341F1D"/>
    <w:rsid w:val="00343B84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5CE0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3268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365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D7B85"/>
    <w:rsid w:val="003E0367"/>
    <w:rsid w:val="003E206F"/>
    <w:rsid w:val="003E2FF7"/>
    <w:rsid w:val="003E3B4E"/>
    <w:rsid w:val="003E43E8"/>
    <w:rsid w:val="003E4D27"/>
    <w:rsid w:val="003E7010"/>
    <w:rsid w:val="003E7C95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3804"/>
    <w:rsid w:val="004058C7"/>
    <w:rsid w:val="004059AC"/>
    <w:rsid w:val="00406763"/>
    <w:rsid w:val="00414D66"/>
    <w:rsid w:val="004176C8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1F36"/>
    <w:rsid w:val="004424AF"/>
    <w:rsid w:val="0044451E"/>
    <w:rsid w:val="00446011"/>
    <w:rsid w:val="00447A39"/>
    <w:rsid w:val="0045038B"/>
    <w:rsid w:val="00451A18"/>
    <w:rsid w:val="00451DF7"/>
    <w:rsid w:val="00452643"/>
    <w:rsid w:val="00453813"/>
    <w:rsid w:val="0046039C"/>
    <w:rsid w:val="00460563"/>
    <w:rsid w:val="004645FA"/>
    <w:rsid w:val="004670CA"/>
    <w:rsid w:val="00467C49"/>
    <w:rsid w:val="00470947"/>
    <w:rsid w:val="00470E37"/>
    <w:rsid w:val="0047160F"/>
    <w:rsid w:val="004723BA"/>
    <w:rsid w:val="004732EF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33CC"/>
    <w:rsid w:val="00494051"/>
    <w:rsid w:val="004940DA"/>
    <w:rsid w:val="00494455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94A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184"/>
    <w:rsid w:val="005001BD"/>
    <w:rsid w:val="005008B4"/>
    <w:rsid w:val="00502808"/>
    <w:rsid w:val="00507D75"/>
    <w:rsid w:val="00512709"/>
    <w:rsid w:val="00512A33"/>
    <w:rsid w:val="00515391"/>
    <w:rsid w:val="00516DA6"/>
    <w:rsid w:val="0051793E"/>
    <w:rsid w:val="005222D9"/>
    <w:rsid w:val="005230F6"/>
    <w:rsid w:val="00523129"/>
    <w:rsid w:val="00525BAE"/>
    <w:rsid w:val="005274B0"/>
    <w:rsid w:val="00532B73"/>
    <w:rsid w:val="00534C39"/>
    <w:rsid w:val="005377A1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D00"/>
    <w:rsid w:val="00565E65"/>
    <w:rsid w:val="0056628F"/>
    <w:rsid w:val="005663AE"/>
    <w:rsid w:val="00570B47"/>
    <w:rsid w:val="00571735"/>
    <w:rsid w:val="00573221"/>
    <w:rsid w:val="00574080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B5E"/>
    <w:rsid w:val="005A37CD"/>
    <w:rsid w:val="005A3B3C"/>
    <w:rsid w:val="005A3D13"/>
    <w:rsid w:val="005A496A"/>
    <w:rsid w:val="005A615D"/>
    <w:rsid w:val="005A66F9"/>
    <w:rsid w:val="005A6DE2"/>
    <w:rsid w:val="005B0938"/>
    <w:rsid w:val="005B2A9A"/>
    <w:rsid w:val="005B32AB"/>
    <w:rsid w:val="005B3A85"/>
    <w:rsid w:val="005B4E18"/>
    <w:rsid w:val="005B65BE"/>
    <w:rsid w:val="005C2AF8"/>
    <w:rsid w:val="005C2FC6"/>
    <w:rsid w:val="005C3C5E"/>
    <w:rsid w:val="005C58C1"/>
    <w:rsid w:val="005D0C32"/>
    <w:rsid w:val="005D19A6"/>
    <w:rsid w:val="005E0ADE"/>
    <w:rsid w:val="005E0DCD"/>
    <w:rsid w:val="005E12C7"/>
    <w:rsid w:val="005E2D0D"/>
    <w:rsid w:val="005E2E68"/>
    <w:rsid w:val="005E5108"/>
    <w:rsid w:val="005E6C10"/>
    <w:rsid w:val="005F0A85"/>
    <w:rsid w:val="005F104B"/>
    <w:rsid w:val="005F173A"/>
    <w:rsid w:val="005F4BC6"/>
    <w:rsid w:val="005F4E9C"/>
    <w:rsid w:val="005F5FA6"/>
    <w:rsid w:val="005F7384"/>
    <w:rsid w:val="0060187B"/>
    <w:rsid w:val="00603B8E"/>
    <w:rsid w:val="0060465E"/>
    <w:rsid w:val="006075BE"/>
    <w:rsid w:val="006103CE"/>
    <w:rsid w:val="0061489E"/>
    <w:rsid w:val="0061798E"/>
    <w:rsid w:val="00620AD3"/>
    <w:rsid w:val="00620BF9"/>
    <w:rsid w:val="00624CF9"/>
    <w:rsid w:val="006262AF"/>
    <w:rsid w:val="0062675E"/>
    <w:rsid w:val="00627A53"/>
    <w:rsid w:val="00631992"/>
    <w:rsid w:val="00634824"/>
    <w:rsid w:val="00634B93"/>
    <w:rsid w:val="006358AB"/>
    <w:rsid w:val="00637EE9"/>
    <w:rsid w:val="0064003C"/>
    <w:rsid w:val="00640271"/>
    <w:rsid w:val="00640D62"/>
    <w:rsid w:val="00640FBD"/>
    <w:rsid w:val="0064224A"/>
    <w:rsid w:val="00642973"/>
    <w:rsid w:val="00645583"/>
    <w:rsid w:val="006464EE"/>
    <w:rsid w:val="00646DDF"/>
    <w:rsid w:val="006505A5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EAB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C13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543"/>
    <w:rsid w:val="00701D14"/>
    <w:rsid w:val="00705FD7"/>
    <w:rsid w:val="0071023D"/>
    <w:rsid w:val="00710405"/>
    <w:rsid w:val="00711922"/>
    <w:rsid w:val="00712D14"/>
    <w:rsid w:val="00713491"/>
    <w:rsid w:val="00716644"/>
    <w:rsid w:val="0071677A"/>
    <w:rsid w:val="00721348"/>
    <w:rsid w:val="0072265C"/>
    <w:rsid w:val="00722972"/>
    <w:rsid w:val="00722BBD"/>
    <w:rsid w:val="0072335E"/>
    <w:rsid w:val="007244DB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3581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26FB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34F0"/>
    <w:rsid w:val="007A4B5A"/>
    <w:rsid w:val="007A6682"/>
    <w:rsid w:val="007A673E"/>
    <w:rsid w:val="007B0A1F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473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3A94"/>
    <w:rsid w:val="008140B0"/>
    <w:rsid w:val="00814E78"/>
    <w:rsid w:val="00821246"/>
    <w:rsid w:val="00821EB9"/>
    <w:rsid w:val="008226F3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5036F"/>
    <w:rsid w:val="00850532"/>
    <w:rsid w:val="008505B7"/>
    <w:rsid w:val="0085115D"/>
    <w:rsid w:val="008524A4"/>
    <w:rsid w:val="00852AAE"/>
    <w:rsid w:val="00856DE0"/>
    <w:rsid w:val="008570A9"/>
    <w:rsid w:val="008576BD"/>
    <w:rsid w:val="00862078"/>
    <w:rsid w:val="00862C79"/>
    <w:rsid w:val="00866780"/>
    <w:rsid w:val="0086714F"/>
    <w:rsid w:val="0087394D"/>
    <w:rsid w:val="008741A5"/>
    <w:rsid w:val="0087610F"/>
    <w:rsid w:val="00876465"/>
    <w:rsid w:val="00877D40"/>
    <w:rsid w:val="00881135"/>
    <w:rsid w:val="00881CB4"/>
    <w:rsid w:val="008821FB"/>
    <w:rsid w:val="00882FAD"/>
    <w:rsid w:val="00883842"/>
    <w:rsid w:val="00885761"/>
    <w:rsid w:val="00885AAE"/>
    <w:rsid w:val="00886949"/>
    <w:rsid w:val="00893528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B0009"/>
    <w:rsid w:val="008B0953"/>
    <w:rsid w:val="008B2C40"/>
    <w:rsid w:val="008B6E5C"/>
    <w:rsid w:val="008C07BB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0AFE"/>
    <w:rsid w:val="00946295"/>
    <w:rsid w:val="00946940"/>
    <w:rsid w:val="0095148D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90"/>
    <w:rsid w:val="009716B8"/>
    <w:rsid w:val="00974C72"/>
    <w:rsid w:val="00980E50"/>
    <w:rsid w:val="009811A7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2645"/>
    <w:rsid w:val="009A477D"/>
    <w:rsid w:val="009A5401"/>
    <w:rsid w:val="009A67DE"/>
    <w:rsid w:val="009A78F1"/>
    <w:rsid w:val="009A7BB9"/>
    <w:rsid w:val="009B012F"/>
    <w:rsid w:val="009B1128"/>
    <w:rsid w:val="009B196D"/>
    <w:rsid w:val="009B22CB"/>
    <w:rsid w:val="009B2AC9"/>
    <w:rsid w:val="009B2B85"/>
    <w:rsid w:val="009B7DC5"/>
    <w:rsid w:val="009C08B8"/>
    <w:rsid w:val="009C2ACF"/>
    <w:rsid w:val="009D2D7F"/>
    <w:rsid w:val="009D4B41"/>
    <w:rsid w:val="009D7A74"/>
    <w:rsid w:val="009E18EC"/>
    <w:rsid w:val="009E5406"/>
    <w:rsid w:val="009E670D"/>
    <w:rsid w:val="009E6C70"/>
    <w:rsid w:val="009E79E5"/>
    <w:rsid w:val="009E7BB9"/>
    <w:rsid w:val="009F2359"/>
    <w:rsid w:val="009F3103"/>
    <w:rsid w:val="009F3292"/>
    <w:rsid w:val="009F6E8C"/>
    <w:rsid w:val="009F7330"/>
    <w:rsid w:val="009F7AED"/>
    <w:rsid w:val="00A0046C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25C02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4567"/>
    <w:rsid w:val="00A76699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B4494"/>
    <w:rsid w:val="00AC22AB"/>
    <w:rsid w:val="00AC3411"/>
    <w:rsid w:val="00AC3789"/>
    <w:rsid w:val="00AC4DFA"/>
    <w:rsid w:val="00AC59A8"/>
    <w:rsid w:val="00AC739E"/>
    <w:rsid w:val="00AC7E28"/>
    <w:rsid w:val="00AD0B63"/>
    <w:rsid w:val="00AD3994"/>
    <w:rsid w:val="00AD3DC5"/>
    <w:rsid w:val="00AD49F5"/>
    <w:rsid w:val="00AD5F10"/>
    <w:rsid w:val="00AD7197"/>
    <w:rsid w:val="00AD7D1E"/>
    <w:rsid w:val="00AE4646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58F"/>
    <w:rsid w:val="00B51F92"/>
    <w:rsid w:val="00B52011"/>
    <w:rsid w:val="00B556A7"/>
    <w:rsid w:val="00B61B25"/>
    <w:rsid w:val="00B632EE"/>
    <w:rsid w:val="00B64046"/>
    <w:rsid w:val="00B642C1"/>
    <w:rsid w:val="00B6540F"/>
    <w:rsid w:val="00B722D6"/>
    <w:rsid w:val="00B73BD2"/>
    <w:rsid w:val="00B75965"/>
    <w:rsid w:val="00B84CF9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10E7"/>
    <w:rsid w:val="00BE2B67"/>
    <w:rsid w:val="00BE35BE"/>
    <w:rsid w:val="00BE4903"/>
    <w:rsid w:val="00BE512F"/>
    <w:rsid w:val="00BE7A1E"/>
    <w:rsid w:val="00BE7DD8"/>
    <w:rsid w:val="00BF0B8B"/>
    <w:rsid w:val="00BF1745"/>
    <w:rsid w:val="00BF1CDB"/>
    <w:rsid w:val="00BF3865"/>
    <w:rsid w:val="00BF5EB4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67E1"/>
    <w:rsid w:val="00C2722D"/>
    <w:rsid w:val="00C327C0"/>
    <w:rsid w:val="00C32A70"/>
    <w:rsid w:val="00C3393A"/>
    <w:rsid w:val="00C36F2F"/>
    <w:rsid w:val="00C37A69"/>
    <w:rsid w:val="00C43789"/>
    <w:rsid w:val="00C4457B"/>
    <w:rsid w:val="00C44E4F"/>
    <w:rsid w:val="00C470DB"/>
    <w:rsid w:val="00C47B4C"/>
    <w:rsid w:val="00C47D26"/>
    <w:rsid w:val="00C522F5"/>
    <w:rsid w:val="00C541E4"/>
    <w:rsid w:val="00C549D3"/>
    <w:rsid w:val="00C56747"/>
    <w:rsid w:val="00C579CC"/>
    <w:rsid w:val="00C63B85"/>
    <w:rsid w:val="00C64D7D"/>
    <w:rsid w:val="00C67F0A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5042"/>
    <w:rsid w:val="00C961BD"/>
    <w:rsid w:val="00CA0332"/>
    <w:rsid w:val="00CA0702"/>
    <w:rsid w:val="00CA0E6D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553"/>
    <w:rsid w:val="00CB2E30"/>
    <w:rsid w:val="00CB3294"/>
    <w:rsid w:val="00CB36D5"/>
    <w:rsid w:val="00CB3E9B"/>
    <w:rsid w:val="00CB693A"/>
    <w:rsid w:val="00CC0609"/>
    <w:rsid w:val="00CC0BC7"/>
    <w:rsid w:val="00CC55C3"/>
    <w:rsid w:val="00CC7210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0F7E"/>
    <w:rsid w:val="00CE516D"/>
    <w:rsid w:val="00CE5B54"/>
    <w:rsid w:val="00CE79CC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0C85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4D9C"/>
    <w:rsid w:val="00D25118"/>
    <w:rsid w:val="00D267DE"/>
    <w:rsid w:val="00D276E7"/>
    <w:rsid w:val="00D307BB"/>
    <w:rsid w:val="00D32726"/>
    <w:rsid w:val="00D32E66"/>
    <w:rsid w:val="00D33619"/>
    <w:rsid w:val="00D364C9"/>
    <w:rsid w:val="00D373D8"/>
    <w:rsid w:val="00D409A4"/>
    <w:rsid w:val="00D40EC9"/>
    <w:rsid w:val="00D42162"/>
    <w:rsid w:val="00D42D54"/>
    <w:rsid w:val="00D43177"/>
    <w:rsid w:val="00D46AE3"/>
    <w:rsid w:val="00D47CE6"/>
    <w:rsid w:val="00D50589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B53"/>
    <w:rsid w:val="00D86F3E"/>
    <w:rsid w:val="00D86F58"/>
    <w:rsid w:val="00D87FB3"/>
    <w:rsid w:val="00D906B7"/>
    <w:rsid w:val="00D90B2E"/>
    <w:rsid w:val="00D95383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1BA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3E70"/>
    <w:rsid w:val="00DC6F01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3CA6"/>
    <w:rsid w:val="00E0529E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2DE7"/>
    <w:rsid w:val="00E67359"/>
    <w:rsid w:val="00E705FE"/>
    <w:rsid w:val="00E71926"/>
    <w:rsid w:val="00E732E6"/>
    <w:rsid w:val="00E76936"/>
    <w:rsid w:val="00E80EB2"/>
    <w:rsid w:val="00E8407E"/>
    <w:rsid w:val="00E843D8"/>
    <w:rsid w:val="00E85A6E"/>
    <w:rsid w:val="00E8789D"/>
    <w:rsid w:val="00E93E4E"/>
    <w:rsid w:val="00E93FA4"/>
    <w:rsid w:val="00E94D73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B7E60"/>
    <w:rsid w:val="00EC0557"/>
    <w:rsid w:val="00EC3590"/>
    <w:rsid w:val="00EC3CD1"/>
    <w:rsid w:val="00ED05FD"/>
    <w:rsid w:val="00ED5705"/>
    <w:rsid w:val="00ED5C85"/>
    <w:rsid w:val="00EE273C"/>
    <w:rsid w:val="00EE29E4"/>
    <w:rsid w:val="00EE2AF4"/>
    <w:rsid w:val="00EE3FCE"/>
    <w:rsid w:val="00EE558B"/>
    <w:rsid w:val="00EE5D47"/>
    <w:rsid w:val="00EE5EA8"/>
    <w:rsid w:val="00EE70F0"/>
    <w:rsid w:val="00EE72A9"/>
    <w:rsid w:val="00EF0223"/>
    <w:rsid w:val="00EF0419"/>
    <w:rsid w:val="00EF3CF3"/>
    <w:rsid w:val="00EF467A"/>
    <w:rsid w:val="00EF4809"/>
    <w:rsid w:val="00EF568C"/>
    <w:rsid w:val="00F00145"/>
    <w:rsid w:val="00F00FB4"/>
    <w:rsid w:val="00F02714"/>
    <w:rsid w:val="00F031B3"/>
    <w:rsid w:val="00F03C9E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3115"/>
    <w:rsid w:val="00F43603"/>
    <w:rsid w:val="00F43F2E"/>
    <w:rsid w:val="00F457AD"/>
    <w:rsid w:val="00F47811"/>
    <w:rsid w:val="00F514CB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332B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0E5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6F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726F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726FB"/>
    <w:pPr>
      <w:ind w:left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4B6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54B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4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54B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4B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54B6"/>
    <w:rPr>
      <w:rFonts w:ascii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54B6"/>
    <w:rPr>
      <w:rFonts w:ascii="Times New Roman" w:hAnsi="Times New Roman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54B6"/>
    <w:rPr>
      <w:rFonts w:ascii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7726F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726FB"/>
    <w:pPr>
      <w:ind w:left="118" w:right="107"/>
    </w:pPr>
    <w:rPr>
      <w:sz w:val="28"/>
      <w:szCs w:val="28"/>
    </w:rPr>
  </w:style>
  <w:style w:type="paragraph" w:styleId="21">
    <w:name w:val="toc 2"/>
    <w:basedOn w:val="a"/>
    <w:uiPriority w:val="99"/>
    <w:rsid w:val="007726FB"/>
    <w:pPr>
      <w:spacing w:before="2"/>
      <w:ind w:left="118" w:right="107"/>
    </w:pPr>
    <w:rPr>
      <w:i/>
      <w:sz w:val="28"/>
      <w:szCs w:val="28"/>
    </w:rPr>
  </w:style>
  <w:style w:type="paragraph" w:styleId="31">
    <w:name w:val="toc 3"/>
    <w:basedOn w:val="a"/>
    <w:uiPriority w:val="99"/>
    <w:rsid w:val="007726F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"/>
    <w:uiPriority w:val="99"/>
    <w:rsid w:val="007726FB"/>
    <w:pPr>
      <w:spacing w:before="321"/>
      <w:ind w:left="651"/>
    </w:pPr>
    <w:rPr>
      <w:sz w:val="28"/>
      <w:szCs w:val="28"/>
    </w:rPr>
  </w:style>
  <w:style w:type="paragraph" w:styleId="a3">
    <w:name w:val="Body Text"/>
    <w:basedOn w:val="a"/>
    <w:link w:val="12"/>
    <w:uiPriority w:val="1"/>
    <w:qFormat/>
    <w:rsid w:val="007726FB"/>
    <w:rPr>
      <w:sz w:val="28"/>
      <w:szCs w:val="28"/>
    </w:rPr>
  </w:style>
  <w:style w:type="character" w:customStyle="1" w:styleId="12">
    <w:name w:val="Основной текст Знак1"/>
    <w:basedOn w:val="a0"/>
    <w:link w:val="a3"/>
    <w:uiPriority w:val="99"/>
    <w:locked/>
    <w:rsid w:val="00551278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726F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"/>
    <w:uiPriority w:val="99"/>
    <w:rsid w:val="007726FB"/>
  </w:style>
  <w:style w:type="paragraph" w:styleId="a5">
    <w:name w:val="Balloon Text"/>
    <w:basedOn w:val="a"/>
    <w:link w:val="a6"/>
    <w:uiPriority w:val="99"/>
    <w:semiHidden/>
    <w:rsid w:val="001B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58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F301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301E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301E"/>
    <w:rPr>
      <w:rFonts w:ascii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551278"/>
    <w:pPr>
      <w:spacing w:after="100"/>
      <w:ind w:left="880"/>
    </w:pPr>
  </w:style>
  <w:style w:type="character" w:customStyle="1" w:styleId="52">
    <w:name w:val="Заголовок №5_"/>
    <w:basedOn w:val="a0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="Calibri"/>
      <w:spacing w:val="1"/>
    </w:rPr>
  </w:style>
  <w:style w:type="paragraph" w:customStyle="1" w:styleId="Default">
    <w:name w:val="Default"/>
    <w:uiPriority w:val="99"/>
    <w:rsid w:val="00993B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6E5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basedOn w:val="a0"/>
    <w:uiPriority w:val="99"/>
    <w:rsid w:val="00D054B6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D054B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semiHidden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uiPriority w:val="99"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4">
    <w:name w:val="endnote text"/>
    <w:basedOn w:val="a"/>
    <w:next w:val="a"/>
    <w:link w:val="af5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D054B6"/>
    <w:rPr>
      <w:rFonts w:ascii="Times New Roman" w:hAnsi="Times New Roman" w:cs="Times New Roman"/>
      <w:sz w:val="28"/>
      <w:szCs w:val="28"/>
    </w:rPr>
  </w:style>
  <w:style w:type="paragraph" w:styleId="af6">
    <w:name w:val="table of authorities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7">
    <w:name w:val="macro"/>
    <w:link w:val="af8"/>
    <w:uiPriority w:val="99"/>
    <w:semiHidden/>
    <w:rsid w:val="00D0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8">
    <w:name w:val="Текст макроса Знак"/>
    <w:basedOn w:val="a0"/>
    <w:link w:val="af7"/>
    <w:uiPriority w:val="99"/>
    <w:semiHidden/>
    <w:locked/>
    <w:rsid w:val="00D054B6"/>
    <w:rPr>
      <w:rFonts w:ascii="Times New Roman" w:eastAsia="Times New Roman" w:hAnsi="Times New Roman" w:cs="Courier New"/>
      <w:sz w:val="28"/>
      <w:lang w:val="ru-RU" w:eastAsia="ru-RU" w:bidi="ar-SA"/>
    </w:rPr>
  </w:style>
  <w:style w:type="paragraph" w:styleId="af9">
    <w:name w:val="toa heading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a">
    <w:name w:val="List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b">
    <w:name w:val="List Bullet"/>
    <w:basedOn w:val="a"/>
    <w:next w:val="a"/>
    <w:uiPriority w:val="99"/>
    <w:semiHidden/>
    <w:rsid w:val="00D054B6"/>
    <w:pPr>
      <w:widowControl/>
      <w:tabs>
        <w:tab w:val="num" w:pos="360"/>
      </w:tabs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"/>
    <w:next w:val="a"/>
    <w:uiPriority w:val="99"/>
    <w:semiHidden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2">
    <w:name w:val="List 2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"/>
    <w:uiPriority w:val="99"/>
    <w:semiHidden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3">
    <w:name w:val="List Bullet 2"/>
    <w:basedOn w:val="a"/>
    <w:uiPriority w:val="99"/>
    <w:semiHidden/>
    <w:rsid w:val="00D054B6"/>
    <w:pPr>
      <w:widowControl/>
      <w:tabs>
        <w:tab w:val="num" w:pos="643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32">
    <w:name w:val="List Bullet 3"/>
    <w:basedOn w:val="a"/>
    <w:uiPriority w:val="99"/>
    <w:semiHidden/>
    <w:rsid w:val="00D054B6"/>
    <w:pPr>
      <w:widowControl/>
      <w:tabs>
        <w:tab w:val="num" w:pos="926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"/>
    <w:link w:val="afe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0"/>
    <w:link w:val="afd"/>
    <w:locked/>
    <w:rsid w:val="00D054B6"/>
    <w:rPr>
      <w:rFonts w:ascii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"/>
    <w:link w:val="aff0"/>
    <w:uiPriority w:val="99"/>
    <w:semiHidden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D054B6"/>
    <w:rPr>
      <w:rFonts w:ascii="Arial" w:hAnsi="Arial" w:cs="Arial"/>
      <w:color w:val="000000"/>
      <w:lang w:val="ru-RU" w:eastAsia="ru-RU"/>
    </w:rPr>
  </w:style>
  <w:style w:type="paragraph" w:styleId="aff1">
    <w:name w:val="Subtitle"/>
    <w:basedOn w:val="a"/>
    <w:link w:val="aff2"/>
    <w:uiPriority w:val="99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99"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semiHidden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54B6"/>
    <w:rPr>
      <w:rFonts w:cs="Times New Roman"/>
      <w:sz w:val="16"/>
      <w:szCs w:val="16"/>
    </w:rPr>
  </w:style>
  <w:style w:type="paragraph" w:customStyle="1" w:styleId="410">
    <w:name w:val="Основной 4 надпись1"/>
    <w:basedOn w:val="a"/>
    <w:next w:val="34"/>
    <w:uiPriority w:val="99"/>
    <w:semiHidden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0"/>
    <w:uiPriority w:val="99"/>
    <w:semiHidden/>
    <w:rsid w:val="00D054B6"/>
    <w:rPr>
      <w:rFonts w:ascii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"/>
    <w:link w:val="27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uiPriority w:val="99"/>
    <w:semiHidden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3">
    <w:name w:val="Block Text"/>
    <w:basedOn w:val="a"/>
    <w:uiPriority w:val="99"/>
    <w:semiHidden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"/>
    <w:link w:val="aff5"/>
    <w:uiPriority w:val="99"/>
    <w:semiHidden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D054B6"/>
    <w:rPr>
      <w:rFonts w:ascii="Courier New" w:hAnsi="Courier New" w:cs="Times New Roman"/>
      <w:sz w:val="20"/>
      <w:szCs w:val="20"/>
    </w:rPr>
  </w:style>
  <w:style w:type="paragraph" w:styleId="aff6">
    <w:name w:val="annotation subject"/>
    <w:basedOn w:val="af1"/>
    <w:next w:val="af1"/>
    <w:link w:val="aff7"/>
    <w:uiPriority w:val="99"/>
    <w:semiHidden/>
    <w:rsid w:val="00D054B6"/>
    <w:rPr>
      <w:b/>
      <w:bCs/>
    </w:rPr>
  </w:style>
  <w:style w:type="character" w:customStyle="1" w:styleId="aff7">
    <w:name w:val="Тема примечания Знак"/>
    <w:basedOn w:val="af2"/>
    <w:link w:val="aff6"/>
    <w:uiPriority w:val="99"/>
    <w:semiHidden/>
    <w:locked/>
    <w:rsid w:val="00D054B6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3">
    <w:name w:val="Стиль1"/>
    <w:basedOn w:val="aff"/>
    <w:uiPriority w:val="99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"/>
    <w:uiPriority w:val="99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uiPriority w:val="99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"/>
    <w:uiPriority w:val="99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"/>
    <w:uiPriority w:val="99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"/>
    <w:next w:val="a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"/>
    <w:uiPriority w:val="99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uiPriority w:val="99"/>
    <w:locked/>
    <w:rsid w:val="00D054B6"/>
    <w:rPr>
      <w:b/>
      <w:caps/>
      <w:sz w:val="28"/>
    </w:rPr>
  </w:style>
  <w:style w:type="paragraph" w:customStyle="1" w:styleId="29">
    <w:name w:val="Стиль Заголовок 2 + Авто все прописные"/>
    <w:basedOn w:val="2"/>
    <w:link w:val="28"/>
    <w:uiPriority w:val="99"/>
    <w:rsid w:val="00D054B6"/>
    <w:pPr>
      <w:widowControl/>
      <w:snapToGrid w:val="0"/>
      <w:ind w:left="0"/>
    </w:pPr>
    <w:rPr>
      <w:rFonts w:ascii="Calibri" w:eastAsia="Calibri" w:hAnsi="Calibri"/>
      <w:bCs w:val="0"/>
      <w:caps/>
      <w:szCs w:val="20"/>
    </w:rPr>
  </w:style>
  <w:style w:type="paragraph" w:customStyle="1" w:styleId="110">
    <w:name w:val="Стиль Должность1 + 10 пт По центру"/>
    <w:basedOn w:val="15"/>
    <w:uiPriority w:val="99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"/>
    <w:uiPriority w:val="99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11">
    <w:name w:val="Обычный1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D054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нак1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Текст1"/>
    <w:basedOn w:val="aff4"/>
    <w:uiPriority w:val="99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="Calibri" w:eastAsia="Calibri" w:hAnsi="Calibri"/>
      <w:i/>
      <w:sz w:val="20"/>
      <w:szCs w:val="20"/>
    </w:rPr>
  </w:style>
  <w:style w:type="character" w:styleId="afff4">
    <w:name w:val="footnote reference"/>
    <w:basedOn w:val="a0"/>
    <w:uiPriority w:val="99"/>
    <w:semiHidden/>
    <w:rsid w:val="00D054B6"/>
    <w:rPr>
      <w:rFonts w:cs="Times New Roman"/>
      <w:vertAlign w:val="superscript"/>
    </w:rPr>
  </w:style>
  <w:style w:type="character" w:styleId="afff5">
    <w:name w:val="annotation reference"/>
    <w:basedOn w:val="a0"/>
    <w:uiPriority w:val="99"/>
    <w:semiHidden/>
    <w:rsid w:val="00D054B6"/>
    <w:rPr>
      <w:rFonts w:cs="Times New Roman"/>
      <w:sz w:val="16"/>
    </w:rPr>
  </w:style>
  <w:style w:type="character" w:customStyle="1" w:styleId="afff6">
    <w:name w:val="Гипертекстовая ссылка"/>
    <w:uiPriority w:val="99"/>
    <w:rsid w:val="00D054B6"/>
    <w:rPr>
      <w:b/>
      <w:color w:val="008000"/>
      <w:sz w:val="20"/>
      <w:u w:val="single"/>
    </w:rPr>
  </w:style>
  <w:style w:type="character" w:customStyle="1" w:styleId="afff7">
    <w:name w:val="Цветовое выделение"/>
    <w:uiPriority w:val="99"/>
    <w:rsid w:val="00D054B6"/>
    <w:rPr>
      <w:b/>
      <w:color w:val="000080"/>
      <w:sz w:val="20"/>
    </w:rPr>
  </w:style>
  <w:style w:type="table" w:styleId="afff8">
    <w:name w:val="Table Grid"/>
    <w:basedOn w:val="a1"/>
    <w:uiPriority w:val="99"/>
    <w:rsid w:val="00D054B6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3"/>
    <w:uiPriority w:val="99"/>
    <w:semiHidden/>
    <w:rsid w:val="00D054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13211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20">
    <w:name w:val="Основной текст 3 Знак2"/>
    <w:basedOn w:val="a0"/>
    <w:uiPriority w:val="99"/>
    <w:semiHidden/>
    <w:rsid w:val="00D054B6"/>
    <w:rPr>
      <w:rFonts w:ascii="Times New Roman" w:hAnsi="Times New Roman" w:cs="Times New Roman"/>
      <w:sz w:val="16"/>
      <w:szCs w:val="16"/>
    </w:rPr>
  </w:style>
  <w:style w:type="character" w:styleId="afff9">
    <w:name w:val="endnote reference"/>
    <w:basedOn w:val="a0"/>
    <w:uiPriority w:val="99"/>
    <w:semiHidden/>
    <w:rsid w:val="00DE2796"/>
    <w:rPr>
      <w:rFonts w:cs="Times New Roman"/>
      <w:vertAlign w:val="superscript"/>
    </w:rPr>
  </w:style>
  <w:style w:type="character" w:customStyle="1" w:styleId="2b">
    <w:name w:val="Основной текст (2)_"/>
    <w:basedOn w:val="a0"/>
    <w:uiPriority w:val="99"/>
    <w:rsid w:val="00296B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pt">
    <w:name w:val="Основной текст (2) + 6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37">
    <w:name w:val="Основной текст (3)_"/>
    <w:basedOn w:val="a0"/>
    <w:link w:val="38"/>
    <w:uiPriority w:val="99"/>
    <w:locked/>
    <w:rsid w:val="00296B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296B1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Основной текст (2)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Подпись к таблице_"/>
    <w:basedOn w:val="a0"/>
    <w:link w:val="afffb"/>
    <w:uiPriority w:val="99"/>
    <w:locked/>
    <w:rsid w:val="00296B1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"/>
    <w:link w:val="43"/>
    <w:uiPriority w:val="99"/>
    <w:rsid w:val="00296B16"/>
    <w:pPr>
      <w:shd w:val="clear" w:color="auto" w:fill="FFFFFF"/>
      <w:spacing w:before="420" w:line="240" w:lineRule="atLeast"/>
      <w:jc w:val="center"/>
    </w:pPr>
    <w:rPr>
      <w:b/>
      <w:bCs/>
    </w:rPr>
  </w:style>
  <w:style w:type="paragraph" w:customStyle="1" w:styleId="afffb">
    <w:name w:val="Подпись к таблице"/>
    <w:basedOn w:val="a"/>
    <w:link w:val="afffa"/>
    <w:uiPriority w:val="99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username">
    <w:name w:val="username"/>
    <w:basedOn w:val="a0"/>
    <w:uiPriority w:val="99"/>
    <w:rsid w:val="00C95042"/>
  </w:style>
  <w:style w:type="character" w:customStyle="1" w:styleId="usernamefirst-letter">
    <w:name w:val="username__first-letter"/>
    <w:basedOn w:val="a0"/>
    <w:uiPriority w:val="99"/>
    <w:rsid w:val="00C9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6F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726F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726FB"/>
    <w:pPr>
      <w:ind w:left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4B6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54B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4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54B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4B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54B6"/>
    <w:rPr>
      <w:rFonts w:ascii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54B6"/>
    <w:rPr>
      <w:rFonts w:ascii="Times New Roman" w:hAnsi="Times New Roman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54B6"/>
    <w:rPr>
      <w:rFonts w:ascii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7726F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726FB"/>
    <w:pPr>
      <w:ind w:left="118" w:right="107"/>
    </w:pPr>
    <w:rPr>
      <w:sz w:val="28"/>
      <w:szCs w:val="28"/>
    </w:rPr>
  </w:style>
  <w:style w:type="paragraph" w:styleId="21">
    <w:name w:val="toc 2"/>
    <w:basedOn w:val="a"/>
    <w:uiPriority w:val="99"/>
    <w:rsid w:val="007726FB"/>
    <w:pPr>
      <w:spacing w:before="2"/>
      <w:ind w:left="118" w:right="107"/>
    </w:pPr>
    <w:rPr>
      <w:i/>
      <w:sz w:val="28"/>
      <w:szCs w:val="28"/>
    </w:rPr>
  </w:style>
  <w:style w:type="paragraph" w:styleId="31">
    <w:name w:val="toc 3"/>
    <w:basedOn w:val="a"/>
    <w:uiPriority w:val="99"/>
    <w:rsid w:val="007726F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"/>
    <w:uiPriority w:val="99"/>
    <w:rsid w:val="007726FB"/>
    <w:pPr>
      <w:spacing w:before="321"/>
      <w:ind w:left="651"/>
    </w:pPr>
    <w:rPr>
      <w:sz w:val="28"/>
      <w:szCs w:val="28"/>
    </w:rPr>
  </w:style>
  <w:style w:type="paragraph" w:styleId="a3">
    <w:name w:val="Body Text"/>
    <w:basedOn w:val="a"/>
    <w:link w:val="12"/>
    <w:uiPriority w:val="1"/>
    <w:qFormat/>
    <w:rsid w:val="007726FB"/>
    <w:rPr>
      <w:sz w:val="28"/>
      <w:szCs w:val="28"/>
    </w:rPr>
  </w:style>
  <w:style w:type="character" w:customStyle="1" w:styleId="12">
    <w:name w:val="Основной текст Знак1"/>
    <w:basedOn w:val="a0"/>
    <w:link w:val="a3"/>
    <w:uiPriority w:val="99"/>
    <w:locked/>
    <w:rsid w:val="00551278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726F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"/>
    <w:uiPriority w:val="99"/>
    <w:rsid w:val="007726FB"/>
  </w:style>
  <w:style w:type="paragraph" w:styleId="a5">
    <w:name w:val="Balloon Text"/>
    <w:basedOn w:val="a"/>
    <w:link w:val="a6"/>
    <w:uiPriority w:val="99"/>
    <w:semiHidden/>
    <w:rsid w:val="001B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58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F301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301E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301E"/>
    <w:rPr>
      <w:rFonts w:ascii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551278"/>
    <w:pPr>
      <w:spacing w:after="100"/>
      <w:ind w:left="880"/>
    </w:pPr>
  </w:style>
  <w:style w:type="character" w:customStyle="1" w:styleId="52">
    <w:name w:val="Заголовок №5_"/>
    <w:basedOn w:val="a0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="Calibri"/>
      <w:spacing w:val="1"/>
    </w:rPr>
  </w:style>
  <w:style w:type="paragraph" w:customStyle="1" w:styleId="Default">
    <w:name w:val="Default"/>
    <w:uiPriority w:val="99"/>
    <w:rsid w:val="00993B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6E5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basedOn w:val="a0"/>
    <w:uiPriority w:val="99"/>
    <w:rsid w:val="00D054B6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D054B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semiHidden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uiPriority w:val="99"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4">
    <w:name w:val="endnote text"/>
    <w:basedOn w:val="a"/>
    <w:next w:val="a"/>
    <w:link w:val="af5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D054B6"/>
    <w:rPr>
      <w:rFonts w:ascii="Times New Roman" w:hAnsi="Times New Roman" w:cs="Times New Roman"/>
      <w:sz w:val="28"/>
      <w:szCs w:val="28"/>
    </w:rPr>
  </w:style>
  <w:style w:type="paragraph" w:styleId="af6">
    <w:name w:val="table of authorities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7">
    <w:name w:val="macro"/>
    <w:link w:val="af8"/>
    <w:uiPriority w:val="99"/>
    <w:semiHidden/>
    <w:rsid w:val="00D0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8">
    <w:name w:val="Текст макроса Знак"/>
    <w:basedOn w:val="a0"/>
    <w:link w:val="af7"/>
    <w:uiPriority w:val="99"/>
    <w:semiHidden/>
    <w:locked/>
    <w:rsid w:val="00D054B6"/>
    <w:rPr>
      <w:rFonts w:ascii="Times New Roman" w:eastAsia="Times New Roman" w:hAnsi="Times New Roman" w:cs="Courier New"/>
      <w:sz w:val="28"/>
      <w:lang w:val="ru-RU" w:eastAsia="ru-RU" w:bidi="ar-SA"/>
    </w:rPr>
  </w:style>
  <w:style w:type="paragraph" w:styleId="af9">
    <w:name w:val="toa heading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a">
    <w:name w:val="List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b">
    <w:name w:val="List Bullet"/>
    <w:basedOn w:val="a"/>
    <w:next w:val="a"/>
    <w:uiPriority w:val="99"/>
    <w:semiHidden/>
    <w:rsid w:val="00D054B6"/>
    <w:pPr>
      <w:widowControl/>
      <w:tabs>
        <w:tab w:val="num" w:pos="360"/>
      </w:tabs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"/>
    <w:next w:val="a"/>
    <w:uiPriority w:val="99"/>
    <w:semiHidden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2">
    <w:name w:val="List 2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"/>
    <w:uiPriority w:val="99"/>
    <w:semiHidden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3">
    <w:name w:val="List Bullet 2"/>
    <w:basedOn w:val="a"/>
    <w:uiPriority w:val="99"/>
    <w:semiHidden/>
    <w:rsid w:val="00D054B6"/>
    <w:pPr>
      <w:widowControl/>
      <w:tabs>
        <w:tab w:val="num" w:pos="643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32">
    <w:name w:val="List Bullet 3"/>
    <w:basedOn w:val="a"/>
    <w:uiPriority w:val="99"/>
    <w:semiHidden/>
    <w:rsid w:val="00D054B6"/>
    <w:pPr>
      <w:widowControl/>
      <w:tabs>
        <w:tab w:val="num" w:pos="926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"/>
    <w:link w:val="afe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0"/>
    <w:link w:val="afd"/>
    <w:locked/>
    <w:rsid w:val="00D054B6"/>
    <w:rPr>
      <w:rFonts w:ascii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"/>
    <w:link w:val="aff0"/>
    <w:uiPriority w:val="99"/>
    <w:semiHidden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D054B6"/>
    <w:rPr>
      <w:rFonts w:ascii="Arial" w:hAnsi="Arial" w:cs="Arial"/>
      <w:color w:val="000000"/>
      <w:lang w:val="ru-RU" w:eastAsia="ru-RU"/>
    </w:rPr>
  </w:style>
  <w:style w:type="paragraph" w:styleId="aff1">
    <w:name w:val="Subtitle"/>
    <w:basedOn w:val="a"/>
    <w:link w:val="aff2"/>
    <w:uiPriority w:val="99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99"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semiHidden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54B6"/>
    <w:rPr>
      <w:rFonts w:cs="Times New Roman"/>
      <w:sz w:val="16"/>
      <w:szCs w:val="16"/>
    </w:rPr>
  </w:style>
  <w:style w:type="paragraph" w:customStyle="1" w:styleId="410">
    <w:name w:val="Основной 4 надпись1"/>
    <w:basedOn w:val="a"/>
    <w:next w:val="34"/>
    <w:uiPriority w:val="99"/>
    <w:semiHidden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0"/>
    <w:uiPriority w:val="99"/>
    <w:semiHidden/>
    <w:rsid w:val="00D054B6"/>
    <w:rPr>
      <w:rFonts w:ascii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"/>
    <w:link w:val="27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uiPriority w:val="99"/>
    <w:semiHidden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3">
    <w:name w:val="Block Text"/>
    <w:basedOn w:val="a"/>
    <w:uiPriority w:val="99"/>
    <w:semiHidden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"/>
    <w:link w:val="aff5"/>
    <w:uiPriority w:val="99"/>
    <w:semiHidden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D054B6"/>
    <w:rPr>
      <w:rFonts w:ascii="Courier New" w:hAnsi="Courier New" w:cs="Times New Roman"/>
      <w:sz w:val="20"/>
      <w:szCs w:val="20"/>
    </w:rPr>
  </w:style>
  <w:style w:type="paragraph" w:styleId="aff6">
    <w:name w:val="annotation subject"/>
    <w:basedOn w:val="af1"/>
    <w:next w:val="af1"/>
    <w:link w:val="aff7"/>
    <w:uiPriority w:val="99"/>
    <w:semiHidden/>
    <w:rsid w:val="00D054B6"/>
    <w:rPr>
      <w:b/>
      <w:bCs/>
    </w:rPr>
  </w:style>
  <w:style w:type="character" w:customStyle="1" w:styleId="aff7">
    <w:name w:val="Тема примечания Знак"/>
    <w:basedOn w:val="af2"/>
    <w:link w:val="aff6"/>
    <w:uiPriority w:val="99"/>
    <w:semiHidden/>
    <w:locked/>
    <w:rsid w:val="00D054B6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3">
    <w:name w:val="Стиль1"/>
    <w:basedOn w:val="aff"/>
    <w:uiPriority w:val="99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"/>
    <w:uiPriority w:val="99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uiPriority w:val="99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"/>
    <w:uiPriority w:val="99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"/>
    <w:uiPriority w:val="99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"/>
    <w:next w:val="a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"/>
    <w:uiPriority w:val="99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uiPriority w:val="99"/>
    <w:locked/>
    <w:rsid w:val="00D054B6"/>
    <w:rPr>
      <w:b/>
      <w:caps/>
      <w:sz w:val="28"/>
    </w:rPr>
  </w:style>
  <w:style w:type="paragraph" w:customStyle="1" w:styleId="29">
    <w:name w:val="Стиль Заголовок 2 + Авто все прописные"/>
    <w:basedOn w:val="2"/>
    <w:link w:val="28"/>
    <w:uiPriority w:val="99"/>
    <w:rsid w:val="00D054B6"/>
    <w:pPr>
      <w:widowControl/>
      <w:snapToGrid w:val="0"/>
      <w:ind w:left="0"/>
    </w:pPr>
    <w:rPr>
      <w:rFonts w:ascii="Calibri" w:eastAsia="Calibri" w:hAnsi="Calibri"/>
      <w:bCs w:val="0"/>
      <w:caps/>
      <w:szCs w:val="20"/>
    </w:rPr>
  </w:style>
  <w:style w:type="paragraph" w:customStyle="1" w:styleId="110">
    <w:name w:val="Стиль Должность1 + 10 пт По центру"/>
    <w:basedOn w:val="15"/>
    <w:uiPriority w:val="99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"/>
    <w:uiPriority w:val="99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11">
    <w:name w:val="Обычный1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D054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нак1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Текст1"/>
    <w:basedOn w:val="aff4"/>
    <w:uiPriority w:val="99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="Calibri" w:eastAsia="Calibri" w:hAnsi="Calibri"/>
      <w:i/>
      <w:sz w:val="20"/>
      <w:szCs w:val="20"/>
    </w:rPr>
  </w:style>
  <w:style w:type="character" w:styleId="afff4">
    <w:name w:val="footnote reference"/>
    <w:basedOn w:val="a0"/>
    <w:uiPriority w:val="99"/>
    <w:semiHidden/>
    <w:rsid w:val="00D054B6"/>
    <w:rPr>
      <w:rFonts w:cs="Times New Roman"/>
      <w:vertAlign w:val="superscript"/>
    </w:rPr>
  </w:style>
  <w:style w:type="character" w:styleId="afff5">
    <w:name w:val="annotation reference"/>
    <w:basedOn w:val="a0"/>
    <w:uiPriority w:val="99"/>
    <w:semiHidden/>
    <w:rsid w:val="00D054B6"/>
    <w:rPr>
      <w:rFonts w:cs="Times New Roman"/>
      <w:sz w:val="16"/>
    </w:rPr>
  </w:style>
  <w:style w:type="character" w:customStyle="1" w:styleId="afff6">
    <w:name w:val="Гипертекстовая ссылка"/>
    <w:uiPriority w:val="99"/>
    <w:rsid w:val="00D054B6"/>
    <w:rPr>
      <w:b/>
      <w:color w:val="008000"/>
      <w:sz w:val="20"/>
      <w:u w:val="single"/>
    </w:rPr>
  </w:style>
  <w:style w:type="character" w:customStyle="1" w:styleId="afff7">
    <w:name w:val="Цветовое выделение"/>
    <w:uiPriority w:val="99"/>
    <w:rsid w:val="00D054B6"/>
    <w:rPr>
      <w:b/>
      <w:color w:val="000080"/>
      <w:sz w:val="20"/>
    </w:rPr>
  </w:style>
  <w:style w:type="table" w:styleId="afff8">
    <w:name w:val="Table Grid"/>
    <w:basedOn w:val="a1"/>
    <w:uiPriority w:val="99"/>
    <w:rsid w:val="00D054B6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3"/>
    <w:uiPriority w:val="99"/>
    <w:semiHidden/>
    <w:rsid w:val="00D054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13211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20">
    <w:name w:val="Основной текст 3 Знак2"/>
    <w:basedOn w:val="a0"/>
    <w:uiPriority w:val="99"/>
    <w:semiHidden/>
    <w:rsid w:val="00D054B6"/>
    <w:rPr>
      <w:rFonts w:ascii="Times New Roman" w:hAnsi="Times New Roman" w:cs="Times New Roman"/>
      <w:sz w:val="16"/>
      <w:szCs w:val="16"/>
    </w:rPr>
  </w:style>
  <w:style w:type="character" w:styleId="afff9">
    <w:name w:val="endnote reference"/>
    <w:basedOn w:val="a0"/>
    <w:uiPriority w:val="99"/>
    <w:semiHidden/>
    <w:rsid w:val="00DE2796"/>
    <w:rPr>
      <w:rFonts w:cs="Times New Roman"/>
      <w:vertAlign w:val="superscript"/>
    </w:rPr>
  </w:style>
  <w:style w:type="character" w:customStyle="1" w:styleId="2b">
    <w:name w:val="Основной текст (2)_"/>
    <w:basedOn w:val="a0"/>
    <w:uiPriority w:val="99"/>
    <w:rsid w:val="00296B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pt">
    <w:name w:val="Основной текст (2) + 6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37">
    <w:name w:val="Основной текст (3)_"/>
    <w:basedOn w:val="a0"/>
    <w:link w:val="38"/>
    <w:uiPriority w:val="99"/>
    <w:locked/>
    <w:rsid w:val="00296B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296B1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Основной текст (2)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Подпись к таблице_"/>
    <w:basedOn w:val="a0"/>
    <w:link w:val="afffb"/>
    <w:uiPriority w:val="99"/>
    <w:locked/>
    <w:rsid w:val="00296B1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"/>
    <w:link w:val="43"/>
    <w:uiPriority w:val="99"/>
    <w:rsid w:val="00296B16"/>
    <w:pPr>
      <w:shd w:val="clear" w:color="auto" w:fill="FFFFFF"/>
      <w:spacing w:before="420" w:line="240" w:lineRule="atLeast"/>
      <w:jc w:val="center"/>
    </w:pPr>
    <w:rPr>
      <w:b/>
      <w:bCs/>
    </w:rPr>
  </w:style>
  <w:style w:type="paragraph" w:customStyle="1" w:styleId="afffb">
    <w:name w:val="Подпись к таблице"/>
    <w:basedOn w:val="a"/>
    <w:link w:val="afffa"/>
    <w:uiPriority w:val="99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username">
    <w:name w:val="username"/>
    <w:basedOn w:val="a0"/>
    <w:uiPriority w:val="99"/>
    <w:rsid w:val="00C95042"/>
  </w:style>
  <w:style w:type="character" w:customStyle="1" w:styleId="usernamefirst-letter">
    <w:name w:val="username__first-letter"/>
    <w:basedOn w:val="a0"/>
    <w:uiPriority w:val="99"/>
    <w:rsid w:val="00C9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13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cosmol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96E3-51CD-48D2-9671-21E59D44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5078</Words>
  <Characters>48475</Characters>
  <Application>Microsoft Office Word</Application>
  <DocSecurity>0</DocSecurity>
  <Lines>403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53447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1</cp:lastModifiedBy>
  <cp:revision>5</cp:revision>
  <cp:lastPrinted>2020-05-07T01:26:00Z</cp:lastPrinted>
  <dcterms:created xsi:type="dcterms:W3CDTF">2021-03-25T09:30:00Z</dcterms:created>
  <dcterms:modified xsi:type="dcterms:W3CDTF">2021-06-02T03:34:00Z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для Word</vt:lpwstr>
  </property>
</Properties>
</file>